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32D" w:rsidRDefault="00DD232D" w:rsidP="00DD232D">
      <w:pPr>
        <w:pStyle w:val="NoSpacing"/>
        <w:ind w:left="1440" w:firstLine="720"/>
        <w:rPr>
          <w:b/>
          <w:lang w:val="en-IE"/>
        </w:rPr>
      </w:pPr>
      <w:bookmarkStart w:id="0" w:name="_GoBack"/>
      <w:bookmarkEnd w:id="0"/>
      <w:r w:rsidRPr="00C66D80">
        <w:rPr>
          <w:b/>
          <w:noProof/>
          <w:lang w:val="en-IE" w:eastAsia="en-IE"/>
        </w:rPr>
        <w:drawing>
          <wp:inline distT="0" distB="0" distL="0" distR="0">
            <wp:extent cx="1497330" cy="792480"/>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497330" cy="792480"/>
                    </a:xfrm>
                    <a:prstGeom prst="rect">
                      <a:avLst/>
                    </a:prstGeom>
                    <a:noFill/>
                    <a:ln w="9525">
                      <a:noFill/>
                      <a:miter lim="800000"/>
                      <a:headEnd/>
                      <a:tailEnd/>
                    </a:ln>
                  </pic:spPr>
                </pic:pic>
              </a:graphicData>
            </a:graphic>
          </wp:inline>
        </w:drawing>
      </w:r>
    </w:p>
    <w:p w:rsidR="00DD232D" w:rsidRPr="00450950" w:rsidRDefault="00DD232D" w:rsidP="00DD232D">
      <w:pPr>
        <w:pStyle w:val="NoSpacing"/>
        <w:ind w:left="2880" w:firstLine="720"/>
        <w:rPr>
          <w:b/>
          <w:lang w:val="en-IE"/>
        </w:rPr>
      </w:pPr>
      <w:r w:rsidRPr="00450950">
        <w:rPr>
          <w:b/>
          <w:lang w:val="en-IE"/>
        </w:rPr>
        <w:t>Minutes of the Waterford LAG Meeting</w:t>
      </w:r>
    </w:p>
    <w:p w:rsidR="00DD232D" w:rsidRPr="00450950" w:rsidRDefault="00DD232D" w:rsidP="00DD232D">
      <w:pPr>
        <w:pStyle w:val="NoSpacing"/>
        <w:jc w:val="center"/>
        <w:rPr>
          <w:b/>
          <w:lang w:val="en-IE"/>
        </w:rPr>
      </w:pPr>
      <w:r w:rsidRPr="00450950">
        <w:rPr>
          <w:b/>
          <w:lang w:val="en-IE"/>
        </w:rPr>
        <w:t xml:space="preserve">Thursday </w:t>
      </w:r>
      <w:r w:rsidR="00120F78">
        <w:rPr>
          <w:b/>
          <w:lang w:val="en-IE"/>
        </w:rPr>
        <w:t>25</w:t>
      </w:r>
      <w:r w:rsidRPr="0078491D">
        <w:rPr>
          <w:b/>
          <w:vertAlign w:val="superscript"/>
          <w:lang w:val="en-IE"/>
        </w:rPr>
        <w:t>th</w:t>
      </w:r>
      <w:r w:rsidR="00DF7FB9">
        <w:rPr>
          <w:b/>
          <w:lang w:val="en-IE"/>
        </w:rPr>
        <w:t xml:space="preserve"> </w:t>
      </w:r>
      <w:r w:rsidR="00120F78">
        <w:rPr>
          <w:b/>
          <w:lang w:val="en-IE"/>
        </w:rPr>
        <w:t>March</w:t>
      </w:r>
      <w:r w:rsidR="00DF7FB9">
        <w:rPr>
          <w:b/>
          <w:lang w:val="en-IE"/>
        </w:rPr>
        <w:t xml:space="preserve"> 2021</w:t>
      </w:r>
      <w:r w:rsidRPr="00450950">
        <w:rPr>
          <w:b/>
          <w:lang w:val="en-IE"/>
        </w:rPr>
        <w:t xml:space="preserve">, </w:t>
      </w:r>
      <w:r>
        <w:rPr>
          <w:b/>
          <w:lang w:val="en-IE"/>
        </w:rPr>
        <w:t>teleconference</w:t>
      </w:r>
      <w:r w:rsidRPr="00450950">
        <w:rPr>
          <w:b/>
          <w:lang w:val="en-IE"/>
        </w:rPr>
        <w:t xml:space="preserve"> </w:t>
      </w:r>
      <w:r w:rsidR="00DF7FB9">
        <w:rPr>
          <w:b/>
          <w:lang w:val="en-IE"/>
        </w:rPr>
        <w:t xml:space="preserve">via Zoom </w:t>
      </w:r>
      <w:r w:rsidRPr="00450950">
        <w:rPr>
          <w:b/>
          <w:lang w:val="en-IE"/>
        </w:rPr>
        <w:t>at 11.00 a.m.</w:t>
      </w:r>
    </w:p>
    <w:p w:rsidR="00DD232D" w:rsidRPr="00450950" w:rsidRDefault="00DD232D" w:rsidP="00DD232D">
      <w:pPr>
        <w:pStyle w:val="NoSpacing"/>
        <w:rPr>
          <w:b/>
          <w:lang w:val="en-IE"/>
        </w:rPr>
      </w:pPr>
      <w:r w:rsidRPr="00450950">
        <w:rPr>
          <w:b/>
          <w:lang w:val="en-IE"/>
        </w:rPr>
        <w:tab/>
      </w:r>
      <w:r w:rsidRPr="00450950">
        <w:rPr>
          <w:b/>
          <w:lang w:val="en-IE"/>
        </w:rPr>
        <w:tab/>
      </w:r>
    </w:p>
    <w:p w:rsidR="00DD232D" w:rsidRPr="0094794B" w:rsidRDefault="00DD232D" w:rsidP="00DD232D">
      <w:pPr>
        <w:pStyle w:val="NoSpacing"/>
        <w:rPr>
          <w:color w:val="FF0000"/>
          <w:lang w:val="en-IE"/>
        </w:rPr>
      </w:pPr>
      <w:r w:rsidRPr="0094794B">
        <w:rPr>
          <w:b/>
          <w:lang w:val="en-IE"/>
        </w:rPr>
        <w:t>Present:</w:t>
      </w:r>
      <w:r w:rsidRPr="0094794B">
        <w:rPr>
          <w:b/>
          <w:lang w:val="en-IE"/>
        </w:rPr>
        <w:tab/>
      </w:r>
      <w:r w:rsidRPr="0094794B">
        <w:rPr>
          <w:color w:val="FF0000"/>
          <w:lang w:val="en-IE"/>
        </w:rPr>
        <w:t>Non Public Sector:</w:t>
      </w:r>
      <w:r w:rsidRPr="0094794B">
        <w:rPr>
          <w:lang w:val="en-IE"/>
        </w:rPr>
        <w:t xml:space="preserve">              </w:t>
      </w:r>
      <w:r w:rsidRPr="0094794B">
        <w:rPr>
          <w:lang w:val="en-IE"/>
        </w:rPr>
        <w:tab/>
      </w:r>
      <w:r w:rsidRPr="0094794B">
        <w:rPr>
          <w:lang w:val="en-IE"/>
        </w:rPr>
        <w:tab/>
      </w:r>
      <w:r w:rsidRPr="0094794B">
        <w:rPr>
          <w:lang w:val="en-IE"/>
        </w:rPr>
        <w:tab/>
      </w:r>
      <w:r w:rsidRPr="0094794B">
        <w:rPr>
          <w:lang w:val="en-IE"/>
        </w:rPr>
        <w:tab/>
      </w:r>
      <w:r w:rsidRPr="0094794B">
        <w:rPr>
          <w:color w:val="FF0000"/>
          <w:lang w:val="en-IE"/>
        </w:rPr>
        <w:t>Public Sector</w:t>
      </w:r>
    </w:p>
    <w:tbl>
      <w:tblPr>
        <w:tblStyle w:val="TableGrid"/>
        <w:tblW w:w="0" w:type="auto"/>
        <w:tblLook w:val="04A0"/>
      </w:tblPr>
      <w:tblGrid>
        <w:gridCol w:w="2660"/>
        <w:gridCol w:w="2189"/>
        <w:gridCol w:w="2368"/>
        <w:gridCol w:w="2359"/>
      </w:tblGrid>
      <w:tr w:rsidR="001F3B76" w:rsidRPr="0094794B" w:rsidTr="0042616A">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sidRPr="0094794B">
              <w:rPr>
                <w:rFonts w:asciiTheme="minorHAnsi" w:hAnsiTheme="minorHAnsi"/>
                <w:sz w:val="22"/>
                <w:szCs w:val="22"/>
                <w:lang w:val="en-IE"/>
              </w:rPr>
              <w:t xml:space="preserve">1.  Gabriel Foley </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sidRPr="0094794B">
              <w:rPr>
                <w:rFonts w:asciiTheme="minorHAnsi" w:hAnsiTheme="minorHAnsi"/>
                <w:sz w:val="22"/>
                <w:szCs w:val="22"/>
                <w:lang w:val="en-IE"/>
              </w:rPr>
              <w:t>PPN / Environment</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C154D">
            <w:pPr>
              <w:spacing w:line="240" w:lineRule="auto"/>
              <w:rPr>
                <w:rFonts w:asciiTheme="minorHAnsi" w:hAnsiTheme="minorHAnsi"/>
                <w:sz w:val="22"/>
                <w:szCs w:val="22"/>
              </w:rPr>
            </w:pPr>
            <w:r>
              <w:rPr>
                <w:rFonts w:asciiTheme="minorHAnsi" w:hAnsiTheme="minorHAnsi"/>
                <w:sz w:val="22"/>
                <w:szCs w:val="22"/>
                <w:lang w:val="en-IE"/>
              </w:rPr>
              <w:t xml:space="preserve">1. </w:t>
            </w:r>
            <w:r w:rsidR="004C154D" w:rsidRPr="0094794B">
              <w:rPr>
                <w:rFonts w:asciiTheme="minorHAnsi" w:hAnsiTheme="minorHAnsi"/>
                <w:sz w:val="22"/>
                <w:szCs w:val="22"/>
              </w:rPr>
              <w:t xml:space="preserve">Cllr. </w:t>
            </w:r>
            <w:r w:rsidR="004C154D">
              <w:rPr>
                <w:rFonts w:asciiTheme="minorHAnsi" w:hAnsiTheme="minorHAnsi"/>
                <w:sz w:val="22"/>
                <w:szCs w:val="22"/>
              </w:rPr>
              <w:t>D Geoghegan</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4C154D" w:rsidP="006967F5">
            <w:pPr>
              <w:spacing w:line="240" w:lineRule="auto"/>
              <w:rPr>
                <w:rFonts w:asciiTheme="minorHAnsi" w:hAnsiTheme="minorHAnsi"/>
                <w:sz w:val="22"/>
                <w:szCs w:val="22"/>
              </w:rPr>
            </w:pPr>
            <w:r w:rsidRPr="0094794B">
              <w:rPr>
                <w:rFonts w:asciiTheme="minorHAnsi" w:hAnsiTheme="minorHAnsi"/>
                <w:sz w:val="22"/>
                <w:szCs w:val="22"/>
              </w:rPr>
              <w:t>Mayor Public Rep</w:t>
            </w:r>
          </w:p>
        </w:tc>
      </w:tr>
      <w:tr w:rsidR="001F3B76" w:rsidRPr="0094794B" w:rsidTr="0042616A">
        <w:trPr>
          <w:trHeight w:val="880"/>
        </w:trPr>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6967F5">
            <w:pPr>
              <w:spacing w:line="240" w:lineRule="auto"/>
              <w:rPr>
                <w:rFonts w:asciiTheme="minorHAnsi" w:hAnsiTheme="minorHAnsi"/>
                <w:sz w:val="22"/>
                <w:szCs w:val="22"/>
              </w:rPr>
            </w:pPr>
            <w:r>
              <w:rPr>
                <w:rFonts w:asciiTheme="minorHAnsi" w:hAnsiTheme="minorHAnsi"/>
                <w:sz w:val="22"/>
                <w:szCs w:val="22"/>
              </w:rPr>
              <w:t>2</w:t>
            </w:r>
            <w:r w:rsidRPr="0094794B">
              <w:rPr>
                <w:rFonts w:asciiTheme="minorHAnsi" w:hAnsiTheme="minorHAnsi"/>
                <w:sz w:val="22"/>
                <w:szCs w:val="22"/>
              </w:rPr>
              <w:t>. Catherine Quinlan</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6967F5">
            <w:pPr>
              <w:spacing w:line="240" w:lineRule="auto"/>
              <w:rPr>
                <w:rFonts w:asciiTheme="minorHAnsi" w:hAnsiTheme="minorHAnsi"/>
                <w:sz w:val="22"/>
                <w:szCs w:val="22"/>
              </w:rPr>
            </w:pPr>
            <w:r w:rsidRPr="0094794B">
              <w:rPr>
                <w:rFonts w:asciiTheme="minorHAnsi" w:hAnsiTheme="minorHAnsi"/>
                <w:sz w:val="22"/>
                <w:szCs w:val="22"/>
              </w:rPr>
              <w:t>I.C.M.S.A.</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Pr>
                <w:rFonts w:asciiTheme="minorHAnsi" w:hAnsiTheme="minorHAnsi"/>
                <w:sz w:val="22"/>
                <w:szCs w:val="22"/>
                <w:lang w:val="en-IE"/>
              </w:rPr>
              <w:t>2</w:t>
            </w:r>
            <w:r w:rsidRPr="0094794B">
              <w:rPr>
                <w:rFonts w:asciiTheme="minorHAnsi" w:hAnsiTheme="minorHAnsi"/>
                <w:sz w:val="22"/>
                <w:szCs w:val="22"/>
                <w:lang w:val="en-IE"/>
              </w:rPr>
              <w:t xml:space="preserve">. Cllr.  </w:t>
            </w:r>
            <w:r>
              <w:rPr>
                <w:rFonts w:asciiTheme="minorHAnsi" w:hAnsiTheme="minorHAnsi"/>
                <w:sz w:val="22"/>
                <w:szCs w:val="22"/>
                <w:lang w:val="en-IE"/>
              </w:rPr>
              <w:t>Lola O’Sullivan</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sidRPr="0094794B">
              <w:rPr>
                <w:rFonts w:asciiTheme="minorHAnsi" w:hAnsiTheme="minorHAnsi"/>
                <w:sz w:val="22"/>
                <w:szCs w:val="22"/>
                <w:lang w:val="en-IE"/>
              </w:rPr>
              <w:t>Elected representative</w:t>
            </w:r>
          </w:p>
        </w:tc>
      </w:tr>
      <w:tr w:rsidR="001F3B76" w:rsidRPr="0094794B" w:rsidTr="0042616A">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Pr>
                <w:rFonts w:asciiTheme="minorHAnsi" w:hAnsiTheme="minorHAnsi"/>
                <w:sz w:val="22"/>
                <w:szCs w:val="22"/>
                <w:lang w:val="en-IE"/>
              </w:rPr>
              <w:t>3</w:t>
            </w:r>
            <w:r w:rsidRPr="0094794B">
              <w:rPr>
                <w:rFonts w:asciiTheme="minorHAnsi" w:hAnsiTheme="minorHAnsi"/>
                <w:sz w:val="22"/>
                <w:szCs w:val="22"/>
                <w:lang w:val="en-IE"/>
              </w:rPr>
              <w:t xml:space="preserve">.  </w:t>
            </w:r>
            <w:r>
              <w:rPr>
                <w:rFonts w:asciiTheme="minorHAnsi" w:hAnsiTheme="minorHAnsi"/>
                <w:sz w:val="22"/>
                <w:szCs w:val="22"/>
                <w:lang w:val="en-IE"/>
              </w:rPr>
              <w:t>Jimmy Taaffe</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sidRPr="0094794B">
              <w:rPr>
                <w:rFonts w:asciiTheme="minorHAnsi" w:hAnsiTheme="minorHAnsi"/>
                <w:sz w:val="22"/>
                <w:szCs w:val="22"/>
                <w:lang w:val="en-IE"/>
              </w:rPr>
              <w:t>CEO – WLP CLG</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C154D">
            <w:pPr>
              <w:pStyle w:val="NoSpacing"/>
              <w:rPr>
                <w:rFonts w:asciiTheme="minorHAnsi" w:hAnsiTheme="minorHAnsi"/>
                <w:sz w:val="22"/>
                <w:szCs w:val="22"/>
                <w:lang w:val="en-IE"/>
              </w:rPr>
            </w:pPr>
            <w:r>
              <w:rPr>
                <w:rFonts w:asciiTheme="minorHAnsi" w:hAnsiTheme="minorHAnsi"/>
                <w:sz w:val="22"/>
                <w:szCs w:val="22"/>
                <w:lang w:val="en-IE"/>
              </w:rPr>
              <w:t>3</w:t>
            </w:r>
            <w:r w:rsidRPr="0094794B">
              <w:rPr>
                <w:rFonts w:asciiTheme="minorHAnsi" w:hAnsiTheme="minorHAnsi"/>
                <w:sz w:val="22"/>
                <w:szCs w:val="22"/>
                <w:lang w:val="en-IE"/>
              </w:rPr>
              <w:t xml:space="preserve">. </w:t>
            </w:r>
            <w:r w:rsidR="004C154D" w:rsidRPr="0094794B">
              <w:rPr>
                <w:rFonts w:asciiTheme="minorHAnsi" w:hAnsiTheme="minorHAnsi"/>
                <w:sz w:val="22"/>
                <w:szCs w:val="22"/>
                <w:lang w:val="en-IE"/>
              </w:rPr>
              <w:t>Richie Walsh</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4C154D" w:rsidP="0042616A">
            <w:pPr>
              <w:pStyle w:val="NoSpacing"/>
              <w:rPr>
                <w:rFonts w:asciiTheme="minorHAnsi" w:hAnsiTheme="minorHAnsi"/>
                <w:sz w:val="22"/>
                <w:szCs w:val="22"/>
                <w:lang w:val="en-IE"/>
              </w:rPr>
            </w:pPr>
            <w:r w:rsidRPr="0094794B">
              <w:rPr>
                <w:rFonts w:asciiTheme="minorHAnsi" w:hAnsiTheme="minorHAnsi"/>
                <w:sz w:val="22"/>
                <w:szCs w:val="22"/>
                <w:lang w:val="en-IE"/>
              </w:rPr>
              <w:t>Head of LEO</w:t>
            </w:r>
          </w:p>
        </w:tc>
      </w:tr>
      <w:tr w:rsidR="001F3B76" w:rsidRPr="0094794B" w:rsidTr="0042616A">
        <w:trPr>
          <w:trHeight w:val="902"/>
        </w:trPr>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Pr>
                <w:rFonts w:asciiTheme="minorHAnsi" w:hAnsiTheme="minorHAnsi"/>
                <w:sz w:val="22"/>
                <w:szCs w:val="22"/>
                <w:lang w:val="en-IE"/>
              </w:rPr>
              <w:t>4</w:t>
            </w:r>
            <w:r w:rsidRPr="0094794B">
              <w:rPr>
                <w:rFonts w:asciiTheme="minorHAnsi" w:hAnsiTheme="minorHAnsi"/>
                <w:sz w:val="22"/>
                <w:szCs w:val="22"/>
                <w:lang w:val="en-IE"/>
              </w:rPr>
              <w:t xml:space="preserve">.  </w:t>
            </w:r>
            <w:r w:rsidR="004C154D">
              <w:rPr>
                <w:rFonts w:asciiTheme="minorHAnsi" w:hAnsiTheme="minorHAnsi"/>
                <w:sz w:val="22"/>
                <w:szCs w:val="22"/>
                <w:lang w:val="en-IE"/>
              </w:rPr>
              <w:t>Michael Bowe</w:t>
            </w:r>
          </w:p>
          <w:p w:rsidR="001F3B76" w:rsidRPr="0094794B" w:rsidRDefault="001F3B76" w:rsidP="0042616A">
            <w:pPr>
              <w:pStyle w:val="NoSpacing"/>
              <w:rPr>
                <w:rFonts w:asciiTheme="minorHAnsi" w:hAnsiTheme="minorHAnsi"/>
                <w:sz w:val="22"/>
                <w:szCs w:val="22"/>
                <w:lang w:val="en-IE"/>
              </w:rPr>
            </w:pP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4C154D" w:rsidP="0042616A">
            <w:pPr>
              <w:pStyle w:val="NoSpacing"/>
              <w:rPr>
                <w:rFonts w:asciiTheme="minorHAnsi" w:hAnsiTheme="minorHAnsi"/>
                <w:sz w:val="22"/>
                <w:szCs w:val="22"/>
                <w:lang w:val="en-IE"/>
              </w:rPr>
            </w:pPr>
            <w:r w:rsidRPr="0094794B">
              <w:rPr>
                <w:rFonts w:asciiTheme="minorHAnsi" w:hAnsiTheme="minorHAnsi"/>
                <w:sz w:val="22"/>
                <w:szCs w:val="22"/>
                <w:lang w:val="en-IE"/>
              </w:rPr>
              <w:t>CEO – Waterford Area Partnership</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Pr>
                <w:rFonts w:asciiTheme="minorHAnsi" w:hAnsiTheme="minorHAnsi"/>
                <w:sz w:val="22"/>
                <w:szCs w:val="22"/>
                <w:lang w:val="en-IE"/>
              </w:rPr>
              <w:t>4</w:t>
            </w:r>
            <w:r w:rsidRPr="0094794B">
              <w:rPr>
                <w:rFonts w:asciiTheme="minorHAnsi" w:hAnsiTheme="minorHAnsi"/>
                <w:sz w:val="22"/>
                <w:szCs w:val="22"/>
                <w:lang w:val="en-IE"/>
              </w:rPr>
              <w:t>. Julie Somers</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Pr>
                <w:rFonts w:asciiTheme="minorHAnsi" w:hAnsiTheme="minorHAnsi"/>
                <w:sz w:val="22"/>
                <w:szCs w:val="22"/>
                <w:lang w:val="en-IE"/>
              </w:rPr>
              <w:t>CYPSC Coordinator</w:t>
            </w:r>
          </w:p>
        </w:tc>
      </w:tr>
      <w:tr w:rsidR="001F3B76" w:rsidRPr="0094794B" w:rsidTr="0042616A">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spacing w:line="240" w:lineRule="auto"/>
              <w:rPr>
                <w:rFonts w:asciiTheme="minorHAnsi" w:hAnsiTheme="minorHAnsi"/>
                <w:sz w:val="22"/>
                <w:szCs w:val="22"/>
              </w:rPr>
            </w:pPr>
            <w:r>
              <w:rPr>
                <w:rFonts w:asciiTheme="minorHAnsi" w:hAnsiTheme="minorHAnsi"/>
                <w:sz w:val="22"/>
                <w:szCs w:val="22"/>
                <w:lang w:val="en-IE"/>
              </w:rPr>
              <w:t>5</w:t>
            </w:r>
            <w:r w:rsidRPr="0094794B">
              <w:rPr>
                <w:rFonts w:asciiTheme="minorHAnsi" w:hAnsiTheme="minorHAnsi"/>
                <w:sz w:val="22"/>
                <w:szCs w:val="22"/>
                <w:lang w:val="en-IE"/>
              </w:rPr>
              <w:t xml:space="preserve">. Maggie Flanagan </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spacing w:line="240" w:lineRule="auto"/>
              <w:rPr>
                <w:rFonts w:asciiTheme="minorHAnsi" w:hAnsiTheme="minorHAnsi"/>
                <w:sz w:val="22"/>
                <w:szCs w:val="22"/>
              </w:rPr>
            </w:pPr>
            <w:r w:rsidRPr="0094794B">
              <w:rPr>
                <w:rFonts w:asciiTheme="minorHAnsi" w:hAnsiTheme="minorHAnsi"/>
                <w:sz w:val="22"/>
                <w:szCs w:val="22"/>
                <w:lang w:val="en-IE"/>
              </w:rPr>
              <w:t xml:space="preserve">PPN / Community &amp;Voluntary </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C154D">
            <w:pPr>
              <w:spacing w:line="240" w:lineRule="auto"/>
              <w:rPr>
                <w:rFonts w:asciiTheme="minorHAnsi" w:hAnsiTheme="minorHAnsi"/>
                <w:sz w:val="22"/>
                <w:szCs w:val="22"/>
              </w:rPr>
            </w:pPr>
            <w:r>
              <w:rPr>
                <w:rFonts w:asciiTheme="minorHAnsi" w:hAnsiTheme="minorHAnsi"/>
                <w:sz w:val="22"/>
                <w:szCs w:val="22"/>
              </w:rPr>
              <w:t>5</w:t>
            </w:r>
            <w:r w:rsidRPr="0094794B">
              <w:rPr>
                <w:rFonts w:asciiTheme="minorHAnsi" w:hAnsiTheme="minorHAnsi"/>
                <w:sz w:val="22"/>
                <w:szCs w:val="22"/>
              </w:rPr>
              <w:t xml:space="preserve">. </w:t>
            </w:r>
            <w:r w:rsidR="004C154D">
              <w:rPr>
                <w:rFonts w:asciiTheme="minorHAnsi" w:hAnsiTheme="minorHAnsi"/>
                <w:sz w:val="22"/>
                <w:szCs w:val="22"/>
                <w:lang w:val="en-IE"/>
              </w:rPr>
              <w:t>Derval Howley</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4C154D" w:rsidP="0042616A">
            <w:pPr>
              <w:spacing w:line="240" w:lineRule="auto"/>
              <w:rPr>
                <w:rFonts w:asciiTheme="minorHAnsi" w:hAnsiTheme="minorHAnsi"/>
                <w:sz w:val="22"/>
                <w:szCs w:val="22"/>
              </w:rPr>
            </w:pPr>
            <w:r w:rsidRPr="0094794B">
              <w:rPr>
                <w:rFonts w:asciiTheme="minorHAnsi" w:hAnsiTheme="minorHAnsi"/>
                <w:sz w:val="22"/>
                <w:szCs w:val="22"/>
                <w:lang w:val="en-IE"/>
              </w:rPr>
              <w:t>Head of Wellbeing HSE</w:t>
            </w:r>
          </w:p>
        </w:tc>
      </w:tr>
      <w:tr w:rsidR="001F3B76" w:rsidRPr="0094794B" w:rsidTr="0042616A">
        <w:trPr>
          <w:trHeight w:val="643"/>
        </w:trPr>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Pr>
                <w:rFonts w:asciiTheme="minorHAnsi" w:hAnsiTheme="minorHAnsi"/>
                <w:sz w:val="22"/>
                <w:szCs w:val="22"/>
                <w:lang w:val="en-IE"/>
              </w:rPr>
              <w:t>6</w:t>
            </w:r>
            <w:r w:rsidRPr="0094794B">
              <w:rPr>
                <w:rFonts w:asciiTheme="minorHAnsi" w:hAnsiTheme="minorHAnsi"/>
                <w:sz w:val="22"/>
                <w:szCs w:val="22"/>
                <w:lang w:val="en-IE"/>
              </w:rPr>
              <w:t xml:space="preserve">.  Senan Cooke </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sidRPr="0094794B">
              <w:rPr>
                <w:rFonts w:asciiTheme="minorHAnsi" w:hAnsiTheme="minorHAnsi"/>
                <w:sz w:val="22"/>
                <w:szCs w:val="22"/>
                <w:lang w:val="en-IE"/>
              </w:rPr>
              <w:t xml:space="preserve">PPN / Community &amp;Voluntary </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3848E1">
            <w:pPr>
              <w:pStyle w:val="NoSpacing"/>
              <w:rPr>
                <w:rFonts w:asciiTheme="minorHAnsi" w:hAnsiTheme="minorHAnsi"/>
                <w:sz w:val="22"/>
                <w:szCs w:val="22"/>
                <w:lang w:val="en-IE"/>
              </w:rPr>
            </w:pPr>
            <w:r>
              <w:rPr>
                <w:rFonts w:asciiTheme="minorHAnsi" w:hAnsiTheme="minorHAnsi"/>
                <w:sz w:val="22"/>
                <w:szCs w:val="22"/>
              </w:rPr>
              <w:t>6</w:t>
            </w:r>
            <w:r w:rsidRPr="0094794B">
              <w:rPr>
                <w:rFonts w:asciiTheme="minorHAnsi" w:hAnsiTheme="minorHAnsi"/>
                <w:sz w:val="22"/>
                <w:szCs w:val="22"/>
              </w:rPr>
              <w:t xml:space="preserve">. </w:t>
            </w:r>
            <w:r>
              <w:rPr>
                <w:rFonts w:asciiTheme="minorHAnsi" w:hAnsiTheme="minorHAnsi"/>
                <w:sz w:val="22"/>
                <w:szCs w:val="22"/>
              </w:rPr>
              <w:t>Michael O’Brien</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3848E1">
            <w:pPr>
              <w:pStyle w:val="NoSpacing"/>
              <w:rPr>
                <w:rFonts w:asciiTheme="minorHAnsi" w:hAnsiTheme="minorHAnsi"/>
                <w:sz w:val="22"/>
                <w:szCs w:val="22"/>
                <w:lang w:val="en-IE"/>
              </w:rPr>
            </w:pPr>
            <w:r w:rsidRPr="0094794B">
              <w:rPr>
                <w:rFonts w:asciiTheme="minorHAnsi" w:hAnsiTheme="minorHAnsi"/>
                <w:sz w:val="22"/>
                <w:szCs w:val="22"/>
                <w:lang w:val="en-IE"/>
              </w:rPr>
              <w:t>WWETB</w:t>
            </w:r>
          </w:p>
        </w:tc>
      </w:tr>
      <w:tr w:rsidR="001F3B76"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b/>
                <w:sz w:val="22"/>
                <w:szCs w:val="22"/>
                <w:lang w:val="en-IE"/>
              </w:rPr>
            </w:pPr>
            <w:r>
              <w:rPr>
                <w:rFonts w:asciiTheme="minorHAnsi" w:hAnsiTheme="minorHAnsi"/>
                <w:sz w:val="22"/>
                <w:szCs w:val="22"/>
                <w:lang w:val="en-IE"/>
              </w:rPr>
              <w:t>7</w:t>
            </w:r>
            <w:r w:rsidRPr="0094794B">
              <w:rPr>
                <w:rFonts w:asciiTheme="minorHAnsi" w:hAnsiTheme="minorHAnsi"/>
                <w:sz w:val="22"/>
                <w:szCs w:val="22"/>
                <w:lang w:val="en-IE"/>
              </w:rPr>
              <w:t>.  Jenny Beresford</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r w:rsidRPr="0094794B">
              <w:rPr>
                <w:rFonts w:asciiTheme="minorHAnsi" w:hAnsiTheme="minorHAnsi"/>
                <w:sz w:val="22"/>
                <w:szCs w:val="22"/>
                <w:lang w:val="en-IE"/>
              </w:rPr>
              <w:t>CEO Dungarvan &amp;West Waterford Chamber</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3848E1">
            <w:pPr>
              <w:pStyle w:val="NoSpacing"/>
              <w:rPr>
                <w:rFonts w:asciiTheme="minorHAnsi" w:hAnsiTheme="minorHAnsi"/>
                <w:sz w:val="22"/>
                <w:szCs w:val="22"/>
                <w:lang w:val="en-IE"/>
              </w:rPr>
            </w:pPr>
            <w:r>
              <w:rPr>
                <w:rFonts w:asciiTheme="minorHAnsi" w:hAnsiTheme="minorHAnsi"/>
                <w:sz w:val="22"/>
                <w:szCs w:val="22"/>
                <w:lang w:val="en-IE"/>
              </w:rPr>
              <w:t>7</w:t>
            </w:r>
            <w:r w:rsidRPr="0094794B">
              <w:rPr>
                <w:rFonts w:asciiTheme="minorHAnsi" w:hAnsiTheme="minorHAnsi"/>
                <w:sz w:val="22"/>
                <w:szCs w:val="22"/>
                <w:lang w:val="en-IE"/>
              </w:rPr>
              <w:t>. Michael Walsh</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3848E1">
            <w:pPr>
              <w:pStyle w:val="NoSpacing"/>
              <w:rPr>
                <w:rFonts w:asciiTheme="minorHAnsi" w:hAnsiTheme="minorHAnsi"/>
                <w:sz w:val="22"/>
                <w:szCs w:val="22"/>
                <w:lang w:val="en-IE"/>
              </w:rPr>
            </w:pPr>
            <w:r w:rsidRPr="0094794B">
              <w:rPr>
                <w:rFonts w:asciiTheme="minorHAnsi" w:hAnsiTheme="minorHAnsi"/>
                <w:sz w:val="22"/>
                <w:szCs w:val="22"/>
                <w:lang w:val="en-IE"/>
              </w:rPr>
              <w:t>CE, WC&amp;CC</w:t>
            </w:r>
          </w:p>
        </w:tc>
      </w:tr>
      <w:tr w:rsidR="001F3B76"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F3B76" w:rsidRPr="001B00B6" w:rsidRDefault="001F3B76" w:rsidP="003848E1">
            <w:pPr>
              <w:pStyle w:val="NoSpacing"/>
              <w:rPr>
                <w:rFonts w:asciiTheme="minorHAnsi" w:hAnsiTheme="minorHAnsi"/>
                <w:sz w:val="22"/>
                <w:szCs w:val="22"/>
                <w:lang w:val="en-IE"/>
              </w:rPr>
            </w:pPr>
            <w:r>
              <w:rPr>
                <w:rFonts w:asciiTheme="minorHAnsi" w:hAnsiTheme="minorHAnsi"/>
                <w:sz w:val="22"/>
                <w:szCs w:val="22"/>
                <w:lang w:val="en-IE"/>
              </w:rPr>
              <w:t>8</w:t>
            </w:r>
            <w:r w:rsidRPr="001B00B6">
              <w:rPr>
                <w:rFonts w:asciiTheme="minorHAnsi" w:hAnsiTheme="minorHAnsi"/>
                <w:sz w:val="22"/>
                <w:szCs w:val="22"/>
                <w:lang w:val="en-IE"/>
              </w:rPr>
              <w:t>. Gerald Hurley</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3848E1">
            <w:pPr>
              <w:pStyle w:val="NoSpacing"/>
              <w:rPr>
                <w:rFonts w:asciiTheme="minorHAnsi" w:hAnsiTheme="minorHAnsi"/>
                <w:sz w:val="22"/>
                <w:szCs w:val="22"/>
                <w:lang w:val="en-IE"/>
              </w:rPr>
            </w:pPr>
            <w:r>
              <w:rPr>
                <w:rFonts w:asciiTheme="minorHAnsi" w:hAnsiTheme="minorHAnsi"/>
                <w:sz w:val="22"/>
                <w:szCs w:val="22"/>
                <w:lang w:val="en-IE"/>
              </w:rPr>
              <w:t>CEO Waterford City Chamber</w:t>
            </w: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C154D">
            <w:pPr>
              <w:pStyle w:val="NoSpacing"/>
              <w:rPr>
                <w:rFonts w:asciiTheme="minorHAnsi" w:hAnsiTheme="minorHAnsi"/>
                <w:sz w:val="22"/>
                <w:szCs w:val="22"/>
                <w:lang w:val="en-IE"/>
              </w:rPr>
            </w:pP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6967F5">
            <w:pPr>
              <w:pStyle w:val="NoSpacing"/>
              <w:rPr>
                <w:rFonts w:asciiTheme="minorHAnsi" w:hAnsiTheme="minorHAnsi"/>
                <w:sz w:val="22"/>
                <w:szCs w:val="22"/>
                <w:lang w:val="en-IE"/>
              </w:rPr>
            </w:pPr>
          </w:p>
        </w:tc>
      </w:tr>
      <w:tr w:rsidR="001F3B76"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F3B76" w:rsidRPr="001B00B6" w:rsidRDefault="001F3B76" w:rsidP="003848E1">
            <w:pPr>
              <w:pStyle w:val="NoSpacing"/>
              <w:rPr>
                <w:rFonts w:asciiTheme="minorHAnsi" w:hAnsiTheme="minorHAnsi"/>
                <w:sz w:val="22"/>
                <w:szCs w:val="22"/>
                <w:lang w:val="en-IE"/>
              </w:rPr>
            </w:pP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3848E1">
            <w:pPr>
              <w:pStyle w:val="NoSpacing"/>
              <w:rPr>
                <w:rFonts w:asciiTheme="minorHAnsi" w:hAnsiTheme="minorHAnsi"/>
                <w:sz w:val="22"/>
                <w:szCs w:val="22"/>
                <w:lang w:val="en-IE"/>
              </w:rPr>
            </w:pP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6967F5">
            <w:pPr>
              <w:spacing w:line="240" w:lineRule="auto"/>
              <w:rPr>
                <w:rFonts w:asciiTheme="minorHAnsi" w:hAnsiTheme="minorHAnsi"/>
                <w:sz w:val="22"/>
                <w:szCs w:val="22"/>
              </w:rPr>
            </w:pP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6967F5">
            <w:pPr>
              <w:spacing w:line="240" w:lineRule="auto"/>
              <w:rPr>
                <w:rFonts w:asciiTheme="minorHAnsi" w:hAnsiTheme="minorHAnsi"/>
                <w:sz w:val="22"/>
                <w:szCs w:val="22"/>
              </w:rPr>
            </w:pPr>
          </w:p>
        </w:tc>
      </w:tr>
      <w:tr w:rsidR="001F3B76"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lang w:val="en-IE"/>
              </w:rPr>
            </w:pP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lang w:val="en-IE"/>
              </w:rPr>
            </w:pP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lang w:val="en-IE"/>
              </w:rPr>
            </w:pP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lang w:val="en-IE"/>
              </w:rPr>
            </w:pPr>
          </w:p>
        </w:tc>
      </w:tr>
      <w:tr w:rsidR="001F3B76"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spacing w:line="240" w:lineRule="auto"/>
              <w:rPr>
                <w:rFonts w:asciiTheme="minorHAnsi" w:hAnsiTheme="minorHAnsi"/>
                <w:sz w:val="22"/>
                <w:szCs w:val="22"/>
              </w:rPr>
            </w:pPr>
            <w:r w:rsidRPr="0094794B">
              <w:rPr>
                <w:rFonts w:asciiTheme="minorHAnsi" w:hAnsiTheme="minorHAnsi"/>
                <w:b/>
                <w:sz w:val="22"/>
                <w:szCs w:val="22"/>
                <w:lang w:val="en-IE"/>
              </w:rPr>
              <w:t>Apologies:</w:t>
            </w:r>
          </w:p>
        </w:tc>
        <w:tc>
          <w:tcPr>
            <w:tcW w:w="218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spacing w:line="240" w:lineRule="auto"/>
              <w:rPr>
                <w:rFonts w:asciiTheme="minorHAnsi" w:hAnsiTheme="minorHAnsi"/>
                <w:sz w:val="22"/>
                <w:szCs w:val="22"/>
              </w:rPr>
            </w:pPr>
          </w:p>
        </w:tc>
        <w:tc>
          <w:tcPr>
            <w:tcW w:w="2368"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rPr>
            </w:pPr>
            <w:r w:rsidRPr="0094794B">
              <w:rPr>
                <w:rFonts w:asciiTheme="minorHAnsi" w:hAnsiTheme="minorHAnsi"/>
                <w:b/>
                <w:sz w:val="22"/>
                <w:szCs w:val="22"/>
                <w:lang w:val="en-IE"/>
              </w:rPr>
              <w:t>Apologies:</w:t>
            </w:r>
          </w:p>
        </w:tc>
        <w:tc>
          <w:tcPr>
            <w:tcW w:w="2359" w:type="dxa"/>
            <w:tcBorders>
              <w:top w:val="single" w:sz="4" w:space="0" w:color="auto"/>
              <w:left w:val="single" w:sz="4" w:space="0" w:color="auto"/>
              <w:bottom w:val="single" w:sz="4" w:space="0" w:color="auto"/>
              <w:right w:val="single" w:sz="4" w:space="0" w:color="auto"/>
            </w:tcBorders>
            <w:hideMark/>
          </w:tcPr>
          <w:p w:rsidR="001F3B76" w:rsidRPr="0094794B" w:rsidRDefault="001F3B76" w:rsidP="0042616A">
            <w:pPr>
              <w:pStyle w:val="NoSpacing"/>
              <w:rPr>
                <w:rFonts w:asciiTheme="minorHAnsi" w:hAnsiTheme="minorHAnsi"/>
                <w:sz w:val="22"/>
                <w:szCs w:val="22"/>
                <w:lang w:val="en-IE"/>
              </w:rPr>
            </w:pPr>
          </w:p>
        </w:tc>
      </w:tr>
      <w:tr w:rsidR="004C154D"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4C154D" w:rsidRPr="001B00B6" w:rsidRDefault="004C154D" w:rsidP="00815951">
            <w:pPr>
              <w:pStyle w:val="NoSpacing"/>
              <w:rPr>
                <w:rFonts w:asciiTheme="minorHAnsi" w:hAnsiTheme="minorHAnsi"/>
                <w:sz w:val="22"/>
                <w:szCs w:val="22"/>
                <w:lang w:val="en-IE"/>
              </w:rPr>
            </w:pPr>
            <w:r>
              <w:rPr>
                <w:rFonts w:asciiTheme="minorHAnsi" w:hAnsiTheme="minorHAnsi"/>
                <w:sz w:val="22"/>
                <w:szCs w:val="22"/>
                <w:lang w:val="en-IE"/>
              </w:rPr>
              <w:t>9. Breda Fell</w:t>
            </w:r>
          </w:p>
        </w:tc>
        <w:tc>
          <w:tcPr>
            <w:tcW w:w="2189" w:type="dxa"/>
            <w:tcBorders>
              <w:top w:val="single" w:sz="4" w:space="0" w:color="auto"/>
              <w:left w:val="single" w:sz="4" w:space="0" w:color="auto"/>
              <w:bottom w:val="single" w:sz="4" w:space="0" w:color="auto"/>
              <w:right w:val="single" w:sz="4" w:space="0" w:color="auto"/>
            </w:tcBorders>
            <w:hideMark/>
          </w:tcPr>
          <w:p w:rsidR="004C154D" w:rsidRPr="0094794B" w:rsidRDefault="004C154D" w:rsidP="00815951">
            <w:pPr>
              <w:pStyle w:val="NoSpacing"/>
              <w:rPr>
                <w:rFonts w:asciiTheme="minorHAnsi" w:hAnsiTheme="minorHAnsi"/>
                <w:sz w:val="22"/>
                <w:szCs w:val="22"/>
                <w:lang w:val="en-IE"/>
              </w:rPr>
            </w:pPr>
            <w:r w:rsidRPr="0094794B">
              <w:rPr>
                <w:rFonts w:asciiTheme="minorHAnsi" w:hAnsiTheme="minorHAnsi"/>
                <w:sz w:val="22"/>
                <w:szCs w:val="22"/>
                <w:lang w:val="en-IE"/>
              </w:rPr>
              <w:t>PPN / Community &amp;Voluntary</w:t>
            </w:r>
          </w:p>
        </w:tc>
        <w:tc>
          <w:tcPr>
            <w:tcW w:w="2368" w:type="dxa"/>
            <w:tcBorders>
              <w:top w:val="single" w:sz="4" w:space="0" w:color="auto"/>
              <w:left w:val="single" w:sz="4" w:space="0" w:color="auto"/>
              <w:bottom w:val="single" w:sz="4" w:space="0" w:color="auto"/>
              <w:right w:val="single" w:sz="4" w:space="0" w:color="auto"/>
            </w:tcBorders>
            <w:hideMark/>
          </w:tcPr>
          <w:p w:rsidR="004C154D" w:rsidRPr="0094794B" w:rsidRDefault="004C154D" w:rsidP="004C154D">
            <w:pPr>
              <w:spacing w:line="240" w:lineRule="auto"/>
              <w:rPr>
                <w:rFonts w:asciiTheme="minorHAnsi" w:hAnsiTheme="minorHAnsi"/>
                <w:sz w:val="22"/>
                <w:szCs w:val="22"/>
              </w:rPr>
            </w:pPr>
            <w:r>
              <w:rPr>
                <w:rFonts w:asciiTheme="minorHAnsi" w:hAnsiTheme="minorHAnsi"/>
                <w:sz w:val="22"/>
                <w:szCs w:val="22"/>
                <w:lang w:val="en-IE"/>
              </w:rPr>
              <w:t>8</w:t>
            </w:r>
            <w:r w:rsidRPr="0094794B">
              <w:rPr>
                <w:rFonts w:asciiTheme="minorHAnsi" w:hAnsiTheme="minorHAnsi"/>
                <w:sz w:val="22"/>
                <w:szCs w:val="22"/>
                <w:lang w:val="en-IE"/>
              </w:rPr>
              <w:t xml:space="preserve">. Cllr.  </w:t>
            </w:r>
            <w:r>
              <w:rPr>
                <w:rFonts w:asciiTheme="minorHAnsi" w:hAnsiTheme="minorHAnsi"/>
                <w:sz w:val="22"/>
                <w:szCs w:val="22"/>
                <w:lang w:val="en-IE"/>
              </w:rPr>
              <w:t>Adam Wyse</w:t>
            </w:r>
          </w:p>
        </w:tc>
        <w:tc>
          <w:tcPr>
            <w:tcW w:w="2359" w:type="dxa"/>
            <w:tcBorders>
              <w:top w:val="single" w:sz="4" w:space="0" w:color="auto"/>
              <w:left w:val="single" w:sz="4" w:space="0" w:color="auto"/>
              <w:bottom w:val="single" w:sz="4" w:space="0" w:color="auto"/>
              <w:right w:val="single" w:sz="4" w:space="0" w:color="auto"/>
            </w:tcBorders>
            <w:hideMark/>
          </w:tcPr>
          <w:p w:rsidR="004C154D" w:rsidRPr="0094794B" w:rsidRDefault="004C154D" w:rsidP="006967F5">
            <w:pPr>
              <w:spacing w:line="240" w:lineRule="auto"/>
              <w:rPr>
                <w:rFonts w:asciiTheme="minorHAnsi" w:hAnsiTheme="minorHAnsi"/>
                <w:sz w:val="22"/>
                <w:szCs w:val="22"/>
              </w:rPr>
            </w:pPr>
            <w:r w:rsidRPr="0094794B">
              <w:rPr>
                <w:rFonts w:asciiTheme="minorHAnsi" w:hAnsiTheme="minorHAnsi"/>
                <w:sz w:val="22"/>
                <w:szCs w:val="22"/>
                <w:lang w:val="en-IE"/>
              </w:rPr>
              <w:t>Elected representative</w:t>
            </w:r>
          </w:p>
        </w:tc>
      </w:tr>
      <w:tr w:rsidR="004C154D"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4C154D" w:rsidRPr="0094794B" w:rsidRDefault="004C154D" w:rsidP="006967F5">
            <w:pPr>
              <w:pStyle w:val="NoSpacing"/>
              <w:rPr>
                <w:rFonts w:asciiTheme="minorHAnsi" w:hAnsiTheme="minorHAnsi"/>
                <w:sz w:val="22"/>
                <w:szCs w:val="22"/>
                <w:lang w:val="en-IE"/>
              </w:rPr>
            </w:pPr>
            <w:r>
              <w:rPr>
                <w:rFonts w:asciiTheme="minorHAnsi" w:hAnsiTheme="minorHAnsi"/>
                <w:sz w:val="22"/>
                <w:szCs w:val="22"/>
                <w:lang w:val="en-IE"/>
              </w:rPr>
              <w:t>10</w:t>
            </w:r>
            <w:r w:rsidRPr="0094794B">
              <w:rPr>
                <w:rFonts w:asciiTheme="minorHAnsi" w:hAnsiTheme="minorHAnsi"/>
                <w:sz w:val="22"/>
                <w:szCs w:val="22"/>
                <w:lang w:val="en-IE"/>
              </w:rPr>
              <w:t xml:space="preserve">.  </w:t>
            </w:r>
            <w:r w:rsidRPr="0094794B">
              <w:rPr>
                <w:rFonts w:asciiTheme="minorHAnsi" w:hAnsiTheme="minorHAnsi"/>
                <w:sz w:val="22"/>
                <w:szCs w:val="22"/>
              </w:rPr>
              <w:t>Heather Kiely</w:t>
            </w:r>
          </w:p>
        </w:tc>
        <w:tc>
          <w:tcPr>
            <w:tcW w:w="2189" w:type="dxa"/>
            <w:tcBorders>
              <w:top w:val="single" w:sz="4" w:space="0" w:color="auto"/>
              <w:left w:val="single" w:sz="4" w:space="0" w:color="auto"/>
              <w:bottom w:val="single" w:sz="4" w:space="0" w:color="auto"/>
              <w:right w:val="single" w:sz="4" w:space="0" w:color="auto"/>
            </w:tcBorders>
            <w:hideMark/>
          </w:tcPr>
          <w:p w:rsidR="004C154D" w:rsidRPr="0094794B" w:rsidRDefault="004C154D" w:rsidP="006967F5">
            <w:pPr>
              <w:pStyle w:val="NoSpacing"/>
              <w:rPr>
                <w:rFonts w:asciiTheme="minorHAnsi" w:hAnsiTheme="minorHAnsi"/>
                <w:sz w:val="22"/>
                <w:szCs w:val="22"/>
                <w:lang w:val="en-IE"/>
              </w:rPr>
            </w:pPr>
            <w:r>
              <w:rPr>
                <w:rFonts w:asciiTheme="minorHAnsi" w:hAnsiTheme="minorHAnsi"/>
                <w:sz w:val="22"/>
                <w:szCs w:val="22"/>
                <w:lang w:val="en-IE"/>
              </w:rPr>
              <w:t>PPN/ Community &amp; Voluntary</w:t>
            </w:r>
          </w:p>
        </w:tc>
        <w:tc>
          <w:tcPr>
            <w:tcW w:w="2368" w:type="dxa"/>
            <w:tcBorders>
              <w:top w:val="single" w:sz="4" w:space="0" w:color="auto"/>
              <w:left w:val="single" w:sz="4" w:space="0" w:color="auto"/>
              <w:bottom w:val="single" w:sz="4" w:space="0" w:color="auto"/>
              <w:right w:val="single" w:sz="4" w:space="0" w:color="auto"/>
            </w:tcBorders>
            <w:hideMark/>
          </w:tcPr>
          <w:p w:rsidR="004C154D" w:rsidRPr="0094794B" w:rsidRDefault="004C154D" w:rsidP="003848E1">
            <w:pPr>
              <w:spacing w:line="240" w:lineRule="auto"/>
              <w:rPr>
                <w:rFonts w:asciiTheme="minorHAnsi" w:hAnsiTheme="minorHAnsi"/>
                <w:sz w:val="22"/>
                <w:szCs w:val="22"/>
              </w:rPr>
            </w:pPr>
            <w:r>
              <w:rPr>
                <w:rFonts w:asciiTheme="minorHAnsi" w:hAnsiTheme="minorHAnsi"/>
                <w:sz w:val="22"/>
                <w:szCs w:val="22"/>
              </w:rPr>
              <w:t>9</w:t>
            </w:r>
            <w:r w:rsidRPr="0094794B">
              <w:rPr>
                <w:rFonts w:asciiTheme="minorHAnsi" w:hAnsiTheme="minorHAnsi"/>
                <w:sz w:val="22"/>
                <w:szCs w:val="22"/>
              </w:rPr>
              <w:t xml:space="preserve">. </w:t>
            </w:r>
            <w:r>
              <w:rPr>
                <w:rFonts w:asciiTheme="minorHAnsi" w:hAnsiTheme="minorHAnsi"/>
                <w:sz w:val="22"/>
                <w:szCs w:val="22"/>
              </w:rPr>
              <w:t>Brendan Lawton</w:t>
            </w:r>
          </w:p>
        </w:tc>
        <w:tc>
          <w:tcPr>
            <w:tcW w:w="2359" w:type="dxa"/>
            <w:tcBorders>
              <w:top w:val="single" w:sz="4" w:space="0" w:color="auto"/>
              <w:left w:val="single" w:sz="4" w:space="0" w:color="auto"/>
              <w:bottom w:val="single" w:sz="4" w:space="0" w:color="auto"/>
              <w:right w:val="single" w:sz="4" w:space="0" w:color="auto"/>
            </w:tcBorders>
            <w:hideMark/>
          </w:tcPr>
          <w:p w:rsidR="004C154D" w:rsidRPr="0094794B" w:rsidRDefault="004C154D" w:rsidP="003848E1">
            <w:pPr>
              <w:spacing w:line="240" w:lineRule="auto"/>
              <w:rPr>
                <w:rFonts w:asciiTheme="minorHAnsi" w:hAnsiTheme="minorHAnsi"/>
                <w:sz w:val="22"/>
                <w:szCs w:val="22"/>
              </w:rPr>
            </w:pPr>
            <w:r w:rsidRPr="0094794B">
              <w:rPr>
                <w:rFonts w:asciiTheme="minorHAnsi" w:hAnsiTheme="minorHAnsi"/>
                <w:sz w:val="22"/>
                <w:szCs w:val="22"/>
              </w:rPr>
              <w:t>Reg. Mgr. Dept Social Protection</w:t>
            </w:r>
          </w:p>
        </w:tc>
      </w:tr>
    </w:tbl>
    <w:p w:rsidR="00B261CA" w:rsidRDefault="00B261CA" w:rsidP="00DD232D">
      <w:pPr>
        <w:pStyle w:val="ListParagraph"/>
        <w:ind w:left="360"/>
        <w:rPr>
          <w:b/>
          <w:lang w:val="en-IE"/>
        </w:rPr>
      </w:pPr>
    </w:p>
    <w:p w:rsidR="00DD232D" w:rsidRDefault="00DD232D" w:rsidP="00DD232D">
      <w:pPr>
        <w:pStyle w:val="ListParagraph"/>
        <w:ind w:left="360"/>
        <w:rPr>
          <w:lang w:val="en-IE"/>
        </w:rPr>
      </w:pPr>
      <w:r w:rsidRPr="0094794B">
        <w:rPr>
          <w:b/>
          <w:lang w:val="en-IE"/>
        </w:rPr>
        <w:t>Staff Present</w:t>
      </w:r>
      <w:r w:rsidR="00F75890">
        <w:rPr>
          <w:lang w:val="en-IE"/>
        </w:rPr>
        <w:t xml:space="preserve">:  </w:t>
      </w:r>
      <w:r w:rsidR="004C154D">
        <w:rPr>
          <w:lang w:val="en-IE"/>
        </w:rPr>
        <w:t>D. Tuohy Chief Officer, J. Codd A/S.O, Emma Smyth A.</w:t>
      </w:r>
      <w:r w:rsidR="001F3B76">
        <w:rPr>
          <w:lang w:val="en-IE"/>
        </w:rPr>
        <w:t>S.O.</w:t>
      </w:r>
      <w:r w:rsidR="00DF7FB9">
        <w:rPr>
          <w:lang w:val="en-IE"/>
        </w:rPr>
        <w:t xml:space="preserve"> Susan Whelan </w:t>
      </w:r>
      <w:r w:rsidR="001F3B76">
        <w:rPr>
          <w:lang w:val="en-IE"/>
        </w:rPr>
        <w:t>A/S.</w:t>
      </w:r>
      <w:r w:rsidR="00FF69D8">
        <w:rPr>
          <w:lang w:val="en-IE"/>
        </w:rPr>
        <w:t>S.O</w:t>
      </w:r>
    </w:p>
    <w:p w:rsidR="00DD232D" w:rsidRPr="00450950" w:rsidRDefault="00DD232D" w:rsidP="006735D7">
      <w:pPr>
        <w:pStyle w:val="ListParagraph"/>
        <w:ind w:left="360"/>
        <w:rPr>
          <w:lang w:val="en-IE"/>
        </w:rPr>
      </w:pPr>
    </w:p>
    <w:tbl>
      <w:tblPr>
        <w:tblStyle w:val="TableGrid"/>
        <w:tblW w:w="0" w:type="auto"/>
        <w:tblLook w:val="04A0"/>
      </w:tblPr>
      <w:tblGrid>
        <w:gridCol w:w="4788"/>
        <w:gridCol w:w="3684"/>
      </w:tblGrid>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1.Total current Membership</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1</w:t>
            </w:r>
            <w:r w:rsidR="00B07634">
              <w:rPr>
                <w:rFonts w:asciiTheme="minorHAnsi" w:hAnsiTheme="minorHAnsi"/>
                <w:sz w:val="22"/>
                <w:szCs w:val="22"/>
                <w:lang w:val="en-IE"/>
              </w:rPr>
              <w:t>9</w:t>
            </w:r>
          </w:p>
        </w:tc>
      </w:tr>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2.Total attendees</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1</w:t>
            </w:r>
            <w:r w:rsidR="004C154D">
              <w:rPr>
                <w:rFonts w:asciiTheme="minorHAnsi" w:hAnsiTheme="minorHAnsi"/>
                <w:sz w:val="22"/>
                <w:szCs w:val="22"/>
                <w:lang w:val="en-IE"/>
              </w:rPr>
              <w:t>5</w:t>
            </w:r>
          </w:p>
        </w:tc>
      </w:tr>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3. Quorum % required (50% of 1 above)</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4C154D" w:rsidP="0042616A">
            <w:pPr>
              <w:pStyle w:val="NoSpacing"/>
              <w:rPr>
                <w:rFonts w:asciiTheme="minorHAnsi" w:hAnsiTheme="minorHAnsi"/>
                <w:sz w:val="22"/>
                <w:szCs w:val="22"/>
                <w:lang w:val="en-IE"/>
              </w:rPr>
            </w:pPr>
            <w:r>
              <w:rPr>
                <w:rFonts w:asciiTheme="minorHAnsi" w:hAnsiTheme="minorHAnsi"/>
                <w:sz w:val="22"/>
                <w:szCs w:val="22"/>
                <w:lang w:val="en-IE"/>
              </w:rPr>
              <w:t>Achieved – 7</w:t>
            </w:r>
            <w:r w:rsidR="001F3B76">
              <w:rPr>
                <w:rFonts w:asciiTheme="minorHAnsi" w:hAnsiTheme="minorHAnsi"/>
                <w:sz w:val="22"/>
                <w:szCs w:val="22"/>
                <w:lang w:val="en-IE"/>
              </w:rPr>
              <w:t>9</w:t>
            </w:r>
            <w:r w:rsidR="00DD232D" w:rsidRPr="00450950">
              <w:rPr>
                <w:rFonts w:asciiTheme="minorHAnsi" w:hAnsiTheme="minorHAnsi"/>
                <w:sz w:val="22"/>
                <w:szCs w:val="22"/>
                <w:lang w:val="en-IE"/>
              </w:rPr>
              <w:t>%</w:t>
            </w:r>
          </w:p>
        </w:tc>
      </w:tr>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4. non-public/public ratio attendees</w:t>
            </w:r>
          </w:p>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 xml:space="preserve">     % ratio non-public/public attendees</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4C154D" w:rsidP="0042616A">
            <w:pPr>
              <w:pStyle w:val="NoSpacing"/>
              <w:rPr>
                <w:rFonts w:asciiTheme="minorHAnsi" w:hAnsiTheme="minorHAnsi"/>
                <w:sz w:val="22"/>
                <w:szCs w:val="22"/>
                <w:lang w:val="en-IE"/>
              </w:rPr>
            </w:pPr>
            <w:r>
              <w:rPr>
                <w:rFonts w:asciiTheme="minorHAnsi" w:hAnsiTheme="minorHAnsi"/>
                <w:sz w:val="22"/>
                <w:szCs w:val="22"/>
                <w:lang w:val="en-IE"/>
              </w:rPr>
              <w:t xml:space="preserve">  8 non-public :   7</w:t>
            </w:r>
            <w:r w:rsidR="00DD232D" w:rsidRPr="00450950">
              <w:rPr>
                <w:rFonts w:asciiTheme="minorHAnsi" w:hAnsiTheme="minorHAnsi"/>
                <w:sz w:val="22"/>
                <w:szCs w:val="22"/>
                <w:lang w:val="en-IE"/>
              </w:rPr>
              <w:t xml:space="preserve"> public</w:t>
            </w:r>
          </w:p>
          <w:p w:rsidR="00DD232D" w:rsidRPr="00450950" w:rsidRDefault="001F3B76" w:rsidP="0042616A">
            <w:pPr>
              <w:pStyle w:val="NoSpacing"/>
              <w:rPr>
                <w:rFonts w:asciiTheme="minorHAnsi" w:hAnsiTheme="minorHAnsi"/>
                <w:sz w:val="22"/>
                <w:szCs w:val="22"/>
                <w:lang w:val="en-IE"/>
              </w:rPr>
            </w:pPr>
            <w:r>
              <w:rPr>
                <w:rFonts w:asciiTheme="minorHAnsi" w:hAnsiTheme="minorHAnsi"/>
                <w:sz w:val="22"/>
                <w:szCs w:val="22"/>
                <w:lang w:val="en-IE"/>
              </w:rPr>
              <w:t>53% non-public: 47</w:t>
            </w:r>
            <w:r w:rsidR="00DD232D" w:rsidRPr="00450950">
              <w:rPr>
                <w:rFonts w:asciiTheme="minorHAnsi" w:hAnsiTheme="minorHAnsi"/>
                <w:sz w:val="22"/>
                <w:szCs w:val="22"/>
                <w:lang w:val="en-IE"/>
              </w:rPr>
              <w:t>% public</w:t>
            </w:r>
          </w:p>
        </w:tc>
      </w:tr>
    </w:tbl>
    <w:p w:rsidR="00DD232D" w:rsidRPr="00630457" w:rsidRDefault="00DD232D" w:rsidP="00DD232D">
      <w:pPr>
        <w:rPr>
          <w:lang w:val="en-IE"/>
        </w:rPr>
      </w:pPr>
    </w:p>
    <w:p w:rsidR="00DD232D" w:rsidRPr="00450950" w:rsidRDefault="00DD232D" w:rsidP="00DD232D">
      <w:pPr>
        <w:pStyle w:val="ListParagraph"/>
        <w:numPr>
          <w:ilvl w:val="0"/>
          <w:numId w:val="1"/>
        </w:numPr>
        <w:rPr>
          <w:b/>
          <w:lang w:val="en-IE"/>
        </w:rPr>
      </w:pPr>
      <w:r w:rsidRPr="00450950">
        <w:rPr>
          <w:b/>
          <w:lang w:val="en-IE"/>
        </w:rPr>
        <w:lastRenderedPageBreak/>
        <w:t xml:space="preserve">Confirmation of Quorum:  </w:t>
      </w:r>
      <w:r w:rsidRPr="00450950">
        <w:rPr>
          <w:lang w:val="en-IE"/>
        </w:rPr>
        <w:t xml:space="preserve">Having reviewed the attendance record, Chief Officer D. Tuohy confirmed that a quorum was achieved.  Non-public </w:t>
      </w:r>
      <w:r w:rsidR="004C154D">
        <w:rPr>
          <w:lang w:val="en-IE"/>
        </w:rPr>
        <w:t>8</w:t>
      </w:r>
      <w:r w:rsidRPr="00450950">
        <w:rPr>
          <w:lang w:val="en-IE"/>
        </w:rPr>
        <w:t xml:space="preserve">: Public </w:t>
      </w:r>
      <w:r w:rsidR="004C154D">
        <w:rPr>
          <w:lang w:val="en-IE"/>
        </w:rPr>
        <w:t>7</w:t>
      </w:r>
      <w:r w:rsidRPr="00450950">
        <w:rPr>
          <w:lang w:val="en-IE"/>
        </w:rPr>
        <w:t xml:space="preserve">; </w:t>
      </w:r>
      <w:r w:rsidR="004C154D">
        <w:rPr>
          <w:lang w:val="en-IE"/>
        </w:rPr>
        <w:t>15</w:t>
      </w:r>
      <w:r w:rsidRPr="00450950">
        <w:rPr>
          <w:lang w:val="en-IE"/>
        </w:rPr>
        <w:t xml:space="preserve"> members in attendance.  </w:t>
      </w:r>
    </w:p>
    <w:p w:rsidR="00A2202A" w:rsidRPr="007D021B" w:rsidRDefault="004C154D" w:rsidP="007D021B">
      <w:pPr>
        <w:pStyle w:val="ListParagraph"/>
        <w:ind w:left="360"/>
        <w:rPr>
          <w:lang w:val="en-IE"/>
        </w:rPr>
      </w:pPr>
      <w:r>
        <w:rPr>
          <w:lang w:val="en-IE"/>
        </w:rPr>
        <w:t>Chair</w:t>
      </w:r>
      <w:r w:rsidR="00DD232D" w:rsidRPr="00450950">
        <w:rPr>
          <w:lang w:val="en-IE"/>
        </w:rPr>
        <w:t xml:space="preserve"> </w:t>
      </w:r>
      <w:r w:rsidR="00DF7FB9">
        <w:rPr>
          <w:lang w:val="en-IE"/>
        </w:rPr>
        <w:t>Damien Geoghegan</w:t>
      </w:r>
      <w:r w:rsidR="00DD232D" w:rsidRPr="00450950">
        <w:rPr>
          <w:lang w:val="en-IE"/>
        </w:rPr>
        <w:t xml:space="preserve"> opened the meeting. </w:t>
      </w:r>
      <w:r w:rsidR="007D021B">
        <w:rPr>
          <w:lang w:val="en-IE"/>
        </w:rPr>
        <w:t xml:space="preserve"> </w:t>
      </w:r>
    </w:p>
    <w:p w:rsidR="00DD232D" w:rsidRPr="00450950" w:rsidRDefault="00DD232D" w:rsidP="00DD232D">
      <w:pPr>
        <w:pStyle w:val="ListParagraph"/>
        <w:ind w:left="360"/>
        <w:rPr>
          <w:lang w:val="en-IE"/>
        </w:rPr>
      </w:pPr>
    </w:p>
    <w:p w:rsidR="00DD232D" w:rsidRPr="007D021B" w:rsidRDefault="00DD232D" w:rsidP="007D021B">
      <w:pPr>
        <w:pStyle w:val="ListParagraph"/>
        <w:numPr>
          <w:ilvl w:val="0"/>
          <w:numId w:val="1"/>
        </w:numPr>
        <w:rPr>
          <w:lang w:val="en-IE"/>
        </w:rPr>
      </w:pPr>
      <w:r w:rsidRPr="00450950">
        <w:rPr>
          <w:b/>
          <w:lang w:val="en-IE"/>
        </w:rPr>
        <w:t>Apologies</w:t>
      </w:r>
      <w:r w:rsidR="00D0497D">
        <w:rPr>
          <w:b/>
          <w:lang w:val="en-IE"/>
        </w:rPr>
        <w:t>:</w:t>
      </w:r>
      <w:r w:rsidRPr="00450950">
        <w:rPr>
          <w:b/>
          <w:lang w:val="en-IE"/>
        </w:rPr>
        <w:t xml:space="preserve"> </w:t>
      </w:r>
      <w:r w:rsidR="007D021B">
        <w:rPr>
          <w:b/>
          <w:lang w:val="en-IE"/>
        </w:rPr>
        <w:t xml:space="preserve"> </w:t>
      </w:r>
      <w:r w:rsidRPr="007D021B">
        <w:rPr>
          <w:lang w:val="en-IE"/>
        </w:rPr>
        <w:t>As per table above, apologies were noted.</w:t>
      </w:r>
    </w:p>
    <w:p w:rsidR="004C154D" w:rsidRPr="003848E1" w:rsidRDefault="004C154D" w:rsidP="004C154D">
      <w:pPr>
        <w:pStyle w:val="ListParagraph"/>
        <w:ind w:left="360"/>
        <w:rPr>
          <w:lang w:val="en-IE"/>
        </w:rPr>
      </w:pPr>
    </w:p>
    <w:p w:rsidR="00DD232D" w:rsidRPr="00450950" w:rsidRDefault="00DD232D" w:rsidP="00DD232D">
      <w:pPr>
        <w:pStyle w:val="ListParagraph"/>
        <w:numPr>
          <w:ilvl w:val="0"/>
          <w:numId w:val="1"/>
        </w:numPr>
        <w:autoSpaceDE w:val="0"/>
        <w:autoSpaceDN w:val="0"/>
        <w:adjustRightInd w:val="0"/>
        <w:spacing w:after="0" w:line="240" w:lineRule="auto"/>
        <w:rPr>
          <w:b/>
          <w:lang w:val="en-IE"/>
        </w:rPr>
      </w:pPr>
      <w:r w:rsidRPr="00450950">
        <w:rPr>
          <w:b/>
          <w:lang w:val="en-IE"/>
        </w:rPr>
        <w:t>Conflict of Interest</w:t>
      </w:r>
      <w:r w:rsidR="00D0497D">
        <w:rPr>
          <w:b/>
          <w:lang w:val="en-IE"/>
        </w:rPr>
        <w:t>:</w:t>
      </w:r>
    </w:p>
    <w:p w:rsidR="00DD232D" w:rsidRPr="00450950" w:rsidRDefault="00DD232D" w:rsidP="00DD232D">
      <w:pPr>
        <w:pStyle w:val="ListParagraph"/>
        <w:autoSpaceDE w:val="0"/>
        <w:autoSpaceDN w:val="0"/>
        <w:adjustRightInd w:val="0"/>
        <w:spacing w:after="0" w:line="240" w:lineRule="auto"/>
        <w:ind w:left="360"/>
        <w:rPr>
          <w:b/>
          <w:lang w:val="en-IE"/>
        </w:rPr>
      </w:pPr>
    </w:p>
    <w:p w:rsidR="00DD232D" w:rsidRDefault="00B261CA" w:rsidP="00DD232D">
      <w:pPr>
        <w:pStyle w:val="ListParagraph"/>
        <w:numPr>
          <w:ilvl w:val="0"/>
          <w:numId w:val="2"/>
        </w:numPr>
        <w:autoSpaceDE w:val="0"/>
        <w:autoSpaceDN w:val="0"/>
        <w:adjustRightInd w:val="0"/>
        <w:spacing w:after="0" w:line="240" w:lineRule="auto"/>
        <w:jc w:val="both"/>
        <w:rPr>
          <w:lang w:val="en-IE"/>
        </w:rPr>
      </w:pPr>
      <w:r>
        <w:rPr>
          <w:lang w:val="en-IE"/>
        </w:rPr>
        <w:t xml:space="preserve">Chief Officer </w:t>
      </w:r>
      <w:r w:rsidR="00DD232D" w:rsidRPr="00450950">
        <w:rPr>
          <w:lang w:val="en-IE"/>
        </w:rPr>
        <w:t xml:space="preserve">D. Tuohy outlined the provisions of Section 5.4 of the LEADER Operating Rules (v2.0) and reminded members of their obligations therein.  He reminded members to consider whether a conflict of interest could arise on receipt of the notice of meeting and agenda items. He requested members to contact him in advance of the meetings following reviewing the Agenda and associated documentation should a COI arise.   </w:t>
      </w:r>
    </w:p>
    <w:p w:rsidR="00FB5E73" w:rsidRDefault="00FB5E73" w:rsidP="00DD232D">
      <w:pPr>
        <w:pStyle w:val="ListParagraph"/>
        <w:numPr>
          <w:ilvl w:val="0"/>
          <w:numId w:val="2"/>
        </w:numPr>
        <w:autoSpaceDE w:val="0"/>
        <w:autoSpaceDN w:val="0"/>
        <w:adjustRightInd w:val="0"/>
        <w:spacing w:after="0" w:line="240" w:lineRule="auto"/>
        <w:jc w:val="both"/>
        <w:rPr>
          <w:lang w:val="en-IE"/>
        </w:rPr>
      </w:pPr>
      <w:r>
        <w:rPr>
          <w:lang w:val="en-IE"/>
        </w:rPr>
        <w:t>J Somers declared a C.O.I. on Item 6 and J Beresford declared a C.O.I. on Item 7.a.v.</w:t>
      </w:r>
    </w:p>
    <w:p w:rsidR="003848E1" w:rsidRPr="00450950" w:rsidRDefault="003848E1" w:rsidP="00DD232D">
      <w:pPr>
        <w:pStyle w:val="ListParagraph"/>
        <w:numPr>
          <w:ilvl w:val="0"/>
          <w:numId w:val="2"/>
        </w:numPr>
        <w:autoSpaceDE w:val="0"/>
        <w:autoSpaceDN w:val="0"/>
        <w:adjustRightInd w:val="0"/>
        <w:spacing w:after="0" w:line="240" w:lineRule="auto"/>
        <w:jc w:val="both"/>
        <w:rPr>
          <w:lang w:val="en-IE"/>
        </w:rPr>
      </w:pPr>
      <w:r>
        <w:rPr>
          <w:lang w:val="en-IE"/>
        </w:rPr>
        <w:t xml:space="preserve">Review of Quorum: </w:t>
      </w:r>
      <w:r w:rsidR="00FB5E73">
        <w:rPr>
          <w:lang w:val="en-IE"/>
        </w:rPr>
        <w:t>M Walsh agreed to step down from voting on item 7.a.v Legacy Irish Cider to rebalance the quorum in favour of the non-public sector.</w:t>
      </w:r>
    </w:p>
    <w:p w:rsidR="00A2202A" w:rsidRPr="00450950" w:rsidRDefault="00A2202A" w:rsidP="00DD232D">
      <w:pPr>
        <w:autoSpaceDE w:val="0"/>
        <w:autoSpaceDN w:val="0"/>
        <w:adjustRightInd w:val="0"/>
        <w:spacing w:after="0" w:line="240" w:lineRule="auto"/>
        <w:rPr>
          <w:b/>
          <w:lang w:val="en-IE"/>
        </w:rPr>
      </w:pPr>
    </w:p>
    <w:p w:rsidR="00DD232D" w:rsidRPr="00450950" w:rsidRDefault="00DD232D" w:rsidP="00DD232D">
      <w:pPr>
        <w:pStyle w:val="ListParagraph"/>
        <w:autoSpaceDE w:val="0"/>
        <w:autoSpaceDN w:val="0"/>
        <w:adjustRightInd w:val="0"/>
        <w:spacing w:after="0" w:line="240" w:lineRule="auto"/>
        <w:ind w:left="360"/>
        <w:rPr>
          <w:b/>
          <w:lang w:val="en-IE"/>
        </w:rPr>
      </w:pPr>
    </w:p>
    <w:p w:rsidR="00DD232D" w:rsidRDefault="00DD232D" w:rsidP="00DD232D">
      <w:pPr>
        <w:pStyle w:val="ListParagraph"/>
        <w:numPr>
          <w:ilvl w:val="0"/>
          <w:numId w:val="1"/>
        </w:numPr>
        <w:autoSpaceDE w:val="0"/>
        <w:autoSpaceDN w:val="0"/>
        <w:adjustRightInd w:val="0"/>
        <w:spacing w:after="0" w:line="240" w:lineRule="auto"/>
        <w:rPr>
          <w:b/>
          <w:lang w:val="en-IE"/>
        </w:rPr>
      </w:pPr>
      <w:r w:rsidRPr="00450950">
        <w:rPr>
          <w:b/>
          <w:lang w:val="en-IE"/>
        </w:rPr>
        <w:t>Confirmation of Minutes of L</w:t>
      </w:r>
      <w:r>
        <w:rPr>
          <w:b/>
          <w:lang w:val="en-IE"/>
        </w:rPr>
        <w:t>AG</w:t>
      </w:r>
      <w:r w:rsidRPr="00450950">
        <w:rPr>
          <w:b/>
          <w:lang w:val="en-IE"/>
        </w:rPr>
        <w:t xml:space="preserve"> Meeting held on </w:t>
      </w:r>
      <w:r w:rsidR="00FB5E73">
        <w:rPr>
          <w:b/>
          <w:lang w:val="en-IE"/>
        </w:rPr>
        <w:t>February</w:t>
      </w:r>
      <w:r w:rsidR="00A2202A">
        <w:rPr>
          <w:b/>
          <w:lang w:val="en-IE"/>
        </w:rPr>
        <w:t xml:space="preserve"> </w:t>
      </w:r>
      <w:r w:rsidR="00FB5E73">
        <w:rPr>
          <w:b/>
          <w:lang w:val="en-IE"/>
        </w:rPr>
        <w:t>11</w:t>
      </w:r>
      <w:r>
        <w:rPr>
          <w:b/>
          <w:lang w:val="en-IE"/>
        </w:rPr>
        <w:t>th</w:t>
      </w:r>
      <w:r w:rsidRPr="00450950">
        <w:rPr>
          <w:b/>
          <w:vertAlign w:val="superscript"/>
          <w:lang w:val="en-IE"/>
        </w:rPr>
        <w:t xml:space="preserve"> </w:t>
      </w:r>
      <w:r w:rsidR="00A2202A">
        <w:rPr>
          <w:b/>
          <w:lang w:val="en-IE"/>
        </w:rPr>
        <w:t>2021</w:t>
      </w:r>
      <w:r w:rsidRPr="00450950">
        <w:rPr>
          <w:b/>
          <w:lang w:val="en-IE"/>
        </w:rPr>
        <w:t>.</w:t>
      </w:r>
    </w:p>
    <w:p w:rsidR="00A2202A" w:rsidRPr="00450950" w:rsidRDefault="00A2202A" w:rsidP="00A2202A">
      <w:pPr>
        <w:pStyle w:val="ListParagraph"/>
        <w:autoSpaceDE w:val="0"/>
        <w:autoSpaceDN w:val="0"/>
        <w:adjustRightInd w:val="0"/>
        <w:spacing w:after="0" w:line="240" w:lineRule="auto"/>
        <w:ind w:left="360"/>
        <w:rPr>
          <w:b/>
          <w:lang w:val="en-IE"/>
        </w:rPr>
      </w:pPr>
    </w:p>
    <w:p w:rsidR="00DD232D" w:rsidRPr="00450950" w:rsidRDefault="00DD232D" w:rsidP="00DD232D">
      <w:pPr>
        <w:pStyle w:val="NoSpacing"/>
        <w:ind w:left="360"/>
        <w:jc w:val="both"/>
        <w:rPr>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DD232D" w:rsidRPr="00450950" w:rsidTr="0042616A">
        <w:tc>
          <w:tcPr>
            <w:tcW w:w="5920" w:type="dxa"/>
          </w:tcPr>
          <w:p w:rsidR="00DD232D" w:rsidRPr="00450950" w:rsidRDefault="00DD232D" w:rsidP="003848E1">
            <w:pPr>
              <w:rPr>
                <w:b/>
              </w:rPr>
            </w:pPr>
            <w:r w:rsidRPr="00450950">
              <w:rPr>
                <w:b/>
              </w:rPr>
              <w:t xml:space="preserve">Proposed: </w:t>
            </w:r>
            <w:r w:rsidR="00FB5E73">
              <w:rPr>
                <w:b/>
              </w:rPr>
              <w:t>S. Cook</w:t>
            </w:r>
            <w:r w:rsidR="00A2202A">
              <w:rPr>
                <w:b/>
              </w:rPr>
              <w:t>e</w:t>
            </w:r>
          </w:p>
        </w:tc>
        <w:tc>
          <w:tcPr>
            <w:tcW w:w="4961" w:type="dxa"/>
          </w:tcPr>
          <w:p w:rsidR="00DD232D" w:rsidRPr="00450950" w:rsidRDefault="00DD232D" w:rsidP="00A2202A">
            <w:pPr>
              <w:rPr>
                <w:b/>
              </w:rPr>
            </w:pPr>
            <w:r w:rsidRPr="00450950">
              <w:rPr>
                <w:b/>
              </w:rPr>
              <w:t xml:space="preserve">Seconded by: </w:t>
            </w:r>
            <w:r w:rsidR="00FB5E73">
              <w:rPr>
                <w:b/>
              </w:rPr>
              <w:t>L</w:t>
            </w:r>
            <w:r w:rsidR="003848E1">
              <w:rPr>
                <w:b/>
              </w:rPr>
              <w:t xml:space="preserve">. </w:t>
            </w:r>
            <w:r w:rsidR="00FB5E73">
              <w:rPr>
                <w:b/>
              </w:rPr>
              <w:t>O’Sullivan</w:t>
            </w:r>
          </w:p>
        </w:tc>
      </w:tr>
      <w:tr w:rsidR="00DD232D" w:rsidRPr="00450950" w:rsidTr="0042616A">
        <w:tc>
          <w:tcPr>
            <w:tcW w:w="5920" w:type="dxa"/>
          </w:tcPr>
          <w:p w:rsidR="00DD232D" w:rsidRPr="00450950" w:rsidRDefault="00A61247" w:rsidP="0042616A">
            <w:pPr>
              <w:rPr>
                <w:b/>
              </w:rPr>
            </w:pPr>
            <w:r>
              <w:rPr>
                <w:b/>
              </w:rPr>
              <w:t>Abstentions: None</w:t>
            </w:r>
          </w:p>
        </w:tc>
        <w:tc>
          <w:tcPr>
            <w:tcW w:w="4961" w:type="dxa"/>
          </w:tcPr>
          <w:p w:rsidR="00DD232D" w:rsidRPr="00450950" w:rsidRDefault="00DD232D" w:rsidP="0042616A">
            <w:pPr>
              <w:rPr>
                <w:b/>
              </w:rPr>
            </w:pPr>
          </w:p>
        </w:tc>
      </w:tr>
      <w:tr w:rsidR="00DD232D" w:rsidRPr="00450950" w:rsidTr="0042616A">
        <w:tc>
          <w:tcPr>
            <w:tcW w:w="5920" w:type="dxa"/>
          </w:tcPr>
          <w:p w:rsidR="00DD232D" w:rsidRPr="00450950" w:rsidRDefault="00DD232D" w:rsidP="0042616A">
            <w:pPr>
              <w:rPr>
                <w:b/>
              </w:rPr>
            </w:pPr>
            <w:r w:rsidRPr="00450950">
              <w:rPr>
                <w:b/>
              </w:rPr>
              <w:t xml:space="preserve">Quorum achieved: Yes </w:t>
            </w:r>
          </w:p>
        </w:tc>
        <w:tc>
          <w:tcPr>
            <w:tcW w:w="4961" w:type="dxa"/>
          </w:tcPr>
          <w:p w:rsidR="00DD232D" w:rsidRPr="00450950" w:rsidRDefault="00DD232D" w:rsidP="0042616A">
            <w:pPr>
              <w:rPr>
                <w:b/>
              </w:rPr>
            </w:pPr>
            <w:r w:rsidRPr="00450950">
              <w:rPr>
                <w:b/>
              </w:rPr>
              <w:t>APPROVED</w:t>
            </w:r>
          </w:p>
        </w:tc>
      </w:tr>
    </w:tbl>
    <w:p w:rsidR="00DD232D" w:rsidRDefault="00DD232D" w:rsidP="00DD232D">
      <w:pPr>
        <w:pStyle w:val="NoSpacing"/>
        <w:ind w:left="360"/>
        <w:jc w:val="both"/>
        <w:rPr>
          <w:lang w:val="en-IE"/>
        </w:rPr>
      </w:pPr>
    </w:p>
    <w:p w:rsidR="004C154D" w:rsidRPr="00450950" w:rsidRDefault="004C154D" w:rsidP="00FB5E73">
      <w:pPr>
        <w:pStyle w:val="NoSpacing"/>
        <w:jc w:val="both"/>
        <w:rPr>
          <w:lang w:val="en-IE"/>
        </w:rPr>
      </w:pPr>
    </w:p>
    <w:p w:rsidR="00815951" w:rsidRPr="001E1B35" w:rsidRDefault="00DD232D" w:rsidP="00815951">
      <w:pPr>
        <w:pStyle w:val="NoSpacing"/>
        <w:numPr>
          <w:ilvl w:val="0"/>
          <w:numId w:val="1"/>
        </w:numPr>
        <w:jc w:val="both"/>
        <w:rPr>
          <w:b/>
          <w:lang w:val="en-IE"/>
        </w:rPr>
      </w:pPr>
      <w:r w:rsidRPr="006C1F82">
        <w:rPr>
          <w:b/>
          <w:lang w:val="en-IE"/>
        </w:rPr>
        <w:t xml:space="preserve">Matters arising: </w:t>
      </w:r>
      <w:r w:rsidR="00815951">
        <w:rPr>
          <w:b/>
          <w:lang w:val="en-IE"/>
        </w:rPr>
        <w:t xml:space="preserve"> </w:t>
      </w:r>
      <w:r w:rsidR="00815951" w:rsidRPr="00815951">
        <w:rPr>
          <w:lang w:val="en-IE"/>
        </w:rPr>
        <w:t xml:space="preserve">Following on from the discussion at the </w:t>
      </w:r>
      <w:r w:rsidR="00815951">
        <w:rPr>
          <w:lang w:val="en-IE"/>
        </w:rPr>
        <w:t>F</w:t>
      </w:r>
      <w:r w:rsidR="00815951" w:rsidRPr="00815951">
        <w:rPr>
          <w:lang w:val="en-IE"/>
        </w:rPr>
        <w:t>ebr</w:t>
      </w:r>
      <w:r w:rsidR="00815951">
        <w:rPr>
          <w:lang w:val="en-IE"/>
        </w:rPr>
        <w:t>u</w:t>
      </w:r>
      <w:r w:rsidR="00815951" w:rsidRPr="00815951">
        <w:rPr>
          <w:lang w:val="en-IE"/>
        </w:rPr>
        <w:t xml:space="preserve">ary meeting </w:t>
      </w:r>
      <w:r w:rsidR="00815951">
        <w:rPr>
          <w:lang w:val="en-IE"/>
        </w:rPr>
        <w:t>regarding the promotion of social inclusion</w:t>
      </w:r>
      <w:r w:rsidR="00AE5F3E">
        <w:rPr>
          <w:lang w:val="en-IE"/>
        </w:rPr>
        <w:t>,</w:t>
      </w:r>
      <w:r w:rsidR="00815951">
        <w:rPr>
          <w:lang w:val="en-IE"/>
        </w:rPr>
        <w:t xml:space="preserve"> J Somers queried if any progress had</w:t>
      </w:r>
      <w:r w:rsidR="001E1B35">
        <w:rPr>
          <w:lang w:val="en-IE"/>
        </w:rPr>
        <w:t xml:space="preserve"> been made on the issue. Chief O</w:t>
      </w:r>
      <w:r w:rsidR="00815951">
        <w:rPr>
          <w:lang w:val="en-IE"/>
        </w:rPr>
        <w:t xml:space="preserve">fficer D Tuohy suggested that a </w:t>
      </w:r>
      <w:r w:rsidR="001E1B35">
        <w:rPr>
          <w:lang w:val="en-IE"/>
        </w:rPr>
        <w:t xml:space="preserve">sub group should be convened to look at the issue in the context of the Transitional Leader Programme. </w:t>
      </w:r>
      <w:r w:rsidR="00AE5F3E">
        <w:rPr>
          <w:lang w:val="en-IE"/>
        </w:rPr>
        <w:t>The matter will be discussed again</w:t>
      </w:r>
      <w:r w:rsidR="001E1B35">
        <w:rPr>
          <w:lang w:val="en-IE"/>
        </w:rPr>
        <w:t xml:space="preserve"> at the April meeting.</w:t>
      </w:r>
    </w:p>
    <w:p w:rsidR="003848E1" w:rsidRPr="003848E1" w:rsidRDefault="003848E1" w:rsidP="000F58AD">
      <w:pPr>
        <w:pStyle w:val="NoSpacing"/>
        <w:jc w:val="both"/>
        <w:rPr>
          <w:b/>
          <w:lang w:val="en-IE"/>
        </w:rPr>
      </w:pPr>
    </w:p>
    <w:p w:rsidR="000F58AD" w:rsidRDefault="000F58AD" w:rsidP="00B0087B">
      <w:pPr>
        <w:pStyle w:val="NoSpacing"/>
        <w:numPr>
          <w:ilvl w:val="0"/>
          <w:numId w:val="1"/>
        </w:numPr>
        <w:jc w:val="both"/>
        <w:rPr>
          <w:b/>
          <w:lang w:val="en-IE"/>
        </w:rPr>
      </w:pPr>
      <w:r>
        <w:rPr>
          <w:b/>
          <w:lang w:val="en-IE"/>
        </w:rPr>
        <w:t>For Noting</w:t>
      </w:r>
      <w:r w:rsidR="003848E1" w:rsidRPr="00A2202A">
        <w:rPr>
          <w:b/>
          <w:lang w:val="en-IE"/>
        </w:rPr>
        <w:t>:</w:t>
      </w:r>
    </w:p>
    <w:p w:rsidR="00DD232D" w:rsidRDefault="000F58AD" w:rsidP="000F58AD">
      <w:pPr>
        <w:pStyle w:val="NoSpacing"/>
        <w:numPr>
          <w:ilvl w:val="0"/>
          <w:numId w:val="15"/>
        </w:numPr>
        <w:jc w:val="both"/>
        <w:rPr>
          <w:lang w:val="en-IE"/>
        </w:rPr>
      </w:pPr>
      <w:r>
        <w:rPr>
          <w:lang w:val="en-IE"/>
        </w:rPr>
        <w:t>J Somers outlined a request for L</w:t>
      </w:r>
      <w:r w:rsidR="00AE5F3E">
        <w:rPr>
          <w:lang w:val="en-IE"/>
        </w:rPr>
        <w:t>CDC</w:t>
      </w:r>
      <w:r>
        <w:rPr>
          <w:lang w:val="en-IE"/>
        </w:rPr>
        <w:t xml:space="preserve"> support regarding a Barnardos application for a C</w:t>
      </w:r>
      <w:r w:rsidR="00AE5F3E">
        <w:rPr>
          <w:lang w:val="en-IE"/>
        </w:rPr>
        <w:t xml:space="preserve">ommunity </w:t>
      </w:r>
      <w:r>
        <w:rPr>
          <w:lang w:val="en-IE"/>
        </w:rPr>
        <w:t>D</w:t>
      </w:r>
      <w:r w:rsidR="00AE5F3E">
        <w:rPr>
          <w:lang w:val="en-IE"/>
        </w:rPr>
        <w:t xml:space="preserve">evelopment </w:t>
      </w:r>
      <w:r>
        <w:rPr>
          <w:lang w:val="en-IE"/>
        </w:rPr>
        <w:t>P</w:t>
      </w:r>
      <w:r w:rsidR="00AE5F3E">
        <w:rPr>
          <w:lang w:val="en-IE"/>
        </w:rPr>
        <w:t xml:space="preserve">ilot project in </w:t>
      </w:r>
      <w:r>
        <w:rPr>
          <w:lang w:val="en-IE"/>
        </w:rPr>
        <w:t>West Waterford, J Somers then left the meeting citing a conflict of interest should the matter require a vote.</w:t>
      </w:r>
    </w:p>
    <w:p w:rsidR="000F58AD" w:rsidRDefault="000F58AD" w:rsidP="000F58AD">
      <w:pPr>
        <w:pStyle w:val="NoSpacing"/>
        <w:numPr>
          <w:ilvl w:val="0"/>
          <w:numId w:val="15"/>
        </w:numPr>
        <w:jc w:val="both"/>
        <w:rPr>
          <w:lang w:val="en-IE"/>
        </w:rPr>
      </w:pPr>
      <w:r w:rsidRPr="000F58AD">
        <w:rPr>
          <w:lang w:val="en-IE"/>
        </w:rPr>
        <w:t xml:space="preserve">A second </w:t>
      </w:r>
      <w:r>
        <w:rPr>
          <w:lang w:val="en-IE"/>
        </w:rPr>
        <w:t xml:space="preserve">and similar </w:t>
      </w:r>
      <w:r w:rsidR="006B2BDD">
        <w:rPr>
          <w:lang w:val="en-IE"/>
        </w:rPr>
        <w:t>request for support was</w:t>
      </w:r>
      <w:r w:rsidRPr="000F58AD">
        <w:rPr>
          <w:lang w:val="en-IE"/>
        </w:rPr>
        <w:t xml:space="preserve"> </w:t>
      </w:r>
      <w:r>
        <w:rPr>
          <w:lang w:val="en-IE"/>
        </w:rPr>
        <w:t>submitted by Waterford Integration Services regarding an application for translation services.</w:t>
      </w:r>
    </w:p>
    <w:p w:rsidR="000F58AD" w:rsidRDefault="000F58AD" w:rsidP="000F58AD">
      <w:pPr>
        <w:pStyle w:val="NoSpacing"/>
        <w:ind w:left="1125"/>
        <w:jc w:val="both"/>
        <w:rPr>
          <w:lang w:val="en-IE"/>
        </w:rPr>
      </w:pPr>
      <w:r>
        <w:rPr>
          <w:lang w:val="en-IE"/>
        </w:rPr>
        <w:t xml:space="preserve">Chief Officer D. Tuohy informed the committee that </w:t>
      </w:r>
      <w:r w:rsidR="00AE5F3E">
        <w:rPr>
          <w:lang w:val="en-IE"/>
        </w:rPr>
        <w:t xml:space="preserve">nationally, </w:t>
      </w:r>
      <w:r>
        <w:rPr>
          <w:lang w:val="en-IE"/>
        </w:rPr>
        <w:t>€1m was available in 2021 and th</w:t>
      </w:r>
      <w:r w:rsidR="00AE5F3E">
        <w:rPr>
          <w:lang w:val="en-IE"/>
        </w:rPr>
        <w:t>is would fund about 8 projects. T</w:t>
      </w:r>
      <w:r>
        <w:rPr>
          <w:lang w:val="en-IE"/>
        </w:rPr>
        <w:t>he award</w:t>
      </w:r>
      <w:r w:rsidR="00AE5F3E">
        <w:rPr>
          <w:lang w:val="en-IE"/>
        </w:rPr>
        <w:t xml:space="preserve"> of same rests solely with the D</w:t>
      </w:r>
      <w:r>
        <w:rPr>
          <w:lang w:val="en-IE"/>
        </w:rPr>
        <w:t xml:space="preserve">epartment. J </w:t>
      </w:r>
      <w:r w:rsidR="00D0497D">
        <w:rPr>
          <w:lang w:val="en-IE"/>
        </w:rPr>
        <w:t>Taaffe</w:t>
      </w:r>
      <w:r>
        <w:rPr>
          <w:lang w:val="en-IE"/>
        </w:rPr>
        <w:t xml:space="preserve"> commented that as the LCDC/LAG would provide oversight as administrators it would be prudent not to show bias. C.E. M. Walsh proposed that the requests be noted by the committee.</w:t>
      </w:r>
    </w:p>
    <w:p w:rsidR="002C3B6D" w:rsidRDefault="002C3B6D" w:rsidP="000F58AD">
      <w:pPr>
        <w:pStyle w:val="NoSpacing"/>
        <w:ind w:left="1125"/>
        <w:jc w:val="both"/>
        <w:rPr>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2C3B6D" w:rsidRPr="00450950" w:rsidTr="007D021B">
        <w:tc>
          <w:tcPr>
            <w:tcW w:w="5920" w:type="dxa"/>
          </w:tcPr>
          <w:p w:rsidR="002C3B6D" w:rsidRPr="00450950" w:rsidRDefault="002C3B6D" w:rsidP="007D021B">
            <w:pPr>
              <w:rPr>
                <w:b/>
              </w:rPr>
            </w:pPr>
            <w:r w:rsidRPr="00450950">
              <w:rPr>
                <w:b/>
              </w:rPr>
              <w:t xml:space="preserve">Proposed: </w:t>
            </w:r>
            <w:r>
              <w:rPr>
                <w:b/>
              </w:rPr>
              <w:t>M. Walsh</w:t>
            </w:r>
          </w:p>
        </w:tc>
        <w:tc>
          <w:tcPr>
            <w:tcW w:w="4961" w:type="dxa"/>
          </w:tcPr>
          <w:p w:rsidR="002C3B6D" w:rsidRPr="00450950" w:rsidRDefault="002C3B6D" w:rsidP="00AE5F3E">
            <w:pPr>
              <w:rPr>
                <w:b/>
              </w:rPr>
            </w:pPr>
            <w:r w:rsidRPr="00450950">
              <w:rPr>
                <w:b/>
              </w:rPr>
              <w:t xml:space="preserve">Seconded by: </w:t>
            </w:r>
            <w:r>
              <w:rPr>
                <w:b/>
              </w:rPr>
              <w:t xml:space="preserve">M. Flanagan </w:t>
            </w:r>
          </w:p>
        </w:tc>
      </w:tr>
      <w:tr w:rsidR="002C3B6D" w:rsidRPr="00450950" w:rsidTr="007D021B">
        <w:tc>
          <w:tcPr>
            <w:tcW w:w="5920" w:type="dxa"/>
          </w:tcPr>
          <w:p w:rsidR="002C3B6D" w:rsidRPr="00450950" w:rsidRDefault="002C3B6D" w:rsidP="002C3B6D">
            <w:pPr>
              <w:rPr>
                <w:b/>
              </w:rPr>
            </w:pPr>
            <w:r>
              <w:rPr>
                <w:b/>
              </w:rPr>
              <w:lastRenderedPageBreak/>
              <w:t>Abstentions: J Somers</w:t>
            </w:r>
          </w:p>
        </w:tc>
        <w:tc>
          <w:tcPr>
            <w:tcW w:w="4961" w:type="dxa"/>
          </w:tcPr>
          <w:p w:rsidR="002C3B6D" w:rsidRPr="00450950" w:rsidRDefault="002C3B6D" w:rsidP="007D021B">
            <w:pPr>
              <w:rPr>
                <w:b/>
              </w:rPr>
            </w:pPr>
          </w:p>
        </w:tc>
      </w:tr>
      <w:tr w:rsidR="002C3B6D" w:rsidRPr="00450950" w:rsidTr="007D021B">
        <w:tc>
          <w:tcPr>
            <w:tcW w:w="5920" w:type="dxa"/>
          </w:tcPr>
          <w:p w:rsidR="002C3B6D" w:rsidRPr="00450950" w:rsidRDefault="002C3B6D" w:rsidP="007D021B">
            <w:pPr>
              <w:rPr>
                <w:b/>
              </w:rPr>
            </w:pPr>
            <w:r w:rsidRPr="00450950">
              <w:rPr>
                <w:b/>
              </w:rPr>
              <w:t xml:space="preserve">Quorum achieved: Yes </w:t>
            </w:r>
          </w:p>
        </w:tc>
        <w:tc>
          <w:tcPr>
            <w:tcW w:w="4961" w:type="dxa"/>
          </w:tcPr>
          <w:p w:rsidR="002C3B6D" w:rsidRPr="00450950" w:rsidRDefault="002C3B6D" w:rsidP="007D021B">
            <w:pPr>
              <w:rPr>
                <w:b/>
              </w:rPr>
            </w:pPr>
            <w:r w:rsidRPr="00450950">
              <w:rPr>
                <w:b/>
              </w:rPr>
              <w:t>APPROVED</w:t>
            </w:r>
          </w:p>
        </w:tc>
      </w:tr>
    </w:tbl>
    <w:p w:rsidR="002C3B6D" w:rsidRPr="000F58AD" w:rsidRDefault="002C3B6D" w:rsidP="000F58AD">
      <w:pPr>
        <w:pStyle w:val="NoSpacing"/>
        <w:ind w:left="1125"/>
        <w:jc w:val="both"/>
        <w:rPr>
          <w:lang w:val="en-IE"/>
        </w:rPr>
      </w:pPr>
    </w:p>
    <w:p w:rsidR="00A2202A" w:rsidRPr="00A2202A" w:rsidRDefault="00A2202A" w:rsidP="00A2202A">
      <w:pPr>
        <w:pStyle w:val="NoSpacing"/>
        <w:jc w:val="both"/>
        <w:rPr>
          <w:b/>
          <w:lang w:val="en-IE"/>
        </w:rPr>
      </w:pPr>
    </w:p>
    <w:p w:rsidR="00DD232D" w:rsidRPr="002C3B6D" w:rsidRDefault="00DD232D" w:rsidP="002C3B6D">
      <w:pPr>
        <w:pStyle w:val="NoSpacing"/>
        <w:numPr>
          <w:ilvl w:val="0"/>
          <w:numId w:val="1"/>
        </w:numPr>
        <w:jc w:val="both"/>
      </w:pPr>
      <w:r w:rsidRPr="002C3B6D">
        <w:rPr>
          <w:rFonts w:cs="Calibri"/>
          <w:b/>
          <w:lang w:val="en-IE"/>
        </w:rPr>
        <w:t>Rural Development Programme.</w:t>
      </w:r>
    </w:p>
    <w:p w:rsidR="001424BC" w:rsidRDefault="001424BC" w:rsidP="00DD232D">
      <w:pPr>
        <w:autoSpaceDE w:val="0"/>
        <w:autoSpaceDN w:val="0"/>
        <w:adjustRightInd w:val="0"/>
        <w:spacing w:after="0" w:line="240" w:lineRule="auto"/>
        <w:rPr>
          <w:rFonts w:cs="Calibri"/>
          <w:lang w:val="en-IE"/>
        </w:rPr>
      </w:pPr>
    </w:p>
    <w:p w:rsidR="00800BC2" w:rsidRPr="00D0497D" w:rsidRDefault="006967F5" w:rsidP="000F7A10">
      <w:pPr>
        <w:pStyle w:val="ListParagraph"/>
        <w:numPr>
          <w:ilvl w:val="0"/>
          <w:numId w:val="3"/>
        </w:numPr>
        <w:autoSpaceDE w:val="0"/>
        <w:autoSpaceDN w:val="0"/>
        <w:adjustRightInd w:val="0"/>
        <w:spacing w:after="0" w:line="240" w:lineRule="auto"/>
        <w:rPr>
          <w:rFonts w:cs="Calibri"/>
          <w:b/>
          <w:lang w:val="en-IE"/>
        </w:rPr>
      </w:pPr>
      <w:r w:rsidRPr="00D0497D">
        <w:rPr>
          <w:rFonts w:cs="Calibri"/>
          <w:b/>
          <w:lang w:val="en-IE"/>
        </w:rPr>
        <w:t>Project approvals: (</w:t>
      </w:r>
      <w:r w:rsidR="00966A3A" w:rsidRPr="00D0497D">
        <w:rPr>
          <w:rFonts w:cs="Calibri"/>
          <w:b/>
          <w:lang w:val="en-IE"/>
        </w:rPr>
        <w:t xml:space="preserve">on </w:t>
      </w:r>
      <w:r w:rsidRPr="00D0497D">
        <w:rPr>
          <w:rFonts w:cs="Calibri"/>
          <w:b/>
          <w:lang w:val="en-IE"/>
        </w:rPr>
        <w:t>extranet).</w:t>
      </w:r>
    </w:p>
    <w:p w:rsidR="0094766D" w:rsidRDefault="0094766D" w:rsidP="0094766D">
      <w:pPr>
        <w:pStyle w:val="ListParagraph"/>
        <w:autoSpaceDE w:val="0"/>
        <w:autoSpaceDN w:val="0"/>
        <w:adjustRightInd w:val="0"/>
        <w:spacing w:after="0" w:line="240" w:lineRule="auto"/>
        <w:rPr>
          <w:rFonts w:cs="Calibri"/>
          <w:lang w:val="en-IE"/>
        </w:rPr>
      </w:pPr>
    </w:p>
    <w:p w:rsidR="0094766D" w:rsidRDefault="0094766D" w:rsidP="0094766D">
      <w:pPr>
        <w:autoSpaceDE w:val="0"/>
        <w:autoSpaceDN w:val="0"/>
        <w:adjustRightInd w:val="0"/>
        <w:spacing w:after="0" w:line="240" w:lineRule="auto"/>
        <w:rPr>
          <w:rFonts w:cs="Calibri"/>
          <w:lang w:val="en-IE"/>
        </w:rPr>
      </w:pPr>
    </w:p>
    <w:p w:rsidR="007D021B" w:rsidRPr="00D0497D" w:rsidRDefault="007D021B" w:rsidP="006B2BDD">
      <w:pPr>
        <w:pStyle w:val="ListParagraph"/>
        <w:numPr>
          <w:ilvl w:val="0"/>
          <w:numId w:val="17"/>
        </w:numPr>
        <w:autoSpaceDE w:val="0"/>
        <w:autoSpaceDN w:val="0"/>
        <w:adjustRightInd w:val="0"/>
        <w:spacing w:after="0" w:line="240" w:lineRule="auto"/>
        <w:rPr>
          <w:rFonts w:cs="Calibri"/>
          <w:b/>
          <w:lang w:val="en-IE"/>
        </w:rPr>
      </w:pPr>
      <w:r w:rsidRPr="00D0497D">
        <w:rPr>
          <w:rFonts w:cs="Arial"/>
          <w:b/>
          <w:bCs/>
        </w:rPr>
        <w:t xml:space="preserve">31LDRWAT113895 </w:t>
      </w:r>
      <w:r w:rsidRPr="00D0497D">
        <w:rPr>
          <w:rFonts w:cs="Arial"/>
          <w:b/>
          <w:bCs/>
          <w:lang w:val="en-IE"/>
        </w:rPr>
        <w:t>Cheekpoint Pontoon and Gangway</w:t>
      </w:r>
    </w:p>
    <w:p w:rsidR="007D021B" w:rsidRPr="007D021B" w:rsidRDefault="007D021B" w:rsidP="007D021B">
      <w:pPr>
        <w:pStyle w:val="ListParagraph"/>
        <w:autoSpaceDE w:val="0"/>
        <w:autoSpaceDN w:val="0"/>
        <w:adjustRightInd w:val="0"/>
        <w:spacing w:after="0" w:line="240" w:lineRule="auto"/>
        <w:ind w:left="1080"/>
        <w:rPr>
          <w:rFonts w:cs="Calibri"/>
          <w:lang w:val="en-IE"/>
        </w:rPr>
      </w:pPr>
    </w:p>
    <w:p w:rsidR="0094766D" w:rsidRPr="006B2BDD" w:rsidRDefault="0094766D" w:rsidP="007D021B">
      <w:pPr>
        <w:pStyle w:val="ListParagraph"/>
        <w:autoSpaceDE w:val="0"/>
        <w:autoSpaceDN w:val="0"/>
        <w:adjustRightInd w:val="0"/>
        <w:spacing w:after="0" w:line="240" w:lineRule="auto"/>
        <w:ind w:left="1080"/>
        <w:rPr>
          <w:rFonts w:cs="Calibri"/>
          <w:lang w:val="en-IE"/>
        </w:rPr>
      </w:pPr>
      <w:r w:rsidRPr="006B2BDD">
        <w:rPr>
          <w:rFonts w:cs="Calibri"/>
          <w:lang w:val="en-IE"/>
        </w:rPr>
        <w:t xml:space="preserve">WLP C.E.O. Mr. Jimmy Taaffe outlined the merits of </w:t>
      </w:r>
      <w:r w:rsidR="007D021B">
        <w:rPr>
          <w:rFonts w:cs="Calibri"/>
          <w:lang w:val="en-IE"/>
        </w:rPr>
        <w:t xml:space="preserve">this project </w:t>
      </w:r>
      <w:r w:rsidR="006B2BDD">
        <w:rPr>
          <w:rFonts w:cs="Arial"/>
          <w:bCs/>
          <w:lang w:val="en-IE"/>
        </w:rPr>
        <w:t>noting that a comprehensive E</w:t>
      </w:r>
      <w:r w:rsidR="007D021B">
        <w:rPr>
          <w:rFonts w:cs="Arial"/>
          <w:bCs/>
          <w:lang w:val="en-IE"/>
        </w:rPr>
        <w:t>.</w:t>
      </w:r>
      <w:r w:rsidR="006B2BDD">
        <w:rPr>
          <w:rFonts w:cs="Arial"/>
          <w:bCs/>
          <w:lang w:val="en-IE"/>
        </w:rPr>
        <w:t>I</w:t>
      </w:r>
      <w:r w:rsidR="007D021B">
        <w:rPr>
          <w:rFonts w:cs="Arial"/>
          <w:bCs/>
          <w:lang w:val="en-IE"/>
        </w:rPr>
        <w:t>.</w:t>
      </w:r>
      <w:r w:rsidR="006B2BDD">
        <w:rPr>
          <w:rFonts w:cs="Arial"/>
          <w:bCs/>
          <w:lang w:val="en-IE"/>
        </w:rPr>
        <w:t>S</w:t>
      </w:r>
      <w:r w:rsidR="007D021B">
        <w:rPr>
          <w:rFonts w:cs="Arial"/>
          <w:bCs/>
          <w:lang w:val="en-IE"/>
        </w:rPr>
        <w:t>.</w:t>
      </w:r>
      <w:r w:rsidR="006B2BDD">
        <w:rPr>
          <w:rFonts w:cs="Arial"/>
          <w:bCs/>
          <w:lang w:val="en-IE"/>
        </w:rPr>
        <w:t xml:space="preserve"> was undertaken and whilst there was a planning objection lodged the case against the project was weak. The facility will operate on a non-exclusive basis.</w:t>
      </w:r>
    </w:p>
    <w:p w:rsidR="0094766D" w:rsidRDefault="0094766D" w:rsidP="0094766D">
      <w:pPr>
        <w:pStyle w:val="ListParagraph"/>
        <w:autoSpaceDE w:val="0"/>
        <w:autoSpaceDN w:val="0"/>
        <w:adjustRightInd w:val="0"/>
        <w:spacing w:after="0" w:line="240" w:lineRule="auto"/>
        <w:rPr>
          <w:rFonts w:cs="Calibri"/>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6B2BDD" w:rsidRPr="00BB2D1D" w:rsidTr="007D021B">
        <w:trPr>
          <w:trHeight w:val="260"/>
        </w:trPr>
        <w:tc>
          <w:tcPr>
            <w:tcW w:w="3794" w:type="dxa"/>
          </w:tcPr>
          <w:p w:rsidR="006B2BDD" w:rsidRPr="00BB2D1D" w:rsidRDefault="006B2BDD" w:rsidP="007D021B">
            <w:pPr>
              <w:spacing w:after="0" w:line="240" w:lineRule="auto"/>
              <w:jc w:val="both"/>
              <w:rPr>
                <w:b/>
              </w:rPr>
            </w:pPr>
            <w:r>
              <w:rPr>
                <w:b/>
              </w:rPr>
              <w:t>Project ID</w:t>
            </w:r>
          </w:p>
        </w:tc>
        <w:tc>
          <w:tcPr>
            <w:tcW w:w="7059" w:type="dxa"/>
          </w:tcPr>
          <w:p w:rsidR="006B2BDD" w:rsidRPr="003618CD" w:rsidRDefault="006B2BDD" w:rsidP="007D021B">
            <w:pPr>
              <w:spacing w:after="0" w:line="240" w:lineRule="auto"/>
              <w:rPr>
                <w:bCs/>
              </w:rPr>
            </w:pPr>
            <w:r w:rsidRPr="003618CD">
              <w:rPr>
                <w:rFonts w:cs="Arial"/>
                <w:bCs/>
              </w:rPr>
              <w:t>31LDRWAT113895</w:t>
            </w:r>
          </w:p>
        </w:tc>
      </w:tr>
      <w:tr w:rsidR="006B2BDD" w:rsidRPr="00BB2D1D" w:rsidTr="007D021B">
        <w:trPr>
          <w:trHeight w:val="260"/>
        </w:trPr>
        <w:tc>
          <w:tcPr>
            <w:tcW w:w="3794" w:type="dxa"/>
          </w:tcPr>
          <w:p w:rsidR="006B2BDD" w:rsidRDefault="006B2BDD" w:rsidP="007D021B">
            <w:pPr>
              <w:spacing w:after="0" w:line="240" w:lineRule="auto"/>
              <w:jc w:val="both"/>
              <w:rPr>
                <w:b/>
              </w:rPr>
            </w:pPr>
            <w:r>
              <w:rPr>
                <w:b/>
              </w:rPr>
              <w:t>Project Type:</w:t>
            </w:r>
          </w:p>
        </w:tc>
        <w:tc>
          <w:tcPr>
            <w:tcW w:w="7059" w:type="dxa"/>
          </w:tcPr>
          <w:p w:rsidR="006B2BDD" w:rsidRPr="003618CD" w:rsidRDefault="006B2BDD" w:rsidP="007D021B">
            <w:pPr>
              <w:spacing w:after="0" w:line="240" w:lineRule="auto"/>
              <w:rPr>
                <w:bCs/>
              </w:rPr>
            </w:pPr>
            <w:r w:rsidRPr="003618CD">
              <w:rPr>
                <w:bCs/>
              </w:rPr>
              <w:t>Capital</w:t>
            </w:r>
          </w:p>
        </w:tc>
      </w:tr>
      <w:tr w:rsidR="006B2BDD" w:rsidRPr="00BB2D1D" w:rsidTr="007D021B">
        <w:trPr>
          <w:trHeight w:val="260"/>
        </w:trPr>
        <w:tc>
          <w:tcPr>
            <w:tcW w:w="3794" w:type="dxa"/>
          </w:tcPr>
          <w:p w:rsidR="006B2BDD" w:rsidRPr="00BB2D1D" w:rsidRDefault="006B2BDD" w:rsidP="007D021B">
            <w:pPr>
              <w:spacing w:after="0" w:line="240" w:lineRule="auto"/>
              <w:jc w:val="both"/>
              <w:rPr>
                <w:b/>
              </w:rPr>
            </w:pPr>
            <w:r w:rsidRPr="00BB2D1D">
              <w:rPr>
                <w:b/>
              </w:rPr>
              <w:t>Project Name:</w:t>
            </w:r>
          </w:p>
        </w:tc>
        <w:tc>
          <w:tcPr>
            <w:tcW w:w="7059" w:type="dxa"/>
          </w:tcPr>
          <w:p w:rsidR="006B2BDD" w:rsidRPr="003618CD" w:rsidRDefault="006B2BDD" w:rsidP="007D021B">
            <w:pPr>
              <w:rPr>
                <w:bCs/>
              </w:rPr>
            </w:pPr>
            <w:r w:rsidRPr="003618CD">
              <w:rPr>
                <w:rFonts w:cs="Arial"/>
                <w:bCs/>
                <w:lang w:val="en-IE"/>
              </w:rPr>
              <w:t>Cheekpoint Pontoon and Gangway</w:t>
            </w:r>
          </w:p>
        </w:tc>
      </w:tr>
      <w:tr w:rsidR="006B2BDD" w:rsidRPr="00BB2D1D" w:rsidTr="007D021B">
        <w:trPr>
          <w:trHeight w:val="260"/>
        </w:trPr>
        <w:tc>
          <w:tcPr>
            <w:tcW w:w="3794" w:type="dxa"/>
          </w:tcPr>
          <w:p w:rsidR="006B2BDD" w:rsidRPr="00BB2D1D" w:rsidRDefault="006B2BDD" w:rsidP="007D021B">
            <w:pPr>
              <w:spacing w:after="0" w:line="240" w:lineRule="auto"/>
              <w:jc w:val="both"/>
              <w:rPr>
                <w:b/>
              </w:rPr>
            </w:pPr>
            <w:r w:rsidRPr="00BB2D1D">
              <w:rPr>
                <w:b/>
              </w:rPr>
              <w:t>Promoters Name:</w:t>
            </w:r>
          </w:p>
        </w:tc>
        <w:tc>
          <w:tcPr>
            <w:tcW w:w="7059" w:type="dxa"/>
          </w:tcPr>
          <w:p w:rsidR="006B2BDD" w:rsidRPr="003618CD" w:rsidRDefault="006B2BDD" w:rsidP="007D021B">
            <w:pPr>
              <w:spacing w:after="0" w:line="240" w:lineRule="auto"/>
              <w:rPr>
                <w:bCs/>
              </w:rPr>
            </w:pPr>
            <w:r w:rsidRPr="003618CD">
              <w:rPr>
                <w:rFonts w:cs="Arial"/>
                <w:bCs/>
              </w:rPr>
              <w:t>Cheekpoint Boat Owners Association (C.B.O.A)</w:t>
            </w:r>
            <w:r w:rsidRPr="003618CD">
              <w:rPr>
                <w:rFonts w:cs="Arial"/>
                <w:bCs/>
              </w:rPr>
              <w:tab/>
            </w:r>
          </w:p>
        </w:tc>
      </w:tr>
      <w:tr w:rsidR="006B2BDD" w:rsidRPr="00BB2D1D" w:rsidTr="007D021B">
        <w:trPr>
          <w:trHeight w:val="260"/>
        </w:trPr>
        <w:tc>
          <w:tcPr>
            <w:tcW w:w="3794" w:type="dxa"/>
          </w:tcPr>
          <w:p w:rsidR="006B2BDD" w:rsidRPr="00BB2D1D" w:rsidRDefault="006B2BDD" w:rsidP="007D021B">
            <w:pPr>
              <w:spacing w:after="0" w:line="240" w:lineRule="auto"/>
              <w:jc w:val="both"/>
              <w:rPr>
                <w:b/>
              </w:rPr>
            </w:pPr>
            <w:r w:rsidRPr="00BB2D1D">
              <w:rPr>
                <w:b/>
              </w:rPr>
              <w:t>Address:</w:t>
            </w:r>
          </w:p>
        </w:tc>
        <w:tc>
          <w:tcPr>
            <w:tcW w:w="7059" w:type="dxa"/>
          </w:tcPr>
          <w:p w:rsidR="006B2BDD" w:rsidRPr="003618CD" w:rsidRDefault="006B2BDD" w:rsidP="007D021B">
            <w:pPr>
              <w:spacing w:after="0" w:line="240" w:lineRule="auto"/>
              <w:rPr>
                <w:bCs/>
              </w:rPr>
            </w:pPr>
            <w:r w:rsidRPr="003618CD">
              <w:rPr>
                <w:rFonts w:cs="Arial"/>
                <w:bCs/>
              </w:rPr>
              <w:t>C/o Hedera, Faithlegg, Co. Waterford</w:t>
            </w:r>
          </w:p>
        </w:tc>
      </w:tr>
      <w:tr w:rsidR="006B2BDD" w:rsidRPr="00BB2D1D" w:rsidTr="007D021B">
        <w:trPr>
          <w:trHeight w:val="428"/>
        </w:trPr>
        <w:tc>
          <w:tcPr>
            <w:tcW w:w="3794" w:type="dxa"/>
          </w:tcPr>
          <w:p w:rsidR="006B2BDD" w:rsidRPr="00BB2D1D" w:rsidRDefault="006B2BDD" w:rsidP="007D021B">
            <w:pPr>
              <w:spacing w:after="0" w:line="240" w:lineRule="auto"/>
              <w:jc w:val="both"/>
              <w:rPr>
                <w:b/>
              </w:rPr>
            </w:pPr>
            <w:r w:rsidRPr="00BB2D1D">
              <w:rPr>
                <w:b/>
              </w:rPr>
              <w:t>Description:</w:t>
            </w:r>
          </w:p>
        </w:tc>
        <w:tc>
          <w:tcPr>
            <w:tcW w:w="7059" w:type="dxa"/>
          </w:tcPr>
          <w:p w:rsidR="006B2BDD" w:rsidRPr="00BB2D1D" w:rsidRDefault="006B2BDD" w:rsidP="007D021B">
            <w:r w:rsidRPr="003618CD">
              <w:rPr>
                <w:lang w:val="en-IE"/>
              </w:rPr>
              <w:t>The promoter is looking to invest in the installation of a 63m pontoon located in the deep water pool at Cheekpoint harbour with a 21m connecting wheelchair accessible gangway. The pontoon will allow access to vessels in all tides and provide safe river access for all local boat users</w:t>
            </w:r>
          </w:p>
        </w:tc>
      </w:tr>
      <w:tr w:rsidR="006B2BDD" w:rsidRPr="00BB2D1D" w:rsidTr="007D021B">
        <w:trPr>
          <w:trHeight w:val="428"/>
        </w:trPr>
        <w:tc>
          <w:tcPr>
            <w:tcW w:w="3794" w:type="dxa"/>
          </w:tcPr>
          <w:p w:rsidR="006B2BDD" w:rsidRPr="00BB2D1D" w:rsidRDefault="006B2BDD" w:rsidP="007D021B">
            <w:pPr>
              <w:spacing w:after="0" w:line="240" w:lineRule="auto"/>
              <w:jc w:val="both"/>
              <w:rPr>
                <w:b/>
              </w:rPr>
            </w:pPr>
            <w:r w:rsidRPr="00BB2D1D">
              <w:rPr>
                <w:b/>
              </w:rPr>
              <w:t>Theme:</w:t>
            </w:r>
          </w:p>
        </w:tc>
        <w:tc>
          <w:tcPr>
            <w:tcW w:w="7059" w:type="dxa"/>
          </w:tcPr>
          <w:p w:rsidR="006B2BDD" w:rsidRPr="003618CD" w:rsidRDefault="006B2BDD" w:rsidP="007D021B">
            <w:pPr>
              <w:jc w:val="both"/>
              <w:rPr>
                <w:lang w:val="en-IE"/>
              </w:rPr>
            </w:pPr>
            <w:r w:rsidRPr="003618CD">
              <w:rPr>
                <w:lang w:val="en-IE"/>
              </w:rPr>
              <w:t xml:space="preserve">L01 Rural Tourism  </w:t>
            </w:r>
          </w:p>
          <w:p w:rsidR="006B2BDD" w:rsidRPr="00BB2D1D" w:rsidRDefault="006B2BDD" w:rsidP="007D021B">
            <w:pPr>
              <w:spacing w:after="0" w:line="240" w:lineRule="auto"/>
            </w:pPr>
          </w:p>
        </w:tc>
      </w:tr>
      <w:tr w:rsidR="006B2BDD" w:rsidRPr="00BB2D1D" w:rsidTr="007D021B">
        <w:trPr>
          <w:trHeight w:val="428"/>
        </w:trPr>
        <w:tc>
          <w:tcPr>
            <w:tcW w:w="3794" w:type="dxa"/>
          </w:tcPr>
          <w:p w:rsidR="006B2BDD" w:rsidRPr="00BB2D1D" w:rsidRDefault="006B2BDD" w:rsidP="007D021B">
            <w:pPr>
              <w:spacing w:after="0" w:line="240" w:lineRule="auto"/>
              <w:jc w:val="both"/>
              <w:rPr>
                <w:b/>
              </w:rPr>
            </w:pPr>
            <w:r w:rsidRPr="00BB2D1D">
              <w:rPr>
                <w:b/>
              </w:rPr>
              <w:t>Sub-theme:</w:t>
            </w:r>
          </w:p>
        </w:tc>
        <w:tc>
          <w:tcPr>
            <w:tcW w:w="7059" w:type="dxa"/>
          </w:tcPr>
          <w:p w:rsidR="006B2BDD" w:rsidRPr="00BB2D1D" w:rsidRDefault="006B2BDD" w:rsidP="007D021B">
            <w:pPr>
              <w:spacing w:after="0" w:line="240" w:lineRule="auto"/>
            </w:pPr>
            <w:r w:rsidRPr="003618CD">
              <w:rPr>
                <w:lang w:val="en-IE"/>
              </w:rPr>
              <w:t>SA1.1 Activity Tourism</w:t>
            </w:r>
          </w:p>
        </w:tc>
      </w:tr>
      <w:tr w:rsidR="006B2BDD" w:rsidRPr="00BB2D1D" w:rsidTr="007D021B">
        <w:trPr>
          <w:trHeight w:val="428"/>
        </w:trPr>
        <w:tc>
          <w:tcPr>
            <w:tcW w:w="3794" w:type="dxa"/>
          </w:tcPr>
          <w:p w:rsidR="006B2BDD" w:rsidRPr="00BB2D1D" w:rsidRDefault="006B2BDD" w:rsidP="007D021B">
            <w:pPr>
              <w:spacing w:after="0" w:line="240" w:lineRule="auto"/>
              <w:jc w:val="both"/>
              <w:rPr>
                <w:b/>
              </w:rPr>
            </w:pPr>
            <w:r w:rsidRPr="00BB2D1D">
              <w:rPr>
                <w:b/>
              </w:rPr>
              <w:t>Link to LDS</w:t>
            </w:r>
          </w:p>
        </w:tc>
        <w:tc>
          <w:tcPr>
            <w:tcW w:w="7059" w:type="dxa"/>
          </w:tcPr>
          <w:p w:rsidR="006B2BDD" w:rsidRPr="00BB2D1D" w:rsidRDefault="006B2BDD" w:rsidP="007D021B">
            <w:pPr>
              <w:spacing w:after="0" w:line="240" w:lineRule="auto"/>
            </w:pPr>
            <w:r>
              <w:t>Supporting marine based activity tourism</w:t>
            </w:r>
          </w:p>
        </w:tc>
      </w:tr>
    </w:tbl>
    <w:p w:rsidR="006B2BDD" w:rsidRPr="007D23B2" w:rsidRDefault="006B2BDD" w:rsidP="006B2BDD">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71"/>
        <w:gridCol w:w="6105"/>
      </w:tblGrid>
      <w:tr w:rsidR="006B2BDD" w:rsidRPr="00BB2D1D" w:rsidTr="007D021B">
        <w:tc>
          <w:tcPr>
            <w:tcW w:w="3794" w:type="dxa"/>
          </w:tcPr>
          <w:p w:rsidR="006B2BDD" w:rsidRPr="00BB2D1D" w:rsidRDefault="006B2BDD" w:rsidP="007D021B">
            <w:pPr>
              <w:spacing w:after="0" w:line="240" w:lineRule="auto"/>
              <w:rPr>
                <w:b/>
              </w:rPr>
            </w:pPr>
            <w:r w:rsidRPr="00BB2D1D">
              <w:rPr>
                <w:b/>
              </w:rPr>
              <w:t>Total Project Costs</w:t>
            </w:r>
          </w:p>
        </w:tc>
        <w:tc>
          <w:tcPr>
            <w:tcW w:w="7087" w:type="dxa"/>
          </w:tcPr>
          <w:p w:rsidR="006B2BDD" w:rsidRPr="003618CD" w:rsidRDefault="006B2BDD" w:rsidP="007D021B">
            <w:pPr>
              <w:jc w:val="both"/>
              <w:rPr>
                <w:bCs/>
              </w:rPr>
            </w:pPr>
            <w:r w:rsidRPr="003618CD">
              <w:rPr>
                <w:bCs/>
              </w:rPr>
              <w:t>€211,618.47</w:t>
            </w:r>
          </w:p>
        </w:tc>
      </w:tr>
      <w:tr w:rsidR="006B2BDD" w:rsidRPr="00BB2D1D" w:rsidTr="007D021B">
        <w:tc>
          <w:tcPr>
            <w:tcW w:w="3794" w:type="dxa"/>
          </w:tcPr>
          <w:p w:rsidR="006B2BDD" w:rsidRPr="00BB2D1D" w:rsidRDefault="006B2BDD" w:rsidP="007D021B">
            <w:pPr>
              <w:spacing w:after="0" w:line="240" w:lineRule="auto"/>
              <w:rPr>
                <w:b/>
              </w:rPr>
            </w:pPr>
            <w:r w:rsidRPr="00BB2D1D">
              <w:rPr>
                <w:b/>
              </w:rPr>
              <w:t>Eligible Project Costs</w:t>
            </w:r>
          </w:p>
        </w:tc>
        <w:tc>
          <w:tcPr>
            <w:tcW w:w="7087" w:type="dxa"/>
          </w:tcPr>
          <w:p w:rsidR="006B2BDD" w:rsidRPr="003618CD" w:rsidRDefault="006B2BDD" w:rsidP="007D021B">
            <w:pPr>
              <w:jc w:val="both"/>
              <w:rPr>
                <w:bCs/>
              </w:rPr>
            </w:pPr>
            <w:r w:rsidRPr="003618CD">
              <w:rPr>
                <w:bCs/>
              </w:rPr>
              <w:t>€211,618.47</w:t>
            </w:r>
          </w:p>
        </w:tc>
      </w:tr>
      <w:tr w:rsidR="006B2BDD" w:rsidRPr="00BB2D1D" w:rsidTr="007D021B">
        <w:tc>
          <w:tcPr>
            <w:tcW w:w="3794" w:type="dxa"/>
          </w:tcPr>
          <w:p w:rsidR="006B2BDD" w:rsidRPr="00BB2D1D" w:rsidRDefault="006B2BDD" w:rsidP="007D021B">
            <w:pPr>
              <w:spacing w:after="0" w:line="240" w:lineRule="auto"/>
              <w:rPr>
                <w:b/>
              </w:rPr>
            </w:pPr>
            <w:r w:rsidRPr="00BB2D1D">
              <w:rPr>
                <w:b/>
              </w:rPr>
              <w:t>Funding sought by promoter:</w:t>
            </w:r>
          </w:p>
        </w:tc>
        <w:tc>
          <w:tcPr>
            <w:tcW w:w="7087" w:type="dxa"/>
          </w:tcPr>
          <w:p w:rsidR="006B2BDD" w:rsidRPr="003618CD" w:rsidRDefault="006B2BDD" w:rsidP="007D021B">
            <w:pPr>
              <w:jc w:val="both"/>
              <w:rPr>
                <w:bCs/>
              </w:rPr>
            </w:pPr>
            <w:r>
              <w:rPr>
                <w:bCs/>
              </w:rPr>
              <w:t xml:space="preserve">A maximum of </w:t>
            </w:r>
            <w:r w:rsidRPr="000B59F8">
              <w:rPr>
                <w:rFonts w:cstheme="minorHAnsi"/>
                <w:bCs/>
                <w:i/>
              </w:rPr>
              <w:t>€</w:t>
            </w:r>
            <w:r w:rsidRPr="00053644">
              <w:rPr>
                <w:rFonts w:cstheme="minorHAnsi"/>
                <w:bCs/>
                <w:i/>
              </w:rPr>
              <w:t>158,713.85</w:t>
            </w:r>
            <w:r>
              <w:rPr>
                <w:rFonts w:cstheme="minorHAnsi"/>
                <w:bCs/>
                <w:i/>
              </w:rPr>
              <w:t xml:space="preserve"> </w:t>
            </w:r>
            <w:r w:rsidRPr="000B59F8">
              <w:rPr>
                <w:rFonts w:cstheme="minorHAnsi"/>
                <w:bCs/>
                <w:i/>
              </w:rPr>
              <w:t>or</w:t>
            </w:r>
            <w:r w:rsidRPr="000B59F8">
              <w:rPr>
                <w:rFonts w:cstheme="minorHAnsi"/>
                <w:bCs/>
              </w:rPr>
              <w:t xml:space="preserve"> </w:t>
            </w:r>
            <w:r>
              <w:rPr>
                <w:rFonts w:cstheme="minorHAnsi"/>
                <w:bCs/>
              </w:rPr>
              <w:t>75</w:t>
            </w:r>
            <w:r w:rsidRPr="000B59F8">
              <w:rPr>
                <w:rFonts w:cstheme="minorHAnsi"/>
                <w:bCs/>
              </w:rPr>
              <w:t>% of eligible costs whichever is the lesser</w:t>
            </w:r>
          </w:p>
        </w:tc>
      </w:tr>
      <w:tr w:rsidR="006B2BDD" w:rsidRPr="00BB2D1D" w:rsidTr="007D021B">
        <w:tc>
          <w:tcPr>
            <w:tcW w:w="3794" w:type="dxa"/>
          </w:tcPr>
          <w:p w:rsidR="006B2BDD" w:rsidRPr="003A1AF7" w:rsidRDefault="006B2BDD" w:rsidP="007D021B">
            <w:pPr>
              <w:spacing w:after="0" w:line="240" w:lineRule="auto"/>
              <w:rPr>
                <w:b/>
              </w:rPr>
            </w:pPr>
            <w:r w:rsidRPr="003A1AF7">
              <w:rPr>
                <w:b/>
              </w:rPr>
              <w:t>State one of the following: -</w:t>
            </w:r>
          </w:p>
          <w:p w:rsidR="006B2BDD" w:rsidRPr="00BB2D1D" w:rsidRDefault="006B2BDD" w:rsidP="007D021B">
            <w:pPr>
              <w:spacing w:after="0" w:line="240" w:lineRule="auto"/>
              <w:rPr>
                <w:b/>
              </w:rPr>
            </w:pPr>
            <w:r w:rsidRPr="003A1AF7">
              <w:rPr>
                <w:b/>
              </w:rPr>
              <w:t>First Review / Previously Deferred or Not Recommend</w:t>
            </w:r>
          </w:p>
        </w:tc>
        <w:tc>
          <w:tcPr>
            <w:tcW w:w="7087" w:type="dxa"/>
          </w:tcPr>
          <w:p w:rsidR="006B2BDD" w:rsidRPr="003618CD" w:rsidRDefault="006B2BDD" w:rsidP="007D021B">
            <w:pPr>
              <w:jc w:val="both"/>
              <w:rPr>
                <w:bCs/>
              </w:rPr>
            </w:pPr>
            <w:r w:rsidRPr="003618CD">
              <w:rPr>
                <w:bCs/>
              </w:rPr>
              <w:t>Previously deferred</w:t>
            </w:r>
          </w:p>
        </w:tc>
      </w:tr>
      <w:tr w:rsidR="006B2BDD" w:rsidRPr="00BB2D1D" w:rsidTr="007D021B">
        <w:tc>
          <w:tcPr>
            <w:tcW w:w="3794" w:type="dxa"/>
          </w:tcPr>
          <w:p w:rsidR="006B2BDD" w:rsidRPr="00BB2D1D" w:rsidRDefault="006B2BDD" w:rsidP="007D021B">
            <w:pPr>
              <w:spacing w:after="0" w:line="240" w:lineRule="auto"/>
              <w:rPr>
                <w:b/>
              </w:rPr>
            </w:pPr>
            <w:r w:rsidRPr="00BB2D1D">
              <w:rPr>
                <w:b/>
              </w:rPr>
              <w:t>Funding recommended by Evaluation Committee:</w:t>
            </w:r>
          </w:p>
        </w:tc>
        <w:tc>
          <w:tcPr>
            <w:tcW w:w="7087" w:type="dxa"/>
          </w:tcPr>
          <w:p w:rsidR="006B2BDD" w:rsidRPr="00BB2D1D" w:rsidRDefault="006B2BDD" w:rsidP="007D021B">
            <w:pPr>
              <w:jc w:val="both"/>
              <w:rPr>
                <w:b/>
              </w:rPr>
            </w:pPr>
            <w:r w:rsidRPr="002608EA">
              <w:rPr>
                <w:bCs/>
              </w:rPr>
              <w:t xml:space="preserve">A maximum of </w:t>
            </w:r>
            <w:r w:rsidRPr="002608EA">
              <w:rPr>
                <w:bCs/>
                <w:i/>
              </w:rPr>
              <w:t>€158,713.85 or</w:t>
            </w:r>
            <w:r w:rsidRPr="002608EA">
              <w:rPr>
                <w:bCs/>
              </w:rPr>
              <w:t xml:space="preserve"> 75% of eligible costs whichever is the lesser</w:t>
            </w:r>
          </w:p>
        </w:tc>
      </w:tr>
      <w:tr w:rsidR="006B2BDD" w:rsidRPr="00BB2D1D" w:rsidTr="007D021B">
        <w:tc>
          <w:tcPr>
            <w:tcW w:w="3794" w:type="dxa"/>
          </w:tcPr>
          <w:p w:rsidR="006B2BDD" w:rsidRPr="00BB2D1D" w:rsidRDefault="006B2BDD" w:rsidP="007D021B">
            <w:pPr>
              <w:spacing w:after="0" w:line="240" w:lineRule="auto"/>
              <w:rPr>
                <w:b/>
              </w:rPr>
            </w:pPr>
            <w:r w:rsidRPr="00BB2D1D">
              <w:rPr>
                <w:b/>
              </w:rPr>
              <w:lastRenderedPageBreak/>
              <w:t>Details of private funding:</w:t>
            </w:r>
          </w:p>
        </w:tc>
        <w:tc>
          <w:tcPr>
            <w:tcW w:w="7087" w:type="dxa"/>
          </w:tcPr>
          <w:p w:rsidR="006B2BDD" w:rsidRPr="003618CD" w:rsidRDefault="006B2BDD" w:rsidP="007D021B">
            <w:pPr>
              <w:jc w:val="both"/>
              <w:rPr>
                <w:bCs/>
              </w:rPr>
            </w:pPr>
            <w:r w:rsidRPr="003618CD">
              <w:rPr>
                <w:bCs/>
              </w:rPr>
              <w:t>€52,904.62</w:t>
            </w:r>
            <w:r>
              <w:rPr>
                <w:bCs/>
              </w:rPr>
              <w:t xml:space="preserve"> - €35,655 awarded by Cheekpoint Community Liaison Committee and balance from Port of Waterford</w:t>
            </w:r>
          </w:p>
        </w:tc>
      </w:tr>
      <w:tr w:rsidR="006B2BDD" w:rsidRPr="00BB2D1D" w:rsidTr="007D021B">
        <w:tc>
          <w:tcPr>
            <w:tcW w:w="3794" w:type="dxa"/>
          </w:tcPr>
          <w:p w:rsidR="006B2BDD" w:rsidRPr="00BB2D1D" w:rsidRDefault="006B2BDD" w:rsidP="007D021B">
            <w:pPr>
              <w:spacing w:after="0" w:line="240" w:lineRule="auto"/>
              <w:rPr>
                <w:b/>
              </w:rPr>
            </w:pPr>
            <w:r w:rsidRPr="00BB2D1D">
              <w:rPr>
                <w:b/>
              </w:rPr>
              <w:t xml:space="preserve">Voluntary Labour: YES / NO </w:t>
            </w:r>
            <w:r w:rsidRPr="00BB2D1D">
              <w:t>(If yes provide detail)</w:t>
            </w:r>
          </w:p>
        </w:tc>
        <w:tc>
          <w:tcPr>
            <w:tcW w:w="7087" w:type="dxa"/>
          </w:tcPr>
          <w:p w:rsidR="006B2BDD" w:rsidRPr="003618CD" w:rsidRDefault="006B2BDD" w:rsidP="007D021B">
            <w:pPr>
              <w:spacing w:after="0" w:line="240" w:lineRule="auto"/>
              <w:rPr>
                <w:bCs/>
              </w:rPr>
            </w:pPr>
            <w:r w:rsidRPr="003618CD">
              <w:rPr>
                <w:bCs/>
              </w:rPr>
              <w:t>No</w:t>
            </w:r>
          </w:p>
        </w:tc>
      </w:tr>
      <w:tr w:rsidR="006B2BDD" w:rsidRPr="00BB2D1D" w:rsidTr="007D021B">
        <w:tc>
          <w:tcPr>
            <w:tcW w:w="3794" w:type="dxa"/>
          </w:tcPr>
          <w:p w:rsidR="006B2BDD" w:rsidRPr="00BB2D1D" w:rsidRDefault="006B2BDD" w:rsidP="007D021B">
            <w:pPr>
              <w:spacing w:after="0" w:line="240" w:lineRule="auto"/>
              <w:rPr>
                <w:b/>
              </w:rPr>
            </w:pPr>
            <w:r w:rsidRPr="00BB2D1D">
              <w:rPr>
                <w:b/>
              </w:rPr>
              <w:t>Synopsis of project:</w:t>
            </w:r>
          </w:p>
        </w:tc>
        <w:tc>
          <w:tcPr>
            <w:tcW w:w="7087" w:type="dxa"/>
          </w:tcPr>
          <w:p w:rsidR="006B2BDD" w:rsidRPr="003618CD" w:rsidRDefault="006B2BDD" w:rsidP="007D021B">
            <w:pPr>
              <w:spacing w:after="0" w:line="240" w:lineRule="auto"/>
              <w:rPr>
                <w:bCs/>
              </w:rPr>
            </w:pPr>
            <w:r w:rsidRPr="003618CD">
              <w:rPr>
                <w:bCs/>
              </w:rPr>
              <w:t>Investment in key marine infrastructure that will facilitate full access to the River Suir for all marine boat and water craft users</w:t>
            </w:r>
          </w:p>
          <w:p w:rsidR="006B2BDD" w:rsidRPr="00BB2D1D" w:rsidRDefault="006B2BDD" w:rsidP="007D021B">
            <w:pPr>
              <w:spacing w:after="0" w:line="240" w:lineRule="auto"/>
              <w:rPr>
                <w:b/>
              </w:rPr>
            </w:pPr>
          </w:p>
        </w:tc>
      </w:tr>
      <w:tr w:rsidR="006B2BDD" w:rsidRPr="00BB2D1D" w:rsidTr="007D021B">
        <w:tc>
          <w:tcPr>
            <w:tcW w:w="3794" w:type="dxa"/>
          </w:tcPr>
          <w:p w:rsidR="006B2BDD" w:rsidRPr="00BB2D1D" w:rsidRDefault="006B2BDD" w:rsidP="007D021B">
            <w:pPr>
              <w:spacing w:after="0" w:line="240" w:lineRule="auto"/>
              <w:rPr>
                <w:b/>
              </w:rPr>
            </w:pPr>
            <w:r w:rsidRPr="00BB2D1D">
              <w:rPr>
                <w:b/>
              </w:rPr>
              <w:t>Was an assessment completed?: Date: ________________</w:t>
            </w:r>
          </w:p>
        </w:tc>
        <w:tc>
          <w:tcPr>
            <w:tcW w:w="7087" w:type="dxa"/>
          </w:tcPr>
          <w:p w:rsidR="006B2BDD" w:rsidRPr="00BB2D1D" w:rsidRDefault="006B2BDD" w:rsidP="007D021B">
            <w:pPr>
              <w:spacing w:after="0" w:line="240" w:lineRule="auto"/>
              <w:rPr>
                <w:b/>
              </w:rPr>
            </w:pPr>
            <w:r>
              <w:rPr>
                <w:rFonts w:cstheme="minorHAnsi"/>
                <w:bCs/>
                <w:lang w:val="en-IE"/>
              </w:rPr>
              <w:t>10</w:t>
            </w:r>
            <w:r w:rsidRPr="007A53C4">
              <w:rPr>
                <w:rFonts w:cstheme="minorHAnsi"/>
                <w:bCs/>
                <w:vertAlign w:val="superscript"/>
                <w:lang w:val="en-IE"/>
              </w:rPr>
              <w:t>th</w:t>
            </w:r>
            <w:r>
              <w:rPr>
                <w:rFonts w:cstheme="minorHAnsi"/>
                <w:bCs/>
                <w:lang w:val="en-IE"/>
              </w:rPr>
              <w:t xml:space="preserve"> Nov 2020</w:t>
            </w:r>
          </w:p>
        </w:tc>
      </w:tr>
      <w:tr w:rsidR="006B2BDD" w:rsidRPr="00BB2D1D" w:rsidTr="007D021B">
        <w:tc>
          <w:tcPr>
            <w:tcW w:w="3794" w:type="dxa"/>
          </w:tcPr>
          <w:p w:rsidR="006B2BDD" w:rsidRPr="00BB2D1D" w:rsidRDefault="006B2BDD" w:rsidP="007D021B">
            <w:pPr>
              <w:spacing w:after="0" w:line="240" w:lineRule="auto"/>
              <w:rPr>
                <w:b/>
              </w:rPr>
            </w:pPr>
            <w:r w:rsidRPr="00BB2D1D">
              <w:rPr>
                <w:b/>
              </w:rPr>
              <w:t>Are detailed costings provided for the project?  Were the costs for the project considered reasonable and how was this measured?</w:t>
            </w:r>
          </w:p>
        </w:tc>
        <w:tc>
          <w:tcPr>
            <w:tcW w:w="7087" w:type="dxa"/>
          </w:tcPr>
          <w:p w:rsidR="006B2BDD" w:rsidRPr="00BB2D1D" w:rsidRDefault="006B2BDD" w:rsidP="007D021B">
            <w:pPr>
              <w:spacing w:after="0" w:line="240" w:lineRule="auto"/>
              <w:rPr>
                <w:b/>
              </w:rPr>
            </w:pPr>
            <w:r w:rsidRPr="000B59F8">
              <w:rPr>
                <w:rFonts w:cstheme="minorHAnsi"/>
                <w:bCs/>
              </w:rPr>
              <w:t xml:space="preserve">The Evaluation Committee agreed that the promoters followed Category </w:t>
            </w:r>
            <w:r>
              <w:rPr>
                <w:rFonts w:cstheme="minorHAnsi"/>
                <w:bCs/>
              </w:rPr>
              <w:t>1 National Procurement Guidelines and therefore considered the costs reasonable.</w:t>
            </w:r>
          </w:p>
        </w:tc>
      </w:tr>
      <w:tr w:rsidR="006B2BDD" w:rsidRPr="00BB2D1D" w:rsidTr="007D021B">
        <w:tc>
          <w:tcPr>
            <w:tcW w:w="3794" w:type="dxa"/>
          </w:tcPr>
          <w:p w:rsidR="006B2BDD" w:rsidRPr="00BB2D1D" w:rsidRDefault="006B2BDD" w:rsidP="007D021B">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tcPr>
          <w:p w:rsidR="006B2BDD" w:rsidRPr="003618CD" w:rsidRDefault="006B2BDD" w:rsidP="007D021B">
            <w:pPr>
              <w:spacing w:after="0" w:line="240" w:lineRule="auto"/>
              <w:rPr>
                <w:bCs/>
              </w:rPr>
            </w:pPr>
            <w:r w:rsidRPr="003618CD">
              <w:rPr>
                <w:bCs/>
              </w:rPr>
              <w:t>eTendering was used to seek suppliers for the equipment and 2 quotes were received for the pontoon and gangway and only 1 quote for the piling works. Despite many expressions of interest, the response was low due to the specialized nature of the equipment sought</w:t>
            </w:r>
          </w:p>
        </w:tc>
      </w:tr>
      <w:tr w:rsidR="006B2BDD" w:rsidRPr="00BB2D1D" w:rsidTr="007D021B">
        <w:tc>
          <w:tcPr>
            <w:tcW w:w="3794" w:type="dxa"/>
          </w:tcPr>
          <w:p w:rsidR="006B2BDD" w:rsidRPr="00BB2D1D" w:rsidRDefault="006B2BDD" w:rsidP="007D021B">
            <w:pPr>
              <w:spacing w:after="0" w:line="240" w:lineRule="auto"/>
              <w:rPr>
                <w:b/>
              </w:rPr>
            </w:pPr>
            <w:r w:rsidRPr="00BB2D1D">
              <w:rPr>
                <w:b/>
              </w:rPr>
              <w:t>Innovative Element of the project:</w:t>
            </w:r>
          </w:p>
        </w:tc>
        <w:tc>
          <w:tcPr>
            <w:tcW w:w="7087" w:type="dxa"/>
          </w:tcPr>
          <w:p w:rsidR="006B2BDD" w:rsidRPr="003618CD" w:rsidRDefault="006B2BDD" w:rsidP="007D021B">
            <w:pPr>
              <w:spacing w:after="0" w:line="240" w:lineRule="auto"/>
              <w:rPr>
                <w:bCs/>
              </w:rPr>
            </w:pPr>
            <w:r w:rsidRPr="003618CD">
              <w:rPr>
                <w:bCs/>
              </w:rPr>
              <w:t>The connection of the village to the estuary at all tide times which previously wasn’t possible due to the nature of the quay</w:t>
            </w:r>
          </w:p>
        </w:tc>
      </w:tr>
      <w:tr w:rsidR="006B2BDD" w:rsidRPr="00BB2D1D" w:rsidTr="007D021B">
        <w:tc>
          <w:tcPr>
            <w:tcW w:w="3794" w:type="dxa"/>
          </w:tcPr>
          <w:p w:rsidR="006B2BDD" w:rsidRPr="00BB2D1D" w:rsidRDefault="006B2BDD" w:rsidP="007D021B">
            <w:pPr>
              <w:spacing w:after="0" w:line="240" w:lineRule="auto"/>
              <w:rPr>
                <w:b/>
              </w:rPr>
            </w:pPr>
            <w:r w:rsidRPr="00BB2D1D">
              <w:rPr>
                <w:b/>
              </w:rPr>
              <w:t>Consideration of Deadweight:</w:t>
            </w:r>
          </w:p>
        </w:tc>
        <w:tc>
          <w:tcPr>
            <w:tcW w:w="7087" w:type="dxa"/>
          </w:tcPr>
          <w:p w:rsidR="006B2BDD" w:rsidRPr="003618CD" w:rsidRDefault="006B2BDD" w:rsidP="007D021B">
            <w:pPr>
              <w:spacing w:after="0" w:line="240" w:lineRule="auto"/>
              <w:rPr>
                <w:bCs/>
              </w:rPr>
            </w:pPr>
            <w:r>
              <w:rPr>
                <w:bCs/>
              </w:rPr>
              <w:t>The project would not proceed without funding as the equipment is very expensive</w:t>
            </w:r>
          </w:p>
        </w:tc>
      </w:tr>
      <w:tr w:rsidR="006B2BDD" w:rsidRPr="00BB2D1D" w:rsidTr="007D021B">
        <w:tc>
          <w:tcPr>
            <w:tcW w:w="3794" w:type="dxa"/>
          </w:tcPr>
          <w:p w:rsidR="006B2BDD" w:rsidRPr="00BB2D1D" w:rsidRDefault="006B2BDD" w:rsidP="007D021B">
            <w:pPr>
              <w:spacing w:after="0" w:line="240" w:lineRule="auto"/>
              <w:rPr>
                <w:b/>
              </w:rPr>
            </w:pPr>
            <w:r w:rsidRPr="00BB2D1D">
              <w:rPr>
                <w:b/>
              </w:rPr>
              <w:t>Consideration of Displacement:</w:t>
            </w:r>
          </w:p>
        </w:tc>
        <w:tc>
          <w:tcPr>
            <w:tcW w:w="7087" w:type="dxa"/>
          </w:tcPr>
          <w:p w:rsidR="006B2BDD" w:rsidRPr="003618CD" w:rsidRDefault="006B2BDD" w:rsidP="007D021B">
            <w:pPr>
              <w:spacing w:after="0" w:line="240" w:lineRule="auto"/>
              <w:rPr>
                <w:bCs/>
              </w:rPr>
            </w:pPr>
            <w:r>
              <w:rPr>
                <w:bCs/>
              </w:rPr>
              <w:t xml:space="preserve">There is no issue of displacement as the new infrastructure will </w:t>
            </w:r>
            <w:r w:rsidR="00D0497D">
              <w:rPr>
                <w:bCs/>
              </w:rPr>
              <w:t>complement</w:t>
            </w:r>
            <w:r>
              <w:rPr>
                <w:bCs/>
              </w:rPr>
              <w:t xml:space="preserve"> the existing facilities in Dunmore East and Waterford City</w:t>
            </w:r>
          </w:p>
        </w:tc>
      </w:tr>
      <w:tr w:rsidR="006B2BDD" w:rsidRPr="00BB2D1D" w:rsidTr="007D021B">
        <w:tc>
          <w:tcPr>
            <w:tcW w:w="3794" w:type="dxa"/>
          </w:tcPr>
          <w:p w:rsidR="006B2BDD" w:rsidRPr="00BB2D1D" w:rsidRDefault="006B2BDD" w:rsidP="007D021B">
            <w:pPr>
              <w:spacing w:after="0" w:line="240" w:lineRule="auto"/>
              <w:rPr>
                <w:b/>
              </w:rPr>
            </w:pPr>
            <w:r w:rsidRPr="00BB2D1D">
              <w:rPr>
                <w:b/>
              </w:rPr>
              <w:t>Economic justification for project:</w:t>
            </w:r>
          </w:p>
        </w:tc>
        <w:tc>
          <w:tcPr>
            <w:tcW w:w="7087" w:type="dxa"/>
          </w:tcPr>
          <w:p w:rsidR="006B2BDD" w:rsidRPr="003618CD" w:rsidRDefault="006B2BDD" w:rsidP="007D021B">
            <w:pPr>
              <w:spacing w:after="0" w:line="240" w:lineRule="auto"/>
              <w:rPr>
                <w:bCs/>
              </w:rPr>
            </w:pPr>
            <w:r>
              <w:rPr>
                <w:bCs/>
              </w:rPr>
              <w:t xml:space="preserve">The huge benefit to be gained from boat owners in Cheekpoint having all day access to the estuary and the appeal to leisure boat users and charter boats to use the village as a stop off. This will impact hugely on the local eateries providing much needed footfall     </w:t>
            </w:r>
          </w:p>
        </w:tc>
      </w:tr>
      <w:tr w:rsidR="006B2BDD" w:rsidRPr="00BB2D1D" w:rsidTr="007D021B">
        <w:tc>
          <w:tcPr>
            <w:tcW w:w="3794" w:type="dxa"/>
          </w:tcPr>
          <w:p w:rsidR="006B2BDD" w:rsidRPr="00BB2D1D" w:rsidRDefault="006B2BDD" w:rsidP="007D021B">
            <w:pPr>
              <w:spacing w:after="0" w:line="240" w:lineRule="auto"/>
              <w:rPr>
                <w:b/>
              </w:rPr>
            </w:pPr>
            <w:r w:rsidRPr="00BB2D1D">
              <w:rPr>
                <w:b/>
              </w:rPr>
              <w:t>Average Score for Project:</w:t>
            </w:r>
          </w:p>
        </w:tc>
        <w:tc>
          <w:tcPr>
            <w:tcW w:w="7087" w:type="dxa"/>
          </w:tcPr>
          <w:p w:rsidR="006B2BDD" w:rsidRPr="003618CD" w:rsidRDefault="006B2BDD" w:rsidP="007D021B">
            <w:pPr>
              <w:spacing w:after="0" w:line="240" w:lineRule="auto"/>
              <w:rPr>
                <w:bCs/>
              </w:rPr>
            </w:pPr>
            <w:r>
              <w:rPr>
                <w:rFonts w:cstheme="minorHAnsi"/>
                <w:bCs/>
              </w:rPr>
              <w:t>The project scored 73/100</w:t>
            </w:r>
          </w:p>
        </w:tc>
      </w:tr>
      <w:tr w:rsidR="006B2BDD" w:rsidRPr="00BB2D1D" w:rsidTr="007D021B">
        <w:tc>
          <w:tcPr>
            <w:tcW w:w="3794" w:type="dxa"/>
          </w:tcPr>
          <w:p w:rsidR="006B2BDD" w:rsidRPr="00BB2D1D" w:rsidRDefault="006B2BDD" w:rsidP="007D021B">
            <w:pPr>
              <w:spacing w:after="0" w:line="240" w:lineRule="auto"/>
              <w:rPr>
                <w:b/>
              </w:rPr>
            </w:pPr>
            <w:r w:rsidRPr="00BB2D1D">
              <w:rPr>
                <w:b/>
              </w:rPr>
              <w:t>% level of aid &amp; ceiling:</w:t>
            </w:r>
          </w:p>
        </w:tc>
        <w:tc>
          <w:tcPr>
            <w:tcW w:w="7087" w:type="dxa"/>
          </w:tcPr>
          <w:p w:rsidR="006B2BDD" w:rsidRPr="003618CD" w:rsidRDefault="006B2BDD" w:rsidP="007D021B">
            <w:pPr>
              <w:spacing w:after="0" w:line="240" w:lineRule="auto"/>
              <w:rPr>
                <w:bCs/>
              </w:rPr>
            </w:pPr>
            <w:r w:rsidRPr="00B15AC9">
              <w:rPr>
                <w:rFonts w:cstheme="minorHAnsi"/>
                <w:b/>
                <w:bCs/>
              </w:rPr>
              <w:t>A maximum of €</w:t>
            </w:r>
            <w:r w:rsidRPr="00D61BD5">
              <w:rPr>
                <w:rFonts w:cstheme="minorHAnsi"/>
                <w:b/>
                <w:bCs/>
              </w:rPr>
              <w:t xml:space="preserve">158,713.85 </w:t>
            </w:r>
            <w:r w:rsidRPr="00B15AC9">
              <w:rPr>
                <w:rFonts w:cstheme="minorHAnsi"/>
                <w:b/>
                <w:bCs/>
              </w:rPr>
              <w:t xml:space="preserve">or </w:t>
            </w:r>
            <w:r>
              <w:rPr>
                <w:rFonts w:cstheme="minorHAnsi"/>
                <w:b/>
                <w:bCs/>
              </w:rPr>
              <w:t>75</w:t>
            </w:r>
            <w:r w:rsidRPr="00B15AC9">
              <w:rPr>
                <w:rFonts w:cstheme="minorHAnsi"/>
                <w:b/>
                <w:bCs/>
              </w:rPr>
              <w:t>% of eligible expenditure, whichever is the lesser</w:t>
            </w:r>
          </w:p>
        </w:tc>
      </w:tr>
      <w:tr w:rsidR="006B2BDD" w:rsidRPr="00BB2D1D" w:rsidTr="007D021B">
        <w:tc>
          <w:tcPr>
            <w:tcW w:w="3794" w:type="dxa"/>
          </w:tcPr>
          <w:p w:rsidR="006B2BDD" w:rsidRPr="00BB2D1D" w:rsidRDefault="006B2BDD" w:rsidP="007D021B">
            <w:pPr>
              <w:spacing w:after="0" w:line="240" w:lineRule="auto"/>
              <w:rPr>
                <w:b/>
              </w:rPr>
            </w:pPr>
            <w:r w:rsidRPr="00BB2D1D">
              <w:rPr>
                <w:b/>
              </w:rPr>
              <w:t>E. C. Executive Summary/Rationale for Funding</w:t>
            </w:r>
          </w:p>
        </w:tc>
        <w:tc>
          <w:tcPr>
            <w:tcW w:w="7087" w:type="dxa"/>
          </w:tcPr>
          <w:p w:rsidR="006B2BDD" w:rsidRPr="00BB2D1D" w:rsidRDefault="006B2BDD" w:rsidP="007D021B">
            <w:pPr>
              <w:spacing w:after="0" w:line="240" w:lineRule="auto"/>
              <w:rPr>
                <w:b/>
              </w:rPr>
            </w:pPr>
            <w:r w:rsidRPr="00BB2D1D">
              <w:rPr>
                <w:b/>
              </w:rPr>
              <w:t>The Evaluation Committee agreed to recommend funding this project for the following reasons:-</w:t>
            </w:r>
          </w:p>
          <w:p w:rsidR="006B2BDD" w:rsidRDefault="006B2BDD" w:rsidP="006B2BDD">
            <w:pPr>
              <w:numPr>
                <w:ilvl w:val="0"/>
                <w:numId w:val="14"/>
              </w:numPr>
              <w:spacing w:after="0" w:line="240" w:lineRule="auto"/>
              <w:jc w:val="both"/>
              <w:rPr>
                <w:rFonts w:cstheme="minorHAnsi"/>
                <w:bCs/>
              </w:rPr>
            </w:pPr>
            <w:r w:rsidRPr="005A7E40">
              <w:rPr>
                <w:rFonts w:cstheme="minorHAnsi"/>
                <w:bCs/>
              </w:rPr>
              <w:t xml:space="preserve">The project scored </w:t>
            </w:r>
            <w:r>
              <w:rPr>
                <w:rFonts w:cstheme="minorHAnsi"/>
                <w:bCs/>
              </w:rPr>
              <w:t>73</w:t>
            </w:r>
            <w:r w:rsidRPr="005A7E40">
              <w:rPr>
                <w:rFonts w:cstheme="minorHAnsi"/>
                <w:bCs/>
              </w:rPr>
              <w:t>/100</w:t>
            </w:r>
          </w:p>
          <w:p w:rsidR="006B2BDD" w:rsidRPr="00F51E4E" w:rsidRDefault="006B2BDD" w:rsidP="006B2BDD">
            <w:pPr>
              <w:pStyle w:val="ListParagraph"/>
              <w:numPr>
                <w:ilvl w:val="0"/>
                <w:numId w:val="14"/>
              </w:numPr>
              <w:spacing w:after="0" w:line="240" w:lineRule="auto"/>
              <w:rPr>
                <w:b/>
              </w:rPr>
            </w:pPr>
            <w:r w:rsidRPr="00D61BD5">
              <w:rPr>
                <w:rFonts w:cstheme="minorHAnsi"/>
                <w:bCs/>
              </w:rPr>
              <w:t xml:space="preserve">The project fits the Local Development Plan (LDS) for </w:t>
            </w:r>
            <w:r>
              <w:rPr>
                <w:rFonts w:cstheme="minorHAnsi"/>
                <w:bCs/>
              </w:rPr>
              <w:t>tourism</w:t>
            </w:r>
            <w:r w:rsidRPr="00D61BD5">
              <w:rPr>
                <w:rFonts w:cstheme="minorHAnsi"/>
                <w:bCs/>
              </w:rPr>
              <w:t xml:space="preserve"> </w:t>
            </w:r>
            <w:r>
              <w:rPr>
                <w:rFonts w:cstheme="minorHAnsi"/>
                <w:bCs/>
              </w:rPr>
              <w:t>projects</w:t>
            </w:r>
          </w:p>
          <w:p w:rsidR="006B2BDD" w:rsidRDefault="006B2BDD" w:rsidP="007D021B">
            <w:pPr>
              <w:spacing w:after="0" w:line="240" w:lineRule="auto"/>
              <w:rPr>
                <w:b/>
              </w:rPr>
            </w:pPr>
          </w:p>
          <w:p w:rsidR="006B2BDD" w:rsidRPr="00F51E4E" w:rsidRDefault="006B2BDD" w:rsidP="007D021B">
            <w:pPr>
              <w:spacing w:after="0" w:line="240" w:lineRule="auto"/>
              <w:rPr>
                <w:b/>
              </w:rPr>
            </w:pPr>
            <w:r w:rsidRPr="00B15AC9">
              <w:rPr>
                <w:rFonts w:cstheme="minorHAnsi"/>
                <w:b/>
                <w:bCs/>
              </w:rPr>
              <w:t>A maximum of €</w:t>
            </w:r>
            <w:r w:rsidRPr="00D61BD5">
              <w:rPr>
                <w:rFonts w:cstheme="minorHAnsi"/>
                <w:b/>
                <w:bCs/>
              </w:rPr>
              <w:t xml:space="preserve">158,713.85 </w:t>
            </w:r>
            <w:r w:rsidRPr="00B15AC9">
              <w:rPr>
                <w:rFonts w:cstheme="minorHAnsi"/>
                <w:b/>
                <w:bCs/>
              </w:rPr>
              <w:t xml:space="preserve">or </w:t>
            </w:r>
            <w:r>
              <w:rPr>
                <w:rFonts w:cstheme="minorHAnsi"/>
                <w:b/>
                <w:bCs/>
              </w:rPr>
              <w:t>75</w:t>
            </w:r>
            <w:r w:rsidRPr="00B15AC9">
              <w:rPr>
                <w:rFonts w:cstheme="minorHAnsi"/>
                <w:b/>
                <w:bCs/>
              </w:rPr>
              <w:t>% of eligible expenditure, whichever is the lesser</w:t>
            </w:r>
          </w:p>
        </w:tc>
      </w:tr>
    </w:tbl>
    <w:p w:rsidR="006B2BDD" w:rsidRDefault="006B2BDD" w:rsidP="006B2BDD">
      <w:pPr>
        <w:rPr>
          <w:rFonts w:ascii="Times New Roman" w:hAnsi="Times New Roman"/>
          <w:b/>
          <w:sz w:val="24"/>
          <w:szCs w:val="24"/>
        </w:rPr>
      </w:pPr>
    </w:p>
    <w:p w:rsidR="007D021B" w:rsidRPr="007D23B2" w:rsidRDefault="007D021B" w:rsidP="006B2BDD">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9"/>
        <w:gridCol w:w="1584"/>
        <w:gridCol w:w="2514"/>
        <w:gridCol w:w="4069"/>
      </w:tblGrid>
      <w:tr w:rsidR="006B2BDD" w:rsidRPr="00BB2D1D" w:rsidTr="007D021B">
        <w:tc>
          <w:tcPr>
            <w:tcW w:w="1517" w:type="dxa"/>
          </w:tcPr>
          <w:p w:rsidR="006B2BDD" w:rsidRPr="00BB2D1D" w:rsidRDefault="006B2BDD" w:rsidP="007D021B">
            <w:pPr>
              <w:rPr>
                <w:b/>
              </w:rPr>
            </w:pPr>
            <w:r w:rsidRPr="00BB2D1D">
              <w:rPr>
                <w:b/>
              </w:rPr>
              <w:t>Jobs Created</w:t>
            </w:r>
          </w:p>
        </w:tc>
        <w:tc>
          <w:tcPr>
            <w:tcW w:w="1693" w:type="dxa"/>
          </w:tcPr>
          <w:p w:rsidR="006B2BDD" w:rsidRPr="00BB2D1D" w:rsidRDefault="006B2BDD" w:rsidP="007D021B">
            <w:pPr>
              <w:rPr>
                <w:b/>
              </w:rPr>
            </w:pPr>
            <w:r w:rsidRPr="00BB2D1D">
              <w:rPr>
                <w:b/>
              </w:rPr>
              <w:t>Jobs Sustained</w:t>
            </w:r>
          </w:p>
        </w:tc>
        <w:tc>
          <w:tcPr>
            <w:tcW w:w="2813" w:type="dxa"/>
          </w:tcPr>
          <w:p w:rsidR="006B2BDD" w:rsidRPr="00BB2D1D" w:rsidRDefault="006B2BDD" w:rsidP="007D021B">
            <w:pPr>
              <w:rPr>
                <w:b/>
              </w:rPr>
            </w:pPr>
            <w:r w:rsidRPr="00BB2D1D">
              <w:rPr>
                <w:b/>
              </w:rPr>
              <w:t>Match Funding</w:t>
            </w:r>
          </w:p>
        </w:tc>
        <w:tc>
          <w:tcPr>
            <w:tcW w:w="4767" w:type="dxa"/>
          </w:tcPr>
          <w:p w:rsidR="006B2BDD" w:rsidRPr="00BB2D1D" w:rsidRDefault="006B2BDD" w:rsidP="007D021B">
            <w:pPr>
              <w:rPr>
                <w:b/>
              </w:rPr>
            </w:pPr>
            <w:r w:rsidRPr="00BB2D1D">
              <w:rPr>
                <w:b/>
              </w:rPr>
              <w:t>Previous Grant Aid Received</w:t>
            </w:r>
          </w:p>
        </w:tc>
      </w:tr>
      <w:tr w:rsidR="006B2BDD" w:rsidRPr="00BB2D1D" w:rsidTr="007D021B">
        <w:trPr>
          <w:trHeight w:val="170"/>
        </w:trPr>
        <w:tc>
          <w:tcPr>
            <w:tcW w:w="1517" w:type="dxa"/>
          </w:tcPr>
          <w:p w:rsidR="006B2BDD" w:rsidRPr="003618CD" w:rsidRDefault="006B2BDD" w:rsidP="007D021B">
            <w:pPr>
              <w:rPr>
                <w:bCs/>
              </w:rPr>
            </w:pPr>
            <w:r w:rsidRPr="003618CD">
              <w:rPr>
                <w:bCs/>
              </w:rPr>
              <w:lastRenderedPageBreak/>
              <w:t>0</w:t>
            </w:r>
          </w:p>
        </w:tc>
        <w:tc>
          <w:tcPr>
            <w:tcW w:w="1693" w:type="dxa"/>
          </w:tcPr>
          <w:p w:rsidR="006B2BDD" w:rsidRPr="003618CD" w:rsidRDefault="006B2BDD" w:rsidP="007D021B">
            <w:pPr>
              <w:rPr>
                <w:bCs/>
              </w:rPr>
            </w:pPr>
            <w:r w:rsidRPr="003618CD">
              <w:rPr>
                <w:bCs/>
              </w:rPr>
              <w:t>0</w:t>
            </w:r>
          </w:p>
        </w:tc>
        <w:tc>
          <w:tcPr>
            <w:tcW w:w="2813" w:type="dxa"/>
          </w:tcPr>
          <w:p w:rsidR="006B2BDD" w:rsidRPr="003618CD" w:rsidRDefault="006B2BDD" w:rsidP="007D021B">
            <w:pPr>
              <w:rPr>
                <w:bCs/>
              </w:rPr>
            </w:pPr>
            <w:r w:rsidRPr="003618CD">
              <w:rPr>
                <w:bCs/>
              </w:rPr>
              <w:t>€52,904.62</w:t>
            </w:r>
          </w:p>
        </w:tc>
        <w:tc>
          <w:tcPr>
            <w:tcW w:w="4767" w:type="dxa"/>
          </w:tcPr>
          <w:p w:rsidR="006B2BDD" w:rsidRPr="003618CD" w:rsidRDefault="006B2BDD" w:rsidP="007D021B">
            <w:pPr>
              <w:rPr>
                <w:bCs/>
              </w:rPr>
            </w:pPr>
            <w:r w:rsidRPr="003618CD">
              <w:rPr>
                <w:bCs/>
              </w:rPr>
              <w:t>0</w:t>
            </w:r>
          </w:p>
        </w:tc>
      </w:tr>
    </w:tbl>
    <w:p w:rsidR="006B2BDD" w:rsidRDefault="006B2BDD" w:rsidP="006B2BDD">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6B2BDD" w:rsidRPr="00BB2D1D" w:rsidTr="007D021B">
        <w:tc>
          <w:tcPr>
            <w:tcW w:w="6743" w:type="dxa"/>
          </w:tcPr>
          <w:p w:rsidR="006B2BDD" w:rsidRPr="00BB2D1D" w:rsidRDefault="006B2BDD" w:rsidP="007D021B">
            <w:pPr>
              <w:rPr>
                <w:b/>
              </w:rPr>
            </w:pPr>
            <w:r>
              <w:rPr>
                <w:b/>
              </w:rPr>
              <w:t>Confirmation on the applicant’s position re De-</w:t>
            </w:r>
            <w:r w:rsidR="00D0497D">
              <w:rPr>
                <w:b/>
              </w:rPr>
              <w:t xml:space="preserve">Minimus </w:t>
            </w:r>
            <w:r>
              <w:rPr>
                <w:b/>
              </w:rPr>
              <w:t xml:space="preserve"> and double from the relevant agencies.</w:t>
            </w:r>
          </w:p>
        </w:tc>
        <w:tc>
          <w:tcPr>
            <w:tcW w:w="1968" w:type="dxa"/>
          </w:tcPr>
          <w:p w:rsidR="006B2BDD" w:rsidRPr="00BB2D1D" w:rsidRDefault="006B2BDD" w:rsidP="007D021B">
            <w:pPr>
              <w:rPr>
                <w:b/>
              </w:rPr>
            </w:pPr>
            <w:r w:rsidRPr="00BB2D1D">
              <w:rPr>
                <w:b/>
              </w:rPr>
              <w:t>Date of Confirmation</w:t>
            </w:r>
          </w:p>
        </w:tc>
        <w:tc>
          <w:tcPr>
            <w:tcW w:w="2079" w:type="dxa"/>
          </w:tcPr>
          <w:p w:rsidR="006B2BDD" w:rsidRPr="00BB2D1D" w:rsidRDefault="006B2BDD" w:rsidP="007D021B">
            <w:pPr>
              <w:rPr>
                <w:b/>
              </w:rPr>
            </w:pPr>
            <w:r w:rsidRPr="00BB2D1D">
              <w:rPr>
                <w:b/>
              </w:rPr>
              <w:t>Signed By</w:t>
            </w:r>
          </w:p>
        </w:tc>
      </w:tr>
      <w:tr w:rsidR="006B2BDD" w:rsidRPr="00BB2D1D" w:rsidTr="007D021B">
        <w:tc>
          <w:tcPr>
            <w:tcW w:w="6743" w:type="dxa"/>
          </w:tcPr>
          <w:p w:rsidR="006B2BDD" w:rsidRPr="003618CD" w:rsidRDefault="006B2BDD" w:rsidP="007D021B">
            <w:pPr>
              <w:rPr>
                <w:bCs/>
              </w:rPr>
            </w:pPr>
            <w:r w:rsidRPr="003618CD">
              <w:rPr>
                <w:bCs/>
              </w:rPr>
              <w:t>Failte Ireland</w:t>
            </w:r>
          </w:p>
        </w:tc>
        <w:tc>
          <w:tcPr>
            <w:tcW w:w="1968" w:type="dxa"/>
          </w:tcPr>
          <w:p w:rsidR="006B2BDD" w:rsidRPr="003618CD" w:rsidRDefault="006B2BDD" w:rsidP="007D021B">
            <w:pPr>
              <w:rPr>
                <w:bCs/>
              </w:rPr>
            </w:pPr>
            <w:r w:rsidRPr="003618CD">
              <w:rPr>
                <w:bCs/>
              </w:rPr>
              <w:t>1</w:t>
            </w:r>
            <w:r>
              <w:rPr>
                <w:bCs/>
              </w:rPr>
              <w:t>6</w:t>
            </w:r>
            <w:r w:rsidRPr="003618CD">
              <w:rPr>
                <w:bCs/>
                <w:vertAlign w:val="superscript"/>
              </w:rPr>
              <w:t>th</w:t>
            </w:r>
            <w:r w:rsidRPr="003618CD">
              <w:rPr>
                <w:bCs/>
              </w:rPr>
              <w:t xml:space="preserve"> Nov 2020</w:t>
            </w:r>
          </w:p>
        </w:tc>
        <w:tc>
          <w:tcPr>
            <w:tcW w:w="2079" w:type="dxa"/>
          </w:tcPr>
          <w:p w:rsidR="006B2BDD" w:rsidRPr="003618CD" w:rsidRDefault="006B2BDD" w:rsidP="007D021B">
            <w:pPr>
              <w:rPr>
                <w:bCs/>
              </w:rPr>
            </w:pPr>
            <w:r w:rsidRPr="003618CD">
              <w:rPr>
                <w:bCs/>
              </w:rPr>
              <w:t>Ivona Carr</w:t>
            </w:r>
          </w:p>
        </w:tc>
      </w:tr>
    </w:tbl>
    <w:p w:rsidR="006B2BDD" w:rsidRPr="007D23B2" w:rsidRDefault="006B2BDD" w:rsidP="006B2BDD">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95"/>
        <w:gridCol w:w="4381"/>
      </w:tblGrid>
      <w:tr w:rsidR="006B2BDD" w:rsidRPr="00BB2D1D" w:rsidTr="007D021B">
        <w:tc>
          <w:tcPr>
            <w:tcW w:w="10881" w:type="dxa"/>
            <w:gridSpan w:val="2"/>
          </w:tcPr>
          <w:p w:rsidR="006B2BDD" w:rsidRPr="000B59F8" w:rsidRDefault="006B2BDD" w:rsidP="007D021B">
            <w:pPr>
              <w:jc w:val="both"/>
              <w:rPr>
                <w:rFonts w:cstheme="minorHAnsi"/>
                <w:bCs/>
              </w:rPr>
            </w:pPr>
            <w:r w:rsidRPr="00BB2D1D">
              <w:rPr>
                <w:b/>
              </w:rPr>
              <w:t xml:space="preserve">Detail of Discussion: </w:t>
            </w:r>
            <w:r>
              <w:rPr>
                <w:b/>
              </w:rPr>
              <w:t xml:space="preserve"> 24 2 21 Project recommended for approval  - </w:t>
            </w:r>
            <w:r w:rsidRPr="000B59F8">
              <w:rPr>
                <w:rFonts w:cstheme="minorHAnsi"/>
                <w:bCs/>
              </w:rPr>
              <w:t>The following were the main points raised in the discussion of the project: -</w:t>
            </w:r>
          </w:p>
          <w:p w:rsidR="006B2BDD" w:rsidRDefault="006B2BDD" w:rsidP="006B2BDD">
            <w:pPr>
              <w:numPr>
                <w:ilvl w:val="0"/>
                <w:numId w:val="6"/>
              </w:numPr>
              <w:spacing w:after="0" w:line="240" w:lineRule="auto"/>
              <w:jc w:val="both"/>
              <w:rPr>
                <w:rFonts w:cstheme="minorHAnsi"/>
                <w:bCs/>
              </w:rPr>
            </w:pPr>
            <w:r w:rsidRPr="000B59F8">
              <w:rPr>
                <w:rFonts w:cstheme="minorHAnsi"/>
                <w:bCs/>
              </w:rPr>
              <w:t xml:space="preserve">Ms Claire Connors </w:t>
            </w:r>
            <w:r>
              <w:rPr>
                <w:rFonts w:cstheme="minorHAnsi"/>
                <w:bCs/>
              </w:rPr>
              <w:t xml:space="preserve">advised that the project was deferred previously over queries about match funding.  They have been successful in obtaining the match funding and all finance for the project is now in place. </w:t>
            </w:r>
          </w:p>
          <w:p w:rsidR="006B2BDD" w:rsidRDefault="006B2BDD" w:rsidP="006B2BDD">
            <w:pPr>
              <w:numPr>
                <w:ilvl w:val="0"/>
                <w:numId w:val="6"/>
              </w:numPr>
              <w:spacing w:after="0" w:line="240" w:lineRule="auto"/>
              <w:jc w:val="both"/>
              <w:rPr>
                <w:rFonts w:cstheme="minorHAnsi"/>
                <w:bCs/>
              </w:rPr>
            </w:pPr>
            <w:r>
              <w:rPr>
                <w:rFonts w:cstheme="minorHAnsi"/>
                <w:bCs/>
              </w:rPr>
              <w:t xml:space="preserve">Ms Connors advised that the Port of Waterford agreed to fully support the project for bridging funding and are providing €30,000. </w:t>
            </w:r>
          </w:p>
          <w:p w:rsidR="006B2BDD" w:rsidRPr="00853D66" w:rsidRDefault="006B2BDD" w:rsidP="006B2BDD">
            <w:pPr>
              <w:numPr>
                <w:ilvl w:val="0"/>
                <w:numId w:val="6"/>
              </w:numPr>
              <w:spacing w:after="0" w:line="240" w:lineRule="auto"/>
              <w:jc w:val="both"/>
              <w:rPr>
                <w:rFonts w:cstheme="minorHAnsi"/>
                <w:bCs/>
              </w:rPr>
            </w:pPr>
            <w:r>
              <w:rPr>
                <w:rFonts w:cstheme="minorHAnsi"/>
                <w:bCs/>
              </w:rPr>
              <w:t>The Evaluation Committee agreed that this is a good use of Rural Development funds and will provide an excellent tourism facility in Cheekpoint.</w:t>
            </w:r>
          </w:p>
          <w:p w:rsidR="006B2BDD" w:rsidRPr="00853D66" w:rsidRDefault="006B2BDD" w:rsidP="006B2BDD">
            <w:pPr>
              <w:numPr>
                <w:ilvl w:val="0"/>
                <w:numId w:val="6"/>
              </w:numPr>
              <w:spacing w:after="0" w:line="240" w:lineRule="auto"/>
              <w:jc w:val="both"/>
              <w:rPr>
                <w:rFonts w:cstheme="minorHAnsi"/>
                <w:bCs/>
              </w:rPr>
            </w:pPr>
            <w:r>
              <w:rPr>
                <w:rFonts w:cstheme="minorHAnsi"/>
                <w:bCs/>
              </w:rPr>
              <w:t>The Evaluation Committee agreed to recommend funding this project with the following condition:-</w:t>
            </w:r>
          </w:p>
          <w:p w:rsidR="006B2BDD" w:rsidRDefault="006B2BDD" w:rsidP="006B2BDD">
            <w:pPr>
              <w:pStyle w:val="ListParagraph"/>
              <w:numPr>
                <w:ilvl w:val="0"/>
                <w:numId w:val="16"/>
              </w:numPr>
              <w:spacing w:after="200" w:line="276" w:lineRule="auto"/>
              <w:rPr>
                <w:rFonts w:cstheme="minorHAnsi"/>
                <w:bCs/>
              </w:rPr>
            </w:pPr>
            <w:r w:rsidRPr="00091439">
              <w:rPr>
                <w:rFonts w:cstheme="minorHAnsi"/>
                <w:bCs/>
              </w:rPr>
              <w:t>Funding is conditional on the foreshore license being granted.</w:t>
            </w:r>
          </w:p>
          <w:p w:rsidR="006B2BDD" w:rsidRPr="00F51E4E" w:rsidRDefault="006B2BDD" w:rsidP="007D021B">
            <w:pPr>
              <w:ind w:left="360"/>
              <w:rPr>
                <w:rFonts w:cstheme="minorHAnsi"/>
                <w:bCs/>
              </w:rPr>
            </w:pPr>
            <w:r w:rsidRPr="00B15AC9">
              <w:rPr>
                <w:rFonts w:cstheme="minorHAnsi"/>
                <w:b/>
                <w:bCs/>
              </w:rPr>
              <w:t>A maximum of €</w:t>
            </w:r>
            <w:r w:rsidRPr="00D61BD5">
              <w:rPr>
                <w:rFonts w:cstheme="minorHAnsi"/>
                <w:b/>
                <w:bCs/>
              </w:rPr>
              <w:t xml:space="preserve">158,713.85 </w:t>
            </w:r>
            <w:r w:rsidRPr="00B15AC9">
              <w:rPr>
                <w:rFonts w:cstheme="minorHAnsi"/>
                <w:b/>
                <w:bCs/>
              </w:rPr>
              <w:t xml:space="preserve">or </w:t>
            </w:r>
            <w:r>
              <w:rPr>
                <w:rFonts w:cstheme="minorHAnsi"/>
                <w:b/>
                <w:bCs/>
              </w:rPr>
              <w:t>75</w:t>
            </w:r>
            <w:r w:rsidRPr="00B15AC9">
              <w:rPr>
                <w:rFonts w:cstheme="minorHAnsi"/>
                <w:b/>
                <w:bCs/>
              </w:rPr>
              <w:t>% of eligible expenditure, whichever is the lesser</w:t>
            </w:r>
          </w:p>
          <w:p w:rsidR="006B2BDD" w:rsidRDefault="006B2BDD" w:rsidP="007D021B">
            <w:r w:rsidRPr="00853D66">
              <w:rPr>
                <w:b/>
                <w:bCs/>
              </w:rPr>
              <w:t>27 1 21</w:t>
            </w:r>
            <w:r>
              <w:t xml:space="preserve"> </w:t>
            </w:r>
            <w:r w:rsidRPr="00853D66">
              <w:rPr>
                <w:b/>
                <w:bCs/>
              </w:rPr>
              <w:t>Project Deferred</w:t>
            </w:r>
            <w:r>
              <w:t>- The following were the main points raised in the discussion of the project: -</w:t>
            </w:r>
          </w:p>
          <w:p w:rsidR="006B2BDD" w:rsidRDefault="006B2BDD" w:rsidP="007D021B">
            <w:r>
              <w:t>-          Ms Claire Connors advised that the project was deferred as it had several outstanding issues. Since then, they have been granted their planning permission but are still awaiting confirmation of match finance and the foreshore license.</w:t>
            </w:r>
          </w:p>
          <w:p w:rsidR="006B2BDD" w:rsidRDefault="006B2BDD" w:rsidP="007D021B">
            <w:r>
              <w:t>-</w:t>
            </w:r>
            <w:r>
              <w:tab/>
              <w:t>The foreshore license application is currently being prepared for the next stage where it will be technically vetted and reviewed.  It will be July before a decision is known.</w:t>
            </w:r>
          </w:p>
          <w:p w:rsidR="006B2BDD" w:rsidRDefault="006B2BDD" w:rsidP="007D021B">
            <w:r>
              <w:t>-</w:t>
            </w:r>
            <w:r>
              <w:tab/>
              <w:t xml:space="preserve">Ms. Connors advised that the finance will be sorted this month.  The Community </w:t>
            </w:r>
            <w:r w:rsidR="00D0497D">
              <w:t>group is</w:t>
            </w:r>
            <w:r>
              <w:t xml:space="preserve"> applying for funds to the Community Gain Funding to cover their match funding.  There was a delay on this due to Covid which temporarily halted the process.  They have now put in a new system whereby they can vote on the winning project by vote. The promoters have been informed that they are the only applications for the fund.  The decision should be known early February.</w:t>
            </w:r>
          </w:p>
          <w:p w:rsidR="006B2BDD" w:rsidRDefault="006B2BDD" w:rsidP="007D021B">
            <w:r>
              <w:t>-</w:t>
            </w:r>
            <w:r>
              <w:tab/>
              <w:t>The Evaluation Committee queried the note in the application on page 6 question 18 where it stated that the foreshore license was in process with the Dept of Housing, as it should be the Dept of Marine.  Ms Connors confirmed it should be the Dept of Marine.</w:t>
            </w:r>
          </w:p>
          <w:p w:rsidR="006B2BDD" w:rsidRDefault="006B2BDD" w:rsidP="007D021B">
            <w:r>
              <w:t>-</w:t>
            </w:r>
            <w:r>
              <w:tab/>
              <w:t xml:space="preserve">The collection of fees in cash by a rota of the Committee was discussed. It was noted that they would like to see some sort of system in place.   </w:t>
            </w:r>
          </w:p>
          <w:p w:rsidR="006B2BDD" w:rsidRDefault="006B2BDD" w:rsidP="007D021B">
            <w:r>
              <w:t>-</w:t>
            </w:r>
            <w:r>
              <w:tab/>
              <w:t xml:space="preserve">The Evaluation noted that while they appreciated that the foreshore license will take some time agreed that they would prefer to wait until the outcome of the promoter’s application to the </w:t>
            </w:r>
            <w:r>
              <w:lastRenderedPageBreak/>
              <w:t>Community Gain Fund was know before approval.  Once approved it can be conditional on the foreshore license being granted.</w:t>
            </w:r>
          </w:p>
          <w:p w:rsidR="006B2BDD" w:rsidRDefault="006B2BDD" w:rsidP="007D021B">
            <w:r>
              <w:t>-</w:t>
            </w:r>
            <w:r>
              <w:tab/>
              <w:t>The Evaluation Committee agreed to defer for the following reasons:-</w:t>
            </w:r>
          </w:p>
          <w:p w:rsidR="006B2BDD" w:rsidRDefault="006B2BDD" w:rsidP="007D021B">
            <w:r>
              <w:t></w:t>
            </w:r>
            <w:r>
              <w:tab/>
              <w:t>Awaiting confirmation of match funding</w:t>
            </w:r>
          </w:p>
          <w:p w:rsidR="006B2BDD" w:rsidRPr="00BB2D1D" w:rsidRDefault="006B2BDD" w:rsidP="007D021B">
            <w:r>
              <w:t></w:t>
            </w:r>
            <w:r>
              <w:tab/>
              <w:t>Funding is conditional on the foreshore license being granted.</w:t>
            </w:r>
          </w:p>
          <w:p w:rsidR="006B2BDD" w:rsidRPr="00BB2D1D" w:rsidRDefault="006B2BDD" w:rsidP="007D021B"/>
        </w:tc>
      </w:tr>
      <w:tr w:rsidR="006B2BDD" w:rsidRPr="00BB2D1D" w:rsidTr="007D021B">
        <w:tc>
          <w:tcPr>
            <w:tcW w:w="5920" w:type="dxa"/>
          </w:tcPr>
          <w:p w:rsidR="006B2BDD" w:rsidRPr="00BB2D1D" w:rsidRDefault="006B2BDD" w:rsidP="007D021B">
            <w:pPr>
              <w:rPr>
                <w:b/>
              </w:rPr>
            </w:pPr>
            <w:r>
              <w:rPr>
                <w:b/>
              </w:rPr>
              <w:lastRenderedPageBreak/>
              <w:t xml:space="preserve"> </w:t>
            </w:r>
            <w:r w:rsidRPr="00B15AC9">
              <w:rPr>
                <w:rFonts w:cstheme="minorHAnsi"/>
                <w:b/>
                <w:bCs/>
              </w:rPr>
              <w:t>A maximum of €</w:t>
            </w:r>
            <w:r w:rsidRPr="00D61BD5">
              <w:rPr>
                <w:rFonts w:cstheme="minorHAnsi"/>
                <w:b/>
                <w:bCs/>
              </w:rPr>
              <w:t xml:space="preserve">158,713.85 </w:t>
            </w:r>
            <w:r w:rsidRPr="00B15AC9">
              <w:rPr>
                <w:rFonts w:cstheme="minorHAnsi"/>
                <w:b/>
                <w:bCs/>
              </w:rPr>
              <w:t xml:space="preserve">or </w:t>
            </w:r>
            <w:r>
              <w:rPr>
                <w:rFonts w:cstheme="minorHAnsi"/>
                <w:b/>
                <w:bCs/>
              </w:rPr>
              <w:t>75</w:t>
            </w:r>
            <w:r w:rsidRPr="00B15AC9">
              <w:rPr>
                <w:rFonts w:cstheme="minorHAnsi"/>
                <w:b/>
                <w:bCs/>
              </w:rPr>
              <w:t>% of eligible expenditure, whichever is the lesser</w:t>
            </w:r>
          </w:p>
        </w:tc>
        <w:tc>
          <w:tcPr>
            <w:tcW w:w="4961" w:type="dxa"/>
          </w:tcPr>
          <w:p w:rsidR="006B2BDD" w:rsidRPr="00BB2D1D" w:rsidRDefault="006B2BDD" w:rsidP="007D021B">
            <w:pPr>
              <w:rPr>
                <w:b/>
              </w:rPr>
            </w:pPr>
            <w:r>
              <w:rPr>
                <w:b/>
              </w:rPr>
              <w:t>75</w:t>
            </w:r>
            <w:r w:rsidRPr="00BB2D1D">
              <w:rPr>
                <w:b/>
              </w:rPr>
              <w:t>% of Eligible Project Funding:</w:t>
            </w:r>
            <w:r>
              <w:rPr>
                <w:b/>
              </w:rPr>
              <w:t xml:space="preserve"> </w:t>
            </w:r>
            <w:r w:rsidRPr="003618CD">
              <w:rPr>
                <w:bCs/>
              </w:rPr>
              <w:t>€211,618.47</w:t>
            </w:r>
          </w:p>
        </w:tc>
      </w:tr>
    </w:tbl>
    <w:p w:rsidR="001424BC" w:rsidRDefault="001424BC" w:rsidP="00DD232D">
      <w:pPr>
        <w:autoSpaceDE w:val="0"/>
        <w:autoSpaceDN w:val="0"/>
        <w:adjustRightInd w:val="0"/>
        <w:spacing w:after="0" w:line="240" w:lineRule="auto"/>
        <w:rPr>
          <w:rFonts w:cs="Calibri"/>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7D021B" w:rsidRPr="00450950" w:rsidTr="007D021B">
        <w:tc>
          <w:tcPr>
            <w:tcW w:w="5920" w:type="dxa"/>
          </w:tcPr>
          <w:p w:rsidR="007D021B" w:rsidRPr="00450950" w:rsidRDefault="007D021B" w:rsidP="007D021B">
            <w:pPr>
              <w:rPr>
                <w:b/>
              </w:rPr>
            </w:pPr>
            <w:r w:rsidRPr="00450950">
              <w:rPr>
                <w:b/>
              </w:rPr>
              <w:t xml:space="preserve">Proposed: </w:t>
            </w:r>
            <w:r>
              <w:rPr>
                <w:b/>
              </w:rPr>
              <w:t>S. Cooke</w:t>
            </w:r>
          </w:p>
        </w:tc>
        <w:tc>
          <w:tcPr>
            <w:tcW w:w="4961" w:type="dxa"/>
          </w:tcPr>
          <w:p w:rsidR="007D021B" w:rsidRPr="00450950" w:rsidRDefault="007D021B" w:rsidP="007D021B">
            <w:pPr>
              <w:rPr>
                <w:b/>
              </w:rPr>
            </w:pPr>
            <w:r w:rsidRPr="00450950">
              <w:rPr>
                <w:b/>
              </w:rPr>
              <w:t xml:space="preserve">Seconded by: </w:t>
            </w:r>
            <w:r>
              <w:rPr>
                <w:b/>
              </w:rPr>
              <w:t xml:space="preserve">G. Hurley </w:t>
            </w:r>
          </w:p>
        </w:tc>
      </w:tr>
      <w:tr w:rsidR="007D021B" w:rsidRPr="00450950" w:rsidTr="007D021B">
        <w:tc>
          <w:tcPr>
            <w:tcW w:w="5920" w:type="dxa"/>
          </w:tcPr>
          <w:p w:rsidR="007D021B" w:rsidRPr="00450950" w:rsidRDefault="007D021B" w:rsidP="007D021B">
            <w:pPr>
              <w:rPr>
                <w:b/>
              </w:rPr>
            </w:pPr>
            <w:r>
              <w:rPr>
                <w:b/>
              </w:rPr>
              <w:t>Abstentions: None</w:t>
            </w:r>
          </w:p>
        </w:tc>
        <w:tc>
          <w:tcPr>
            <w:tcW w:w="4961" w:type="dxa"/>
          </w:tcPr>
          <w:p w:rsidR="007D021B" w:rsidRPr="00450950" w:rsidRDefault="007D021B" w:rsidP="007D021B">
            <w:pPr>
              <w:rPr>
                <w:b/>
              </w:rPr>
            </w:pPr>
          </w:p>
        </w:tc>
      </w:tr>
      <w:tr w:rsidR="007D021B" w:rsidRPr="00450950" w:rsidTr="007D021B">
        <w:tc>
          <w:tcPr>
            <w:tcW w:w="5920" w:type="dxa"/>
          </w:tcPr>
          <w:p w:rsidR="007D021B" w:rsidRPr="00450950" w:rsidRDefault="007D021B" w:rsidP="007D021B">
            <w:pPr>
              <w:rPr>
                <w:b/>
              </w:rPr>
            </w:pPr>
            <w:r w:rsidRPr="00450950">
              <w:rPr>
                <w:b/>
              </w:rPr>
              <w:t xml:space="preserve">Quorum achieved: Yes </w:t>
            </w:r>
          </w:p>
        </w:tc>
        <w:tc>
          <w:tcPr>
            <w:tcW w:w="4961" w:type="dxa"/>
          </w:tcPr>
          <w:p w:rsidR="007D021B" w:rsidRPr="00450950" w:rsidRDefault="007D021B" w:rsidP="007D021B">
            <w:pPr>
              <w:rPr>
                <w:b/>
              </w:rPr>
            </w:pPr>
            <w:r w:rsidRPr="00450950">
              <w:rPr>
                <w:b/>
              </w:rPr>
              <w:t>APPROVED</w:t>
            </w:r>
          </w:p>
        </w:tc>
      </w:tr>
    </w:tbl>
    <w:p w:rsidR="000556FC" w:rsidRDefault="000556FC" w:rsidP="007869EC">
      <w:pPr>
        <w:autoSpaceDE w:val="0"/>
        <w:autoSpaceDN w:val="0"/>
        <w:adjustRightInd w:val="0"/>
        <w:spacing w:after="0" w:line="240" w:lineRule="auto"/>
        <w:ind w:left="360"/>
        <w:jc w:val="both"/>
        <w:rPr>
          <w:rFonts w:cs="Calibri"/>
          <w:lang w:val="en-IE"/>
        </w:rPr>
      </w:pPr>
    </w:p>
    <w:p w:rsidR="007D021B" w:rsidRDefault="007D021B" w:rsidP="007D021B">
      <w:pPr>
        <w:pStyle w:val="NoSpacing"/>
        <w:ind w:firstLine="720"/>
      </w:pPr>
    </w:p>
    <w:p w:rsidR="007D021B" w:rsidRPr="00D0497D" w:rsidRDefault="007D021B" w:rsidP="007D021B">
      <w:pPr>
        <w:pStyle w:val="NoSpacing"/>
        <w:numPr>
          <w:ilvl w:val="0"/>
          <w:numId w:val="17"/>
        </w:numPr>
        <w:rPr>
          <w:b/>
        </w:rPr>
      </w:pPr>
      <w:r w:rsidRPr="00D0497D">
        <w:rPr>
          <w:b/>
        </w:rPr>
        <w:t xml:space="preserve">31LDRWAT114829 Conservation of our living River Clodiagh </w:t>
      </w:r>
    </w:p>
    <w:p w:rsidR="007D021B" w:rsidRDefault="007D021B" w:rsidP="007D021B">
      <w:pPr>
        <w:pStyle w:val="NoSpacing"/>
        <w:ind w:left="1080"/>
      </w:pPr>
    </w:p>
    <w:p w:rsidR="00DD232D" w:rsidRDefault="007D021B" w:rsidP="007D021B">
      <w:pPr>
        <w:pStyle w:val="NoSpacing"/>
        <w:ind w:left="1080"/>
      </w:pPr>
      <w:r>
        <w:t>J Taaffe informed the committee that whilst this was a small project it was important for bio-diversity as it will attempt to preserve and regenerate the indigenous pearl mussel population. R Walsh commented that environmental agencies are supportive of this type of project.</w:t>
      </w:r>
    </w:p>
    <w:p w:rsidR="007D021B" w:rsidRDefault="007D021B" w:rsidP="007D021B">
      <w:pPr>
        <w:pStyle w:val="NoSpacing"/>
        <w:ind w:firstLine="72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7D021B" w:rsidRPr="00BB2D1D" w:rsidTr="007D021B">
        <w:trPr>
          <w:trHeight w:val="260"/>
        </w:trPr>
        <w:tc>
          <w:tcPr>
            <w:tcW w:w="3794" w:type="dxa"/>
          </w:tcPr>
          <w:p w:rsidR="007D021B" w:rsidRPr="00BB2D1D" w:rsidRDefault="007D021B" w:rsidP="007D021B">
            <w:pPr>
              <w:spacing w:after="0" w:line="240" w:lineRule="auto"/>
              <w:jc w:val="both"/>
              <w:rPr>
                <w:b/>
              </w:rPr>
            </w:pPr>
            <w:r>
              <w:rPr>
                <w:b/>
              </w:rPr>
              <w:t>Project ID</w:t>
            </w:r>
          </w:p>
        </w:tc>
        <w:tc>
          <w:tcPr>
            <w:tcW w:w="7059" w:type="dxa"/>
          </w:tcPr>
          <w:p w:rsidR="007D021B" w:rsidRPr="00BB2D1D" w:rsidRDefault="007D021B" w:rsidP="007D021B">
            <w:pPr>
              <w:spacing w:after="0" w:line="240" w:lineRule="auto"/>
            </w:pPr>
            <w:r>
              <w:t>31LDRWAT114829</w:t>
            </w:r>
          </w:p>
        </w:tc>
      </w:tr>
      <w:tr w:rsidR="007D021B" w:rsidRPr="00BB2D1D" w:rsidTr="007D021B">
        <w:trPr>
          <w:trHeight w:val="260"/>
        </w:trPr>
        <w:tc>
          <w:tcPr>
            <w:tcW w:w="3794" w:type="dxa"/>
          </w:tcPr>
          <w:p w:rsidR="007D021B" w:rsidRDefault="007D021B" w:rsidP="007D021B">
            <w:pPr>
              <w:spacing w:after="0" w:line="240" w:lineRule="auto"/>
              <w:jc w:val="both"/>
              <w:rPr>
                <w:b/>
              </w:rPr>
            </w:pPr>
            <w:r>
              <w:rPr>
                <w:b/>
              </w:rPr>
              <w:t>Project Type:</w:t>
            </w:r>
          </w:p>
        </w:tc>
        <w:tc>
          <w:tcPr>
            <w:tcW w:w="7059" w:type="dxa"/>
          </w:tcPr>
          <w:p w:rsidR="007D021B" w:rsidRPr="00BB2D1D" w:rsidRDefault="007D021B" w:rsidP="007D021B">
            <w:pPr>
              <w:spacing w:after="0" w:line="240" w:lineRule="auto"/>
            </w:pPr>
            <w:r>
              <w:t>Capital</w:t>
            </w:r>
          </w:p>
        </w:tc>
      </w:tr>
      <w:tr w:rsidR="007D021B" w:rsidRPr="00BB2D1D" w:rsidTr="007D021B">
        <w:trPr>
          <w:trHeight w:val="260"/>
        </w:trPr>
        <w:tc>
          <w:tcPr>
            <w:tcW w:w="3794" w:type="dxa"/>
          </w:tcPr>
          <w:p w:rsidR="007D021B" w:rsidRPr="00BB2D1D" w:rsidRDefault="007D021B" w:rsidP="007D021B">
            <w:pPr>
              <w:spacing w:after="0" w:line="240" w:lineRule="auto"/>
              <w:jc w:val="both"/>
              <w:rPr>
                <w:b/>
              </w:rPr>
            </w:pPr>
            <w:r w:rsidRPr="00BB2D1D">
              <w:rPr>
                <w:b/>
              </w:rPr>
              <w:t>Project Name:</w:t>
            </w:r>
          </w:p>
        </w:tc>
        <w:tc>
          <w:tcPr>
            <w:tcW w:w="7059" w:type="dxa"/>
          </w:tcPr>
          <w:p w:rsidR="007D021B" w:rsidRPr="00BB2D1D" w:rsidRDefault="007D021B" w:rsidP="007D021B">
            <w:pPr>
              <w:spacing w:after="0" w:line="240" w:lineRule="auto"/>
            </w:pPr>
            <w:r>
              <w:t>Conservation of our living River Clodiagh</w:t>
            </w:r>
          </w:p>
        </w:tc>
      </w:tr>
      <w:tr w:rsidR="007D021B" w:rsidRPr="00BB2D1D" w:rsidTr="007D021B">
        <w:trPr>
          <w:trHeight w:val="260"/>
        </w:trPr>
        <w:tc>
          <w:tcPr>
            <w:tcW w:w="3794" w:type="dxa"/>
          </w:tcPr>
          <w:p w:rsidR="007D021B" w:rsidRPr="00BB2D1D" w:rsidRDefault="007D021B" w:rsidP="007D021B">
            <w:pPr>
              <w:spacing w:after="0" w:line="240" w:lineRule="auto"/>
              <w:jc w:val="both"/>
              <w:rPr>
                <w:b/>
              </w:rPr>
            </w:pPr>
            <w:r w:rsidRPr="00BB2D1D">
              <w:rPr>
                <w:b/>
              </w:rPr>
              <w:t>Promoters Name:</w:t>
            </w:r>
          </w:p>
        </w:tc>
        <w:tc>
          <w:tcPr>
            <w:tcW w:w="7059" w:type="dxa"/>
          </w:tcPr>
          <w:p w:rsidR="007D021B" w:rsidRPr="00BB2D1D" w:rsidRDefault="007D021B" w:rsidP="007D021B">
            <w:pPr>
              <w:spacing w:after="0" w:line="240" w:lineRule="auto"/>
            </w:pPr>
            <w:r>
              <w:t>Friends of the Clodiagh</w:t>
            </w:r>
          </w:p>
        </w:tc>
      </w:tr>
      <w:tr w:rsidR="007D021B" w:rsidRPr="00BB2D1D" w:rsidTr="007D021B">
        <w:trPr>
          <w:trHeight w:val="260"/>
        </w:trPr>
        <w:tc>
          <w:tcPr>
            <w:tcW w:w="3794" w:type="dxa"/>
          </w:tcPr>
          <w:p w:rsidR="007D021B" w:rsidRPr="00BB2D1D" w:rsidRDefault="007D021B" w:rsidP="007D021B">
            <w:pPr>
              <w:spacing w:after="0" w:line="240" w:lineRule="auto"/>
              <w:jc w:val="both"/>
              <w:rPr>
                <w:b/>
              </w:rPr>
            </w:pPr>
            <w:r w:rsidRPr="00BB2D1D">
              <w:rPr>
                <w:b/>
              </w:rPr>
              <w:t>Address:</w:t>
            </w:r>
          </w:p>
        </w:tc>
        <w:tc>
          <w:tcPr>
            <w:tcW w:w="7059" w:type="dxa"/>
          </w:tcPr>
          <w:p w:rsidR="007D021B" w:rsidRPr="00BB2D1D" w:rsidRDefault="007D021B" w:rsidP="007D021B">
            <w:pPr>
              <w:spacing w:after="0" w:line="240" w:lineRule="auto"/>
            </w:pPr>
            <w:r>
              <w:t>Portlaw, Co. Waterford</w:t>
            </w:r>
          </w:p>
        </w:tc>
      </w:tr>
      <w:tr w:rsidR="007D021B" w:rsidRPr="00BB2D1D" w:rsidTr="007D021B">
        <w:trPr>
          <w:trHeight w:val="428"/>
        </w:trPr>
        <w:tc>
          <w:tcPr>
            <w:tcW w:w="3794" w:type="dxa"/>
          </w:tcPr>
          <w:p w:rsidR="007D021B" w:rsidRPr="00BB2D1D" w:rsidRDefault="007D021B" w:rsidP="007D021B">
            <w:pPr>
              <w:spacing w:after="0" w:line="240" w:lineRule="auto"/>
              <w:jc w:val="both"/>
              <w:rPr>
                <w:b/>
              </w:rPr>
            </w:pPr>
            <w:r w:rsidRPr="00BB2D1D">
              <w:rPr>
                <w:b/>
              </w:rPr>
              <w:t>Description:</w:t>
            </w:r>
          </w:p>
        </w:tc>
        <w:tc>
          <w:tcPr>
            <w:tcW w:w="7059" w:type="dxa"/>
          </w:tcPr>
          <w:p w:rsidR="007D021B" w:rsidRPr="00BB2D1D" w:rsidRDefault="007D021B" w:rsidP="007D021B">
            <w:pPr>
              <w:spacing w:after="0" w:line="240" w:lineRule="auto"/>
            </w:pPr>
            <w:r>
              <w:t>The main aim of the project is to restore the population of the iconic freshwater pearl mussel in the river Clodiagh. The freshwater pearl mussel, once abundant, is extinct from most European and Irish rivers. The population still living in the Clodiagh river is one of very few in the country, however the juvenile mussels are not surviving and the population is going extinct</w:t>
            </w:r>
          </w:p>
        </w:tc>
      </w:tr>
      <w:tr w:rsidR="007D021B" w:rsidRPr="00BB2D1D" w:rsidTr="007D021B">
        <w:trPr>
          <w:trHeight w:val="428"/>
        </w:trPr>
        <w:tc>
          <w:tcPr>
            <w:tcW w:w="3794" w:type="dxa"/>
          </w:tcPr>
          <w:p w:rsidR="007D021B" w:rsidRPr="00BB2D1D" w:rsidRDefault="007D021B" w:rsidP="007D021B">
            <w:pPr>
              <w:spacing w:after="0" w:line="240" w:lineRule="auto"/>
              <w:jc w:val="both"/>
              <w:rPr>
                <w:b/>
              </w:rPr>
            </w:pPr>
            <w:r w:rsidRPr="00BB2D1D">
              <w:rPr>
                <w:b/>
              </w:rPr>
              <w:t>Theme:</w:t>
            </w:r>
          </w:p>
        </w:tc>
        <w:tc>
          <w:tcPr>
            <w:tcW w:w="7059" w:type="dxa"/>
          </w:tcPr>
          <w:p w:rsidR="007D021B" w:rsidRPr="00BB2D1D" w:rsidRDefault="007D021B" w:rsidP="007D021B">
            <w:pPr>
              <w:spacing w:after="0" w:line="240" w:lineRule="auto"/>
            </w:pPr>
            <w:r>
              <w:t>LO7 Rural Environment</w:t>
            </w:r>
          </w:p>
        </w:tc>
      </w:tr>
      <w:tr w:rsidR="007D021B" w:rsidRPr="00BB2D1D" w:rsidTr="007D021B">
        <w:trPr>
          <w:trHeight w:val="428"/>
        </w:trPr>
        <w:tc>
          <w:tcPr>
            <w:tcW w:w="3794" w:type="dxa"/>
          </w:tcPr>
          <w:p w:rsidR="007D021B" w:rsidRPr="00BB2D1D" w:rsidRDefault="007D021B" w:rsidP="007D021B">
            <w:pPr>
              <w:spacing w:after="0" w:line="240" w:lineRule="auto"/>
              <w:jc w:val="both"/>
              <w:rPr>
                <w:b/>
              </w:rPr>
            </w:pPr>
            <w:r w:rsidRPr="00BB2D1D">
              <w:rPr>
                <w:b/>
              </w:rPr>
              <w:t>Sub-theme:</w:t>
            </w:r>
          </w:p>
        </w:tc>
        <w:tc>
          <w:tcPr>
            <w:tcW w:w="7059" w:type="dxa"/>
          </w:tcPr>
          <w:p w:rsidR="007D021B" w:rsidRPr="00BB2D1D" w:rsidRDefault="007D021B" w:rsidP="007D021B">
            <w:pPr>
              <w:spacing w:after="0" w:line="240" w:lineRule="auto"/>
            </w:pPr>
            <w:r>
              <w:t>SA7.1 Bio diversity</w:t>
            </w:r>
          </w:p>
        </w:tc>
      </w:tr>
      <w:tr w:rsidR="007D021B" w:rsidRPr="00BB2D1D" w:rsidTr="007D021B">
        <w:trPr>
          <w:trHeight w:val="428"/>
        </w:trPr>
        <w:tc>
          <w:tcPr>
            <w:tcW w:w="3794" w:type="dxa"/>
          </w:tcPr>
          <w:p w:rsidR="007D021B" w:rsidRPr="00BB2D1D" w:rsidRDefault="007D021B" w:rsidP="007D021B">
            <w:pPr>
              <w:spacing w:after="0" w:line="240" w:lineRule="auto"/>
              <w:jc w:val="both"/>
              <w:rPr>
                <w:b/>
              </w:rPr>
            </w:pPr>
            <w:r w:rsidRPr="00BB2D1D">
              <w:rPr>
                <w:b/>
              </w:rPr>
              <w:t>Link to LDS</w:t>
            </w:r>
          </w:p>
        </w:tc>
        <w:tc>
          <w:tcPr>
            <w:tcW w:w="7059" w:type="dxa"/>
          </w:tcPr>
          <w:p w:rsidR="007D021B" w:rsidRPr="00BB2D1D" w:rsidRDefault="007D021B" w:rsidP="007D021B">
            <w:pPr>
              <w:spacing w:after="0" w:line="240" w:lineRule="auto"/>
            </w:pPr>
            <w:r>
              <w:t xml:space="preserve">Raising awareness and supporting the </w:t>
            </w:r>
            <w:r w:rsidR="00D0497D">
              <w:t>river</w:t>
            </w:r>
            <w:r>
              <w:t xml:space="preserve"> habitat in the River Clodiagh</w:t>
            </w:r>
          </w:p>
        </w:tc>
      </w:tr>
    </w:tbl>
    <w:p w:rsidR="007D021B" w:rsidRDefault="007D021B" w:rsidP="007D021B">
      <w:pPr>
        <w:jc w:val="center"/>
        <w:rPr>
          <w:rFonts w:ascii="Times New Roman" w:hAnsi="Times New Roman"/>
          <w:b/>
          <w:sz w:val="24"/>
          <w:szCs w:val="24"/>
        </w:rPr>
      </w:pPr>
    </w:p>
    <w:p w:rsidR="007D021B" w:rsidRPr="007D23B2" w:rsidRDefault="007D021B" w:rsidP="007D021B">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25"/>
        <w:gridCol w:w="1773"/>
        <w:gridCol w:w="1741"/>
        <w:gridCol w:w="2737"/>
      </w:tblGrid>
      <w:tr w:rsidR="007D021B" w:rsidRPr="00BB2D1D" w:rsidTr="007D021B">
        <w:tc>
          <w:tcPr>
            <w:tcW w:w="3794" w:type="dxa"/>
          </w:tcPr>
          <w:p w:rsidR="007D021B" w:rsidRPr="00BB2D1D" w:rsidRDefault="007D021B" w:rsidP="007D021B">
            <w:pPr>
              <w:spacing w:after="0" w:line="240" w:lineRule="auto"/>
              <w:rPr>
                <w:b/>
              </w:rPr>
            </w:pPr>
            <w:r w:rsidRPr="00BB2D1D">
              <w:rPr>
                <w:b/>
              </w:rPr>
              <w:lastRenderedPageBreak/>
              <w:t>Total Project Costs</w:t>
            </w:r>
          </w:p>
        </w:tc>
        <w:tc>
          <w:tcPr>
            <w:tcW w:w="7087" w:type="dxa"/>
            <w:gridSpan w:val="3"/>
          </w:tcPr>
          <w:p w:rsidR="007D021B" w:rsidRPr="00F93469" w:rsidRDefault="007D021B" w:rsidP="007D021B">
            <w:pPr>
              <w:jc w:val="both"/>
              <w:rPr>
                <w:rFonts w:cs="Calibri"/>
                <w:bCs/>
              </w:rPr>
            </w:pPr>
            <w:r w:rsidRPr="00F93469">
              <w:rPr>
                <w:rFonts w:cs="Calibri"/>
                <w:bCs/>
              </w:rPr>
              <w:t>€16,388</w:t>
            </w:r>
          </w:p>
        </w:tc>
      </w:tr>
      <w:tr w:rsidR="007D021B" w:rsidRPr="00BB2D1D" w:rsidTr="007D021B">
        <w:tc>
          <w:tcPr>
            <w:tcW w:w="3794" w:type="dxa"/>
          </w:tcPr>
          <w:p w:rsidR="007D021B" w:rsidRPr="00BB2D1D" w:rsidRDefault="007D021B" w:rsidP="007D021B">
            <w:pPr>
              <w:spacing w:after="0" w:line="240" w:lineRule="auto"/>
              <w:rPr>
                <w:b/>
              </w:rPr>
            </w:pPr>
            <w:r w:rsidRPr="00BB2D1D">
              <w:rPr>
                <w:b/>
              </w:rPr>
              <w:t>Eligible Project Costs</w:t>
            </w:r>
          </w:p>
        </w:tc>
        <w:tc>
          <w:tcPr>
            <w:tcW w:w="7087" w:type="dxa"/>
            <w:gridSpan w:val="3"/>
          </w:tcPr>
          <w:p w:rsidR="007D021B" w:rsidRPr="00F93469" w:rsidRDefault="007D021B" w:rsidP="007D021B">
            <w:pPr>
              <w:jc w:val="both"/>
              <w:rPr>
                <w:rFonts w:cs="Calibri"/>
                <w:bCs/>
              </w:rPr>
            </w:pPr>
            <w:r w:rsidRPr="00F93469">
              <w:rPr>
                <w:rFonts w:cs="Calibri"/>
                <w:bCs/>
              </w:rPr>
              <w:t>€16,388</w:t>
            </w:r>
          </w:p>
        </w:tc>
      </w:tr>
      <w:tr w:rsidR="007D021B" w:rsidRPr="00BB2D1D" w:rsidTr="007D021B">
        <w:tc>
          <w:tcPr>
            <w:tcW w:w="3794" w:type="dxa"/>
          </w:tcPr>
          <w:p w:rsidR="007D021B" w:rsidRPr="00BB2D1D" w:rsidRDefault="007D021B" w:rsidP="007D021B">
            <w:pPr>
              <w:spacing w:after="0" w:line="240" w:lineRule="auto"/>
              <w:rPr>
                <w:b/>
              </w:rPr>
            </w:pPr>
            <w:r w:rsidRPr="00BB2D1D">
              <w:rPr>
                <w:b/>
              </w:rPr>
              <w:t>Funding sought by promoter:</w:t>
            </w:r>
          </w:p>
        </w:tc>
        <w:tc>
          <w:tcPr>
            <w:tcW w:w="7087" w:type="dxa"/>
            <w:gridSpan w:val="3"/>
          </w:tcPr>
          <w:p w:rsidR="007D021B" w:rsidRPr="005B69CD" w:rsidRDefault="007D021B" w:rsidP="007D021B">
            <w:pPr>
              <w:pStyle w:val="Heading3"/>
              <w:rPr>
                <w:rFonts w:ascii="Calibri" w:hAnsi="Calibri" w:cs="Calibri"/>
                <w:color w:val="auto"/>
                <w:sz w:val="22"/>
                <w:szCs w:val="22"/>
              </w:rPr>
            </w:pPr>
            <w:r w:rsidRPr="005B69CD">
              <w:rPr>
                <w:rFonts w:asciiTheme="minorHAnsi" w:hAnsiTheme="minorHAnsi" w:cstheme="minorHAnsi"/>
                <w:color w:val="auto"/>
              </w:rPr>
              <w:t>A maximum of €12,253.50</w:t>
            </w:r>
            <w:r w:rsidRPr="005B69CD">
              <w:rPr>
                <w:rFonts w:asciiTheme="minorHAnsi" w:hAnsiTheme="minorHAnsi" w:cstheme="minorHAnsi"/>
                <w:i/>
                <w:color w:val="auto"/>
              </w:rPr>
              <w:t xml:space="preserve"> </w:t>
            </w:r>
            <w:r w:rsidRPr="005B69CD">
              <w:rPr>
                <w:rFonts w:asciiTheme="minorHAnsi" w:hAnsiTheme="minorHAnsi" w:cstheme="minorHAnsi"/>
                <w:color w:val="auto"/>
              </w:rPr>
              <w:t>or 75% of eligible expenditure, whichever is the lesser</w:t>
            </w:r>
          </w:p>
        </w:tc>
      </w:tr>
      <w:tr w:rsidR="007D021B" w:rsidRPr="00BB2D1D" w:rsidTr="007D021B">
        <w:tc>
          <w:tcPr>
            <w:tcW w:w="3794" w:type="dxa"/>
          </w:tcPr>
          <w:p w:rsidR="007D021B" w:rsidRPr="003A1AF7" w:rsidRDefault="007D021B" w:rsidP="007D021B">
            <w:pPr>
              <w:spacing w:after="0" w:line="240" w:lineRule="auto"/>
              <w:rPr>
                <w:b/>
              </w:rPr>
            </w:pPr>
            <w:r w:rsidRPr="003A1AF7">
              <w:rPr>
                <w:b/>
              </w:rPr>
              <w:t>State one of the following: -</w:t>
            </w:r>
          </w:p>
          <w:p w:rsidR="007D021B" w:rsidRPr="00BB2D1D" w:rsidRDefault="007D021B" w:rsidP="007D021B">
            <w:pPr>
              <w:spacing w:after="0" w:line="240" w:lineRule="auto"/>
              <w:rPr>
                <w:b/>
              </w:rPr>
            </w:pPr>
            <w:r w:rsidRPr="003A1AF7">
              <w:rPr>
                <w:b/>
              </w:rPr>
              <w:t>First Review / Previously Deferred or Not Recommend</w:t>
            </w:r>
          </w:p>
        </w:tc>
        <w:tc>
          <w:tcPr>
            <w:tcW w:w="7087" w:type="dxa"/>
            <w:gridSpan w:val="3"/>
          </w:tcPr>
          <w:p w:rsidR="007D021B" w:rsidRPr="00BB2D1D" w:rsidRDefault="007D021B" w:rsidP="007D021B">
            <w:pPr>
              <w:jc w:val="both"/>
              <w:rPr>
                <w:b/>
              </w:rPr>
            </w:pPr>
            <w:r>
              <w:rPr>
                <w:b/>
              </w:rPr>
              <w:t>First Review</w:t>
            </w:r>
          </w:p>
        </w:tc>
      </w:tr>
      <w:tr w:rsidR="007D021B" w:rsidRPr="00BB2D1D" w:rsidTr="007D021B">
        <w:tc>
          <w:tcPr>
            <w:tcW w:w="3794" w:type="dxa"/>
          </w:tcPr>
          <w:p w:rsidR="007D021B" w:rsidRPr="00BB2D1D" w:rsidRDefault="007D021B" w:rsidP="007D021B">
            <w:pPr>
              <w:spacing w:after="0" w:line="240" w:lineRule="auto"/>
              <w:rPr>
                <w:b/>
              </w:rPr>
            </w:pPr>
            <w:r w:rsidRPr="00BB2D1D">
              <w:rPr>
                <w:b/>
              </w:rPr>
              <w:t>Funding recommended by Evaluation Committee:</w:t>
            </w:r>
          </w:p>
        </w:tc>
        <w:tc>
          <w:tcPr>
            <w:tcW w:w="7087" w:type="dxa"/>
            <w:gridSpan w:val="3"/>
          </w:tcPr>
          <w:p w:rsidR="007D021B" w:rsidRPr="00BB2D1D" w:rsidRDefault="007D021B" w:rsidP="007D021B">
            <w:pPr>
              <w:jc w:val="both"/>
              <w:rPr>
                <w:b/>
              </w:rPr>
            </w:pPr>
            <w:r w:rsidRPr="00B15AC9">
              <w:rPr>
                <w:rFonts w:cstheme="minorHAnsi"/>
                <w:b/>
                <w:bCs/>
              </w:rPr>
              <w:t>A maximum of €</w:t>
            </w:r>
            <w:r>
              <w:rPr>
                <w:rFonts w:cstheme="minorHAnsi"/>
                <w:b/>
                <w:bCs/>
              </w:rPr>
              <w:t>12,253.50</w:t>
            </w:r>
            <w:r w:rsidRPr="00B15AC9">
              <w:rPr>
                <w:rFonts w:cstheme="minorHAnsi"/>
                <w:b/>
                <w:bCs/>
                <w:i/>
              </w:rPr>
              <w:t xml:space="preserve"> </w:t>
            </w:r>
            <w:r w:rsidRPr="00B15AC9">
              <w:rPr>
                <w:rFonts w:cstheme="minorHAnsi"/>
                <w:b/>
                <w:bCs/>
              </w:rPr>
              <w:t xml:space="preserve">or </w:t>
            </w:r>
            <w:r>
              <w:rPr>
                <w:rFonts w:cstheme="minorHAnsi"/>
                <w:b/>
                <w:bCs/>
              </w:rPr>
              <w:t>75</w:t>
            </w:r>
            <w:r w:rsidRPr="00B15AC9">
              <w:rPr>
                <w:rFonts w:cstheme="minorHAnsi"/>
                <w:b/>
                <w:bCs/>
              </w:rPr>
              <w:t>% of eligible expenditure, whichever is the lesser</w:t>
            </w:r>
          </w:p>
        </w:tc>
      </w:tr>
      <w:tr w:rsidR="007D021B" w:rsidRPr="00BB2D1D" w:rsidTr="007D021B">
        <w:tc>
          <w:tcPr>
            <w:tcW w:w="3794" w:type="dxa"/>
          </w:tcPr>
          <w:p w:rsidR="007D021B" w:rsidRPr="00BB2D1D" w:rsidRDefault="007D021B" w:rsidP="007D021B">
            <w:pPr>
              <w:spacing w:after="0" w:line="240" w:lineRule="auto"/>
              <w:rPr>
                <w:b/>
              </w:rPr>
            </w:pPr>
            <w:r w:rsidRPr="00BB2D1D">
              <w:rPr>
                <w:b/>
              </w:rPr>
              <w:t>Details of private funding:</w:t>
            </w:r>
          </w:p>
        </w:tc>
        <w:tc>
          <w:tcPr>
            <w:tcW w:w="7087" w:type="dxa"/>
            <w:gridSpan w:val="3"/>
          </w:tcPr>
          <w:p w:rsidR="007D021B" w:rsidRPr="00373F25" w:rsidRDefault="007D021B" w:rsidP="007D021B">
            <w:pPr>
              <w:jc w:val="both"/>
              <w:rPr>
                <w:bCs/>
              </w:rPr>
            </w:pPr>
            <w:r w:rsidRPr="00373F25">
              <w:rPr>
                <w:bCs/>
              </w:rPr>
              <w:t>€816.90 Promoters Own funds</w:t>
            </w:r>
          </w:p>
          <w:p w:rsidR="007D021B" w:rsidRPr="00BB2D1D" w:rsidRDefault="007D021B" w:rsidP="007D021B">
            <w:pPr>
              <w:jc w:val="both"/>
              <w:rPr>
                <w:b/>
              </w:rPr>
            </w:pPr>
            <w:r w:rsidRPr="00373F25">
              <w:rPr>
                <w:bCs/>
              </w:rPr>
              <w:t>€3,267.60 LAWPRO</w:t>
            </w:r>
          </w:p>
        </w:tc>
      </w:tr>
      <w:tr w:rsidR="007D021B" w:rsidRPr="00BB2D1D" w:rsidTr="007D021B">
        <w:tc>
          <w:tcPr>
            <w:tcW w:w="3794" w:type="dxa"/>
          </w:tcPr>
          <w:p w:rsidR="007D021B" w:rsidRPr="00BB2D1D" w:rsidRDefault="007D021B" w:rsidP="007D021B">
            <w:pPr>
              <w:spacing w:after="0" w:line="240" w:lineRule="auto"/>
              <w:rPr>
                <w:b/>
              </w:rPr>
            </w:pPr>
            <w:r w:rsidRPr="00BB2D1D">
              <w:rPr>
                <w:b/>
              </w:rPr>
              <w:t xml:space="preserve">Voluntary Labour: YES / NO </w:t>
            </w:r>
            <w:r w:rsidRPr="00BB2D1D">
              <w:t>(If yes provide detail)</w:t>
            </w:r>
          </w:p>
        </w:tc>
        <w:tc>
          <w:tcPr>
            <w:tcW w:w="7087" w:type="dxa"/>
            <w:gridSpan w:val="3"/>
          </w:tcPr>
          <w:p w:rsidR="007D021B" w:rsidRPr="00BB2D1D" w:rsidRDefault="007D021B" w:rsidP="007D021B">
            <w:pPr>
              <w:spacing w:after="0" w:line="240" w:lineRule="auto"/>
              <w:rPr>
                <w:b/>
              </w:rPr>
            </w:pPr>
            <w:r>
              <w:rPr>
                <w:b/>
              </w:rPr>
              <w:t>No</w:t>
            </w:r>
          </w:p>
        </w:tc>
      </w:tr>
      <w:tr w:rsidR="007D021B" w:rsidRPr="00BB2D1D" w:rsidTr="007D021B">
        <w:tc>
          <w:tcPr>
            <w:tcW w:w="3794" w:type="dxa"/>
          </w:tcPr>
          <w:p w:rsidR="007D021B" w:rsidRPr="00BB2D1D" w:rsidRDefault="007D021B" w:rsidP="007D021B">
            <w:pPr>
              <w:spacing w:after="0" w:line="240" w:lineRule="auto"/>
              <w:rPr>
                <w:b/>
              </w:rPr>
            </w:pPr>
            <w:r w:rsidRPr="00BB2D1D">
              <w:rPr>
                <w:b/>
              </w:rPr>
              <w:t>Synopsis of project:</w:t>
            </w:r>
          </w:p>
        </w:tc>
        <w:tc>
          <w:tcPr>
            <w:tcW w:w="7087" w:type="dxa"/>
            <w:gridSpan w:val="3"/>
          </w:tcPr>
          <w:p w:rsidR="007D021B" w:rsidRPr="00FE390A" w:rsidRDefault="007D021B" w:rsidP="007D021B">
            <w:pPr>
              <w:spacing w:after="0" w:line="240" w:lineRule="auto"/>
              <w:rPr>
                <w:bCs/>
              </w:rPr>
            </w:pPr>
            <w:r w:rsidRPr="00FE390A">
              <w:rPr>
                <w:bCs/>
              </w:rPr>
              <w:t>Capital investment in remedial works along the River Clodiagh at specific points to  protect the endangered juvenile pearl mussel</w:t>
            </w:r>
          </w:p>
          <w:p w:rsidR="007D021B" w:rsidRPr="00BB2D1D" w:rsidRDefault="007D021B" w:rsidP="007D021B">
            <w:pPr>
              <w:spacing w:after="0" w:line="240" w:lineRule="auto"/>
              <w:rPr>
                <w:b/>
              </w:rPr>
            </w:pPr>
          </w:p>
        </w:tc>
      </w:tr>
      <w:tr w:rsidR="007D021B" w:rsidRPr="00BB2D1D" w:rsidTr="007D021B">
        <w:trPr>
          <w:trHeight w:val="78"/>
        </w:trPr>
        <w:tc>
          <w:tcPr>
            <w:tcW w:w="3794" w:type="dxa"/>
            <w:vMerge w:val="restart"/>
          </w:tcPr>
          <w:p w:rsidR="007D021B" w:rsidRPr="00BB2D1D" w:rsidRDefault="007D021B" w:rsidP="007D021B">
            <w:pPr>
              <w:spacing w:after="0" w:line="240" w:lineRule="auto"/>
            </w:pPr>
            <w:r w:rsidRPr="00BB2D1D">
              <w:rPr>
                <w:b/>
              </w:rPr>
              <w:t xml:space="preserve">Detail exactly what WLP will be funding </w:t>
            </w:r>
            <w:r w:rsidRPr="00BB2D1D">
              <w:t>(List items from Project Assessment Report)</w:t>
            </w:r>
          </w:p>
          <w:p w:rsidR="007D021B" w:rsidRPr="00BB2D1D" w:rsidRDefault="007D021B" w:rsidP="007D021B">
            <w:pPr>
              <w:spacing w:after="0" w:line="240" w:lineRule="auto"/>
              <w:rPr>
                <w:b/>
              </w:rPr>
            </w:pPr>
          </w:p>
          <w:p w:rsidR="007D021B" w:rsidRPr="00BB2D1D" w:rsidRDefault="007D021B" w:rsidP="007D021B">
            <w:pPr>
              <w:spacing w:after="0" w:line="240" w:lineRule="auto"/>
              <w:rPr>
                <w:b/>
              </w:rPr>
            </w:pPr>
          </w:p>
          <w:p w:rsidR="007D021B" w:rsidRPr="00BB2D1D" w:rsidRDefault="007D021B" w:rsidP="007D021B">
            <w:pPr>
              <w:spacing w:after="0" w:line="240" w:lineRule="auto"/>
              <w:rPr>
                <w:b/>
              </w:rPr>
            </w:pPr>
          </w:p>
          <w:p w:rsidR="007D021B" w:rsidRPr="00BB2D1D" w:rsidRDefault="007D021B" w:rsidP="007D021B">
            <w:pPr>
              <w:spacing w:after="0" w:line="240" w:lineRule="auto"/>
              <w:rPr>
                <w:b/>
              </w:rPr>
            </w:pPr>
          </w:p>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BB2D1D">
              <w:rPr>
                <w:b/>
              </w:rPr>
              <w:t>Detail</w:t>
            </w:r>
          </w:p>
        </w:tc>
        <w:tc>
          <w:tcPr>
            <w:tcW w:w="1843" w:type="dxa"/>
          </w:tcPr>
          <w:p w:rsidR="007D021B" w:rsidRPr="00BB2D1D" w:rsidRDefault="007D021B" w:rsidP="007D021B">
            <w:pPr>
              <w:spacing w:after="0" w:line="240" w:lineRule="auto"/>
              <w:rPr>
                <w:b/>
              </w:rPr>
            </w:pPr>
            <w:r w:rsidRPr="00BB2D1D">
              <w:rPr>
                <w:b/>
              </w:rPr>
              <w:t>Total Cost (Expenditure)</w:t>
            </w:r>
          </w:p>
        </w:tc>
        <w:tc>
          <w:tcPr>
            <w:tcW w:w="3260" w:type="dxa"/>
          </w:tcPr>
          <w:p w:rsidR="007D021B" w:rsidRPr="00BB2D1D" w:rsidRDefault="007D021B" w:rsidP="007D021B">
            <w:pPr>
              <w:spacing w:after="0" w:line="240" w:lineRule="auto"/>
              <w:rPr>
                <w:b/>
              </w:rPr>
            </w:pPr>
            <w:r w:rsidRPr="00BB2D1D">
              <w:rPr>
                <w:b/>
              </w:rPr>
              <w:t xml:space="preserve">Grant Aid recommend by the Evaluation Committee @  </w:t>
            </w:r>
            <w:r>
              <w:rPr>
                <w:b/>
              </w:rPr>
              <w:t>75</w:t>
            </w:r>
            <w:r w:rsidRPr="00BB2D1D">
              <w:rPr>
                <w:b/>
              </w:rPr>
              <w:t>%</w:t>
            </w:r>
          </w:p>
        </w:tc>
      </w:tr>
      <w:tr w:rsidR="007D021B" w:rsidRPr="00BB2D1D" w:rsidTr="007D021B">
        <w:trPr>
          <w:trHeight w:val="77"/>
        </w:trPr>
        <w:tc>
          <w:tcPr>
            <w:tcW w:w="3794" w:type="dxa"/>
            <w:vMerge/>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Solar water pump x 4</w:t>
            </w:r>
          </w:p>
        </w:tc>
        <w:tc>
          <w:tcPr>
            <w:tcW w:w="1843" w:type="dxa"/>
          </w:tcPr>
          <w:p w:rsidR="007D021B" w:rsidRPr="00BB2D1D" w:rsidRDefault="007D021B" w:rsidP="007D021B">
            <w:pPr>
              <w:spacing w:after="0" w:line="240" w:lineRule="auto"/>
              <w:rPr>
                <w:b/>
              </w:rPr>
            </w:pPr>
            <w:r w:rsidRPr="00BE0DBE">
              <w:t>8,540</w:t>
            </w:r>
          </w:p>
        </w:tc>
        <w:tc>
          <w:tcPr>
            <w:tcW w:w="3260" w:type="dxa"/>
          </w:tcPr>
          <w:p w:rsidR="007D021B" w:rsidRPr="00F11BB1" w:rsidRDefault="007D021B" w:rsidP="007D021B">
            <w:pPr>
              <w:spacing w:after="0" w:line="240" w:lineRule="auto"/>
              <w:rPr>
                <w:bCs/>
              </w:rPr>
            </w:pPr>
            <w:r w:rsidRPr="00F11BB1">
              <w:rPr>
                <w:bCs/>
              </w:rPr>
              <w:t>6,405</w:t>
            </w:r>
          </w:p>
        </w:tc>
      </w:tr>
      <w:tr w:rsidR="007D021B" w:rsidRPr="00BB2D1D" w:rsidTr="007D021B">
        <w:trPr>
          <w:trHeight w:val="77"/>
        </w:trPr>
        <w:tc>
          <w:tcPr>
            <w:tcW w:w="3794" w:type="dxa"/>
            <w:vMerge/>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Pasture pumps x 5</w:t>
            </w:r>
          </w:p>
        </w:tc>
        <w:tc>
          <w:tcPr>
            <w:tcW w:w="1843" w:type="dxa"/>
          </w:tcPr>
          <w:p w:rsidR="007D021B" w:rsidRPr="00BB2D1D" w:rsidRDefault="007D021B" w:rsidP="007D021B">
            <w:pPr>
              <w:spacing w:after="0" w:line="240" w:lineRule="auto"/>
              <w:rPr>
                <w:b/>
              </w:rPr>
            </w:pPr>
            <w:r w:rsidRPr="00BE0DBE">
              <w:t>1,475</w:t>
            </w:r>
          </w:p>
        </w:tc>
        <w:tc>
          <w:tcPr>
            <w:tcW w:w="3260" w:type="dxa"/>
          </w:tcPr>
          <w:p w:rsidR="007D021B" w:rsidRPr="00F11BB1" w:rsidRDefault="007D021B" w:rsidP="007D021B">
            <w:pPr>
              <w:spacing w:after="0" w:line="240" w:lineRule="auto"/>
              <w:rPr>
                <w:bCs/>
              </w:rPr>
            </w:pPr>
            <w:r w:rsidRPr="00F11BB1">
              <w:rPr>
                <w:bCs/>
              </w:rPr>
              <w:t>1,106.25</w:t>
            </w:r>
          </w:p>
        </w:tc>
      </w:tr>
      <w:tr w:rsidR="007D021B" w:rsidRPr="00BB2D1D" w:rsidTr="007D021B">
        <w:trPr>
          <w:trHeight w:val="77"/>
        </w:trPr>
        <w:tc>
          <w:tcPr>
            <w:tcW w:w="3794" w:type="dxa"/>
            <w:vMerge/>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Water troughs x 5</w:t>
            </w:r>
          </w:p>
        </w:tc>
        <w:tc>
          <w:tcPr>
            <w:tcW w:w="1843" w:type="dxa"/>
          </w:tcPr>
          <w:p w:rsidR="007D021B" w:rsidRPr="00BB2D1D" w:rsidRDefault="007D021B" w:rsidP="007D021B">
            <w:pPr>
              <w:spacing w:after="0" w:line="240" w:lineRule="auto"/>
              <w:rPr>
                <w:b/>
              </w:rPr>
            </w:pPr>
            <w:r w:rsidRPr="00BE0DBE">
              <w:t>1,011</w:t>
            </w:r>
          </w:p>
        </w:tc>
        <w:tc>
          <w:tcPr>
            <w:tcW w:w="3260" w:type="dxa"/>
          </w:tcPr>
          <w:p w:rsidR="007D021B" w:rsidRPr="00F11BB1" w:rsidRDefault="007D021B" w:rsidP="007D021B">
            <w:pPr>
              <w:spacing w:after="0" w:line="240" w:lineRule="auto"/>
              <w:rPr>
                <w:bCs/>
              </w:rPr>
            </w:pPr>
            <w:r w:rsidRPr="00F11BB1">
              <w:rPr>
                <w:bCs/>
              </w:rPr>
              <w:t>758.25</w:t>
            </w:r>
          </w:p>
        </w:tc>
      </w:tr>
      <w:tr w:rsidR="007D021B" w:rsidRPr="00BB2D1D" w:rsidTr="007D021B">
        <w:trPr>
          <w:trHeight w:val="77"/>
        </w:trPr>
        <w:tc>
          <w:tcPr>
            <w:tcW w:w="3794" w:type="dxa"/>
            <w:vMerge/>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Water pipe 1000m</w:t>
            </w:r>
          </w:p>
        </w:tc>
        <w:tc>
          <w:tcPr>
            <w:tcW w:w="1843" w:type="dxa"/>
          </w:tcPr>
          <w:p w:rsidR="007D021B" w:rsidRPr="00BB2D1D" w:rsidRDefault="007D021B" w:rsidP="007D021B">
            <w:pPr>
              <w:spacing w:after="0" w:line="240" w:lineRule="auto"/>
              <w:rPr>
                <w:b/>
              </w:rPr>
            </w:pPr>
            <w:r w:rsidRPr="00BE0DBE">
              <w:t>320</w:t>
            </w:r>
          </w:p>
        </w:tc>
        <w:tc>
          <w:tcPr>
            <w:tcW w:w="3260" w:type="dxa"/>
          </w:tcPr>
          <w:p w:rsidR="007D021B" w:rsidRPr="00F11BB1" w:rsidRDefault="007D021B" w:rsidP="007D021B">
            <w:pPr>
              <w:spacing w:after="0" w:line="240" w:lineRule="auto"/>
              <w:rPr>
                <w:bCs/>
              </w:rPr>
            </w:pPr>
            <w:r w:rsidRPr="00F11BB1">
              <w:rPr>
                <w:bCs/>
              </w:rPr>
              <w:t>240</w:t>
            </w:r>
          </w:p>
        </w:tc>
      </w:tr>
      <w:tr w:rsidR="007D021B" w:rsidRPr="00BB2D1D" w:rsidTr="007D021B">
        <w:trPr>
          <w:trHeight w:val="77"/>
        </w:trPr>
        <w:tc>
          <w:tcPr>
            <w:tcW w:w="3794" w:type="dxa"/>
            <w:vMerge/>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Electric fence wire 1000m</w:t>
            </w:r>
          </w:p>
        </w:tc>
        <w:tc>
          <w:tcPr>
            <w:tcW w:w="1843" w:type="dxa"/>
          </w:tcPr>
          <w:p w:rsidR="007D021B" w:rsidRPr="00BB2D1D" w:rsidRDefault="007D021B" w:rsidP="007D021B">
            <w:pPr>
              <w:spacing w:after="0" w:line="240" w:lineRule="auto"/>
              <w:rPr>
                <w:b/>
              </w:rPr>
            </w:pPr>
            <w:r w:rsidRPr="00BE0DBE">
              <w:t>90</w:t>
            </w:r>
          </w:p>
        </w:tc>
        <w:tc>
          <w:tcPr>
            <w:tcW w:w="3260" w:type="dxa"/>
          </w:tcPr>
          <w:p w:rsidR="007D021B" w:rsidRPr="00F11BB1" w:rsidRDefault="007D021B" w:rsidP="007D021B">
            <w:pPr>
              <w:spacing w:after="0" w:line="240" w:lineRule="auto"/>
              <w:rPr>
                <w:bCs/>
              </w:rPr>
            </w:pPr>
            <w:r w:rsidRPr="00F11BB1">
              <w:rPr>
                <w:bCs/>
              </w:rPr>
              <w:t>67.50</w:t>
            </w:r>
          </w:p>
        </w:tc>
      </w:tr>
      <w:tr w:rsidR="007D021B" w:rsidRPr="00BB2D1D" w:rsidTr="007D021B">
        <w:trPr>
          <w:trHeight w:val="77"/>
        </w:trPr>
        <w:tc>
          <w:tcPr>
            <w:tcW w:w="3794" w:type="dxa"/>
            <w:vMerge/>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Electric fence controller &amp; battery x 5</w:t>
            </w:r>
          </w:p>
        </w:tc>
        <w:tc>
          <w:tcPr>
            <w:tcW w:w="1843" w:type="dxa"/>
          </w:tcPr>
          <w:p w:rsidR="007D021B" w:rsidRPr="00BB2D1D" w:rsidRDefault="007D021B" w:rsidP="007D021B">
            <w:pPr>
              <w:spacing w:after="0" w:line="240" w:lineRule="auto"/>
              <w:rPr>
                <w:b/>
              </w:rPr>
            </w:pPr>
            <w:r w:rsidRPr="00BE0DBE">
              <w:t>625</w:t>
            </w:r>
          </w:p>
        </w:tc>
        <w:tc>
          <w:tcPr>
            <w:tcW w:w="3260" w:type="dxa"/>
          </w:tcPr>
          <w:p w:rsidR="007D021B" w:rsidRPr="00F11BB1" w:rsidRDefault="007D021B" w:rsidP="007D021B">
            <w:pPr>
              <w:spacing w:after="0" w:line="240" w:lineRule="auto"/>
              <w:rPr>
                <w:bCs/>
              </w:rPr>
            </w:pPr>
            <w:r w:rsidRPr="00F11BB1">
              <w:rPr>
                <w:bCs/>
              </w:rPr>
              <w:t>468.75</w:t>
            </w:r>
          </w:p>
        </w:tc>
      </w:tr>
      <w:tr w:rsidR="007D021B" w:rsidRPr="00BB2D1D" w:rsidTr="007D021B">
        <w:trPr>
          <w:trHeight w:val="77"/>
        </w:trPr>
        <w:tc>
          <w:tcPr>
            <w:tcW w:w="3794" w:type="dxa"/>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Electric fence solar power x 5</w:t>
            </w:r>
          </w:p>
        </w:tc>
        <w:tc>
          <w:tcPr>
            <w:tcW w:w="1843" w:type="dxa"/>
          </w:tcPr>
          <w:p w:rsidR="007D021B" w:rsidRPr="00BB2D1D" w:rsidRDefault="007D021B" w:rsidP="007D021B">
            <w:pPr>
              <w:spacing w:after="0" w:line="240" w:lineRule="auto"/>
              <w:rPr>
                <w:b/>
              </w:rPr>
            </w:pPr>
            <w:r w:rsidRPr="00BE0DBE">
              <w:t>975</w:t>
            </w:r>
          </w:p>
        </w:tc>
        <w:tc>
          <w:tcPr>
            <w:tcW w:w="3260" w:type="dxa"/>
          </w:tcPr>
          <w:p w:rsidR="007D021B" w:rsidRPr="00F11BB1" w:rsidRDefault="007D021B" w:rsidP="007D021B">
            <w:pPr>
              <w:spacing w:after="0" w:line="240" w:lineRule="auto"/>
              <w:rPr>
                <w:bCs/>
              </w:rPr>
            </w:pPr>
            <w:r w:rsidRPr="00F11BB1">
              <w:rPr>
                <w:bCs/>
              </w:rPr>
              <w:t>731.25</w:t>
            </w:r>
          </w:p>
        </w:tc>
      </w:tr>
      <w:tr w:rsidR="007D021B" w:rsidRPr="00BB2D1D" w:rsidTr="007D021B">
        <w:trPr>
          <w:trHeight w:val="77"/>
        </w:trPr>
        <w:tc>
          <w:tcPr>
            <w:tcW w:w="3794" w:type="dxa"/>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Electric fence posts 200</w:t>
            </w:r>
          </w:p>
        </w:tc>
        <w:tc>
          <w:tcPr>
            <w:tcW w:w="1843" w:type="dxa"/>
          </w:tcPr>
          <w:p w:rsidR="007D021B" w:rsidRPr="00BB2D1D" w:rsidRDefault="007D021B" w:rsidP="007D021B">
            <w:pPr>
              <w:spacing w:after="0" w:line="240" w:lineRule="auto"/>
              <w:rPr>
                <w:b/>
              </w:rPr>
            </w:pPr>
            <w:r w:rsidRPr="00BE0DBE">
              <w:t>340</w:t>
            </w:r>
          </w:p>
        </w:tc>
        <w:tc>
          <w:tcPr>
            <w:tcW w:w="3260" w:type="dxa"/>
          </w:tcPr>
          <w:p w:rsidR="007D021B" w:rsidRPr="00F11BB1" w:rsidRDefault="007D021B" w:rsidP="007D021B">
            <w:pPr>
              <w:spacing w:after="0" w:line="240" w:lineRule="auto"/>
              <w:rPr>
                <w:bCs/>
              </w:rPr>
            </w:pPr>
            <w:r w:rsidRPr="00F11BB1">
              <w:rPr>
                <w:bCs/>
              </w:rPr>
              <w:t>255</w:t>
            </w:r>
          </w:p>
        </w:tc>
      </w:tr>
      <w:tr w:rsidR="007D021B" w:rsidRPr="00BB2D1D" w:rsidTr="007D021B">
        <w:trPr>
          <w:trHeight w:val="77"/>
        </w:trPr>
        <w:tc>
          <w:tcPr>
            <w:tcW w:w="3794" w:type="dxa"/>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Digger plus driver 1 week</w:t>
            </w:r>
          </w:p>
        </w:tc>
        <w:tc>
          <w:tcPr>
            <w:tcW w:w="1843" w:type="dxa"/>
          </w:tcPr>
          <w:p w:rsidR="007D021B" w:rsidRPr="00BB2D1D" w:rsidRDefault="007D021B" w:rsidP="007D021B">
            <w:pPr>
              <w:spacing w:after="0" w:line="240" w:lineRule="auto"/>
              <w:rPr>
                <w:b/>
              </w:rPr>
            </w:pPr>
            <w:r w:rsidRPr="00BE0DBE">
              <w:t>1,362</w:t>
            </w:r>
          </w:p>
        </w:tc>
        <w:tc>
          <w:tcPr>
            <w:tcW w:w="3260" w:type="dxa"/>
          </w:tcPr>
          <w:p w:rsidR="007D021B" w:rsidRPr="00F11BB1" w:rsidRDefault="007D021B" w:rsidP="007D021B">
            <w:pPr>
              <w:spacing w:after="0" w:line="240" w:lineRule="auto"/>
              <w:rPr>
                <w:bCs/>
              </w:rPr>
            </w:pPr>
            <w:r w:rsidRPr="00F11BB1">
              <w:rPr>
                <w:bCs/>
              </w:rPr>
              <w:t>1,021.50</w:t>
            </w:r>
          </w:p>
        </w:tc>
      </w:tr>
      <w:tr w:rsidR="007D021B" w:rsidRPr="00BB2D1D" w:rsidTr="007D021B">
        <w:trPr>
          <w:trHeight w:val="77"/>
        </w:trPr>
        <w:tc>
          <w:tcPr>
            <w:tcW w:w="3794" w:type="dxa"/>
          </w:tcPr>
          <w:p w:rsidR="007D021B" w:rsidRPr="00BB2D1D" w:rsidRDefault="007D021B" w:rsidP="007D021B">
            <w:pPr>
              <w:spacing w:after="0" w:line="240" w:lineRule="auto"/>
              <w:rPr>
                <w:b/>
              </w:rPr>
            </w:pPr>
          </w:p>
        </w:tc>
        <w:tc>
          <w:tcPr>
            <w:tcW w:w="1984" w:type="dxa"/>
          </w:tcPr>
          <w:p w:rsidR="007D021B" w:rsidRPr="00BB2D1D" w:rsidRDefault="007D021B" w:rsidP="007D021B">
            <w:pPr>
              <w:spacing w:after="0" w:line="240" w:lineRule="auto"/>
              <w:rPr>
                <w:b/>
              </w:rPr>
            </w:pPr>
            <w:r w:rsidRPr="0094631A">
              <w:t>Manpower 2 weeks</w:t>
            </w:r>
          </w:p>
        </w:tc>
        <w:tc>
          <w:tcPr>
            <w:tcW w:w="1843" w:type="dxa"/>
          </w:tcPr>
          <w:p w:rsidR="007D021B" w:rsidRPr="00BB2D1D" w:rsidRDefault="007D021B" w:rsidP="007D021B">
            <w:pPr>
              <w:spacing w:after="0" w:line="240" w:lineRule="auto"/>
              <w:rPr>
                <w:b/>
              </w:rPr>
            </w:pPr>
            <w:r w:rsidRPr="00BE0DBE">
              <w:t>1,600</w:t>
            </w:r>
          </w:p>
        </w:tc>
        <w:tc>
          <w:tcPr>
            <w:tcW w:w="3260" w:type="dxa"/>
          </w:tcPr>
          <w:p w:rsidR="007D021B" w:rsidRPr="00F11BB1" w:rsidRDefault="007D021B" w:rsidP="007D021B">
            <w:pPr>
              <w:spacing w:after="0" w:line="240" w:lineRule="auto"/>
              <w:rPr>
                <w:bCs/>
              </w:rPr>
            </w:pPr>
            <w:r w:rsidRPr="00F11BB1">
              <w:rPr>
                <w:bCs/>
              </w:rPr>
              <w:t>1,200</w:t>
            </w:r>
          </w:p>
        </w:tc>
      </w:tr>
      <w:tr w:rsidR="007D021B" w:rsidRPr="00BB2D1D" w:rsidTr="007D021B">
        <w:trPr>
          <w:trHeight w:val="77"/>
        </w:trPr>
        <w:tc>
          <w:tcPr>
            <w:tcW w:w="3794" w:type="dxa"/>
          </w:tcPr>
          <w:p w:rsidR="007D021B" w:rsidRPr="00BB2D1D" w:rsidRDefault="007D021B" w:rsidP="007D021B">
            <w:pPr>
              <w:spacing w:after="0" w:line="240" w:lineRule="auto"/>
              <w:rPr>
                <w:b/>
              </w:rPr>
            </w:pPr>
            <w:r w:rsidRPr="00BB2D1D">
              <w:rPr>
                <w:b/>
              </w:rPr>
              <w:t>Total Funding</w:t>
            </w:r>
          </w:p>
        </w:tc>
        <w:tc>
          <w:tcPr>
            <w:tcW w:w="1984" w:type="dxa"/>
          </w:tcPr>
          <w:p w:rsidR="007D021B" w:rsidRPr="00BB2D1D" w:rsidRDefault="007D021B" w:rsidP="007D021B">
            <w:pPr>
              <w:spacing w:after="0" w:line="240" w:lineRule="auto"/>
              <w:rPr>
                <w:b/>
              </w:rPr>
            </w:pPr>
          </w:p>
        </w:tc>
        <w:tc>
          <w:tcPr>
            <w:tcW w:w="1843" w:type="dxa"/>
          </w:tcPr>
          <w:p w:rsidR="007D021B" w:rsidRPr="00233C3C" w:rsidRDefault="007D021B" w:rsidP="007D021B">
            <w:pPr>
              <w:spacing w:after="0" w:line="240" w:lineRule="auto"/>
              <w:rPr>
                <w:b/>
                <w:bCs/>
              </w:rPr>
            </w:pPr>
            <w:r>
              <w:rPr>
                <w:b/>
                <w:bCs/>
              </w:rPr>
              <w:t>€</w:t>
            </w:r>
            <w:r w:rsidRPr="00233C3C">
              <w:rPr>
                <w:b/>
                <w:bCs/>
              </w:rPr>
              <w:t>16,338</w:t>
            </w:r>
          </w:p>
        </w:tc>
        <w:tc>
          <w:tcPr>
            <w:tcW w:w="3260" w:type="dxa"/>
          </w:tcPr>
          <w:p w:rsidR="007D021B" w:rsidRPr="00BB2D1D" w:rsidRDefault="007D021B" w:rsidP="007D021B">
            <w:pPr>
              <w:spacing w:after="0" w:line="240" w:lineRule="auto"/>
              <w:rPr>
                <w:b/>
              </w:rPr>
            </w:pPr>
            <w:r>
              <w:rPr>
                <w:b/>
              </w:rPr>
              <w:t>€12,253.50</w:t>
            </w:r>
          </w:p>
        </w:tc>
      </w:tr>
      <w:tr w:rsidR="007D021B" w:rsidRPr="00BB2D1D" w:rsidTr="007D021B">
        <w:tc>
          <w:tcPr>
            <w:tcW w:w="3794" w:type="dxa"/>
          </w:tcPr>
          <w:p w:rsidR="007D021B" w:rsidRPr="00BB2D1D" w:rsidRDefault="007D021B" w:rsidP="007D021B">
            <w:pPr>
              <w:spacing w:after="0" w:line="240" w:lineRule="auto"/>
              <w:rPr>
                <w:b/>
              </w:rPr>
            </w:pPr>
            <w:r w:rsidRPr="00BB2D1D">
              <w:rPr>
                <w:b/>
              </w:rPr>
              <w:t>Was an assessment completed?: Date: ________________</w:t>
            </w:r>
          </w:p>
        </w:tc>
        <w:tc>
          <w:tcPr>
            <w:tcW w:w="7087" w:type="dxa"/>
            <w:gridSpan w:val="3"/>
          </w:tcPr>
          <w:p w:rsidR="007D021B" w:rsidRPr="00F651FD" w:rsidRDefault="007D021B" w:rsidP="007D021B">
            <w:pPr>
              <w:spacing w:after="0" w:line="240" w:lineRule="auto"/>
              <w:rPr>
                <w:bCs/>
              </w:rPr>
            </w:pPr>
            <w:r w:rsidRPr="00F651FD">
              <w:rPr>
                <w:bCs/>
              </w:rPr>
              <w:t>Yes, 9</w:t>
            </w:r>
            <w:r w:rsidRPr="00F651FD">
              <w:rPr>
                <w:bCs/>
                <w:vertAlign w:val="superscript"/>
              </w:rPr>
              <w:t>th</w:t>
            </w:r>
            <w:r w:rsidRPr="00F651FD">
              <w:rPr>
                <w:bCs/>
              </w:rPr>
              <w:t xml:space="preserve"> February 2021</w:t>
            </w:r>
          </w:p>
        </w:tc>
      </w:tr>
      <w:tr w:rsidR="007D021B" w:rsidRPr="00BB2D1D" w:rsidTr="007D021B">
        <w:tc>
          <w:tcPr>
            <w:tcW w:w="3794" w:type="dxa"/>
          </w:tcPr>
          <w:p w:rsidR="007D021B" w:rsidRPr="00BB2D1D" w:rsidRDefault="007D021B" w:rsidP="007D021B">
            <w:pPr>
              <w:spacing w:after="0" w:line="240" w:lineRule="auto"/>
              <w:rPr>
                <w:b/>
              </w:rPr>
            </w:pPr>
            <w:r w:rsidRPr="00BB2D1D">
              <w:rPr>
                <w:b/>
              </w:rPr>
              <w:lastRenderedPageBreak/>
              <w:t>Are detailed costings provided for the project?  Were the costs for the project considered reasonable and how was this measured?</w:t>
            </w:r>
          </w:p>
        </w:tc>
        <w:tc>
          <w:tcPr>
            <w:tcW w:w="7087" w:type="dxa"/>
            <w:gridSpan w:val="3"/>
          </w:tcPr>
          <w:p w:rsidR="007D021B" w:rsidRPr="00F651FD" w:rsidRDefault="007D021B" w:rsidP="007D021B">
            <w:pPr>
              <w:spacing w:after="0" w:line="240" w:lineRule="auto"/>
              <w:rPr>
                <w:bCs/>
              </w:rPr>
            </w:pPr>
            <w:r w:rsidRPr="00F651FD">
              <w:rPr>
                <w:bCs/>
              </w:rPr>
              <w:t>Yes, direct tendering was used and the most economic advantageous tender process used to select the chosen suppliers</w:t>
            </w:r>
          </w:p>
        </w:tc>
      </w:tr>
      <w:tr w:rsidR="007D021B" w:rsidRPr="00BB2D1D" w:rsidTr="007D021B">
        <w:tc>
          <w:tcPr>
            <w:tcW w:w="3794" w:type="dxa"/>
          </w:tcPr>
          <w:p w:rsidR="007D021B" w:rsidRPr="00BB2D1D" w:rsidRDefault="007D021B" w:rsidP="007D021B">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gridSpan w:val="3"/>
          </w:tcPr>
          <w:p w:rsidR="007D021B" w:rsidRPr="008F5ECC" w:rsidRDefault="007D021B" w:rsidP="007D021B">
            <w:pPr>
              <w:spacing w:after="0" w:line="240" w:lineRule="auto"/>
              <w:rPr>
                <w:bCs/>
              </w:rPr>
            </w:pPr>
            <w:r w:rsidRPr="008F5ECC">
              <w:rPr>
                <w:bCs/>
              </w:rPr>
              <w:t xml:space="preserve">Where less than 3 quotes were obtained, a comparison quote was provided </w:t>
            </w:r>
            <w:r>
              <w:rPr>
                <w:bCs/>
              </w:rPr>
              <w:t>for most elements apart from very specialized items such as labor cost</w:t>
            </w:r>
          </w:p>
        </w:tc>
      </w:tr>
      <w:tr w:rsidR="007D021B" w:rsidRPr="00BB2D1D" w:rsidTr="007D021B">
        <w:tc>
          <w:tcPr>
            <w:tcW w:w="3794" w:type="dxa"/>
          </w:tcPr>
          <w:p w:rsidR="007D021B" w:rsidRPr="00BB2D1D" w:rsidRDefault="007D021B" w:rsidP="007D021B">
            <w:pPr>
              <w:spacing w:after="0" w:line="240" w:lineRule="auto"/>
              <w:rPr>
                <w:b/>
              </w:rPr>
            </w:pPr>
            <w:r w:rsidRPr="00BB2D1D">
              <w:rPr>
                <w:b/>
              </w:rPr>
              <w:t>Innovative Element of the project:</w:t>
            </w:r>
          </w:p>
        </w:tc>
        <w:tc>
          <w:tcPr>
            <w:tcW w:w="7087" w:type="dxa"/>
            <w:gridSpan w:val="3"/>
          </w:tcPr>
          <w:p w:rsidR="007D021B" w:rsidRPr="00A6261C" w:rsidRDefault="007D021B" w:rsidP="007D021B">
            <w:pPr>
              <w:spacing w:after="0" w:line="240" w:lineRule="auto"/>
              <w:rPr>
                <w:bCs/>
              </w:rPr>
            </w:pPr>
            <w:r>
              <w:rPr>
                <w:bCs/>
              </w:rPr>
              <w:t xml:space="preserve">The </w:t>
            </w:r>
            <w:r w:rsidRPr="00A6261C">
              <w:rPr>
                <w:bCs/>
              </w:rPr>
              <w:t>protection of the highly endangered pearl mussel population which is reducing at alarming rates in most European and Irish rivers but has been found in the River Clodiagh which is very special</w:t>
            </w:r>
          </w:p>
        </w:tc>
      </w:tr>
      <w:tr w:rsidR="007D021B" w:rsidRPr="00BB2D1D" w:rsidTr="007D021B">
        <w:tc>
          <w:tcPr>
            <w:tcW w:w="3794" w:type="dxa"/>
          </w:tcPr>
          <w:p w:rsidR="007D021B" w:rsidRPr="00BB2D1D" w:rsidRDefault="007D021B" w:rsidP="007D021B">
            <w:pPr>
              <w:spacing w:after="0" w:line="240" w:lineRule="auto"/>
              <w:rPr>
                <w:b/>
              </w:rPr>
            </w:pPr>
            <w:r w:rsidRPr="00BB2D1D">
              <w:rPr>
                <w:b/>
              </w:rPr>
              <w:t>Consideration of Deadweight:</w:t>
            </w:r>
          </w:p>
        </w:tc>
        <w:tc>
          <w:tcPr>
            <w:tcW w:w="7087" w:type="dxa"/>
            <w:gridSpan w:val="3"/>
          </w:tcPr>
          <w:p w:rsidR="007D021B" w:rsidRPr="00BB2D1D" w:rsidRDefault="007D021B" w:rsidP="007D021B">
            <w:pPr>
              <w:spacing w:after="0" w:line="240" w:lineRule="auto"/>
              <w:rPr>
                <w:b/>
              </w:rPr>
            </w:pPr>
            <w:r>
              <w:t>The promoter would attempt to proceed with 25% of the planned work if unsuccessful in their bid for LEADER funding using the funds available.</w:t>
            </w:r>
          </w:p>
        </w:tc>
      </w:tr>
      <w:tr w:rsidR="007D021B" w:rsidRPr="00BB2D1D" w:rsidTr="007D021B">
        <w:tc>
          <w:tcPr>
            <w:tcW w:w="3794" w:type="dxa"/>
          </w:tcPr>
          <w:p w:rsidR="007D021B" w:rsidRPr="00BB2D1D" w:rsidRDefault="007D021B" w:rsidP="007D021B">
            <w:pPr>
              <w:spacing w:after="0" w:line="240" w:lineRule="auto"/>
              <w:rPr>
                <w:b/>
              </w:rPr>
            </w:pPr>
            <w:r w:rsidRPr="00BB2D1D">
              <w:rPr>
                <w:b/>
              </w:rPr>
              <w:t>Consideration of Displacement:</w:t>
            </w:r>
          </w:p>
        </w:tc>
        <w:tc>
          <w:tcPr>
            <w:tcW w:w="7087" w:type="dxa"/>
            <w:gridSpan w:val="3"/>
          </w:tcPr>
          <w:p w:rsidR="007D021B" w:rsidRPr="00BB2D1D" w:rsidRDefault="007D021B" w:rsidP="007D021B">
            <w:pPr>
              <w:spacing w:after="0" w:line="240" w:lineRule="auto"/>
              <w:rPr>
                <w:b/>
              </w:rPr>
            </w:pPr>
            <w:r w:rsidRPr="00976F10">
              <w:rPr>
                <w:bCs/>
              </w:rPr>
              <w:t>There is no competing activity to this project in the region</w:t>
            </w:r>
            <w:r>
              <w:rPr>
                <w:bCs/>
              </w:rPr>
              <w:t xml:space="preserve"> as the problem is only particularly relevant to the pearl mussel preservation in the River Clodiagh</w:t>
            </w:r>
          </w:p>
        </w:tc>
      </w:tr>
      <w:tr w:rsidR="007D021B" w:rsidRPr="00BB2D1D" w:rsidTr="007D021B">
        <w:tc>
          <w:tcPr>
            <w:tcW w:w="3794" w:type="dxa"/>
          </w:tcPr>
          <w:p w:rsidR="007D021B" w:rsidRPr="00BB2D1D" w:rsidRDefault="007D021B" w:rsidP="007D021B">
            <w:pPr>
              <w:spacing w:after="0" w:line="240" w:lineRule="auto"/>
              <w:rPr>
                <w:b/>
              </w:rPr>
            </w:pPr>
            <w:r w:rsidRPr="00BB2D1D">
              <w:rPr>
                <w:b/>
              </w:rPr>
              <w:t>Economic justification for project:</w:t>
            </w:r>
          </w:p>
        </w:tc>
        <w:tc>
          <w:tcPr>
            <w:tcW w:w="7087" w:type="dxa"/>
            <w:gridSpan w:val="3"/>
          </w:tcPr>
          <w:p w:rsidR="007D021B" w:rsidRPr="00B71545" w:rsidRDefault="007D021B" w:rsidP="007D021B">
            <w:pPr>
              <w:spacing w:after="0" w:line="240" w:lineRule="auto"/>
              <w:rPr>
                <w:bCs/>
              </w:rPr>
            </w:pPr>
            <w:r w:rsidRPr="00B71545">
              <w:rPr>
                <w:bCs/>
              </w:rPr>
              <w:t xml:space="preserve">The project is more </w:t>
            </w:r>
            <w:r>
              <w:rPr>
                <w:bCs/>
              </w:rPr>
              <w:t xml:space="preserve">about </w:t>
            </w:r>
            <w:r w:rsidRPr="00B71545">
              <w:rPr>
                <w:bCs/>
              </w:rPr>
              <w:t>the improvement of bio diversity and safe guarding of an endangered species</w:t>
            </w:r>
            <w:r>
              <w:rPr>
                <w:bCs/>
              </w:rPr>
              <w:t xml:space="preserve"> which will in time be the focus of educational and environmental studies that will interest people to come and visit the sites</w:t>
            </w:r>
          </w:p>
        </w:tc>
      </w:tr>
      <w:tr w:rsidR="007D021B" w:rsidRPr="00BB2D1D" w:rsidTr="007D021B">
        <w:tc>
          <w:tcPr>
            <w:tcW w:w="3794" w:type="dxa"/>
          </w:tcPr>
          <w:p w:rsidR="007D021B" w:rsidRPr="00BB2D1D" w:rsidRDefault="007D021B" w:rsidP="007D021B">
            <w:pPr>
              <w:spacing w:after="0" w:line="240" w:lineRule="auto"/>
              <w:rPr>
                <w:b/>
              </w:rPr>
            </w:pPr>
            <w:r w:rsidRPr="00BB2D1D">
              <w:rPr>
                <w:b/>
              </w:rPr>
              <w:t>Average Score for Project:</w:t>
            </w:r>
          </w:p>
        </w:tc>
        <w:tc>
          <w:tcPr>
            <w:tcW w:w="7087" w:type="dxa"/>
            <w:gridSpan w:val="3"/>
          </w:tcPr>
          <w:p w:rsidR="007D021B" w:rsidRPr="005A7E40" w:rsidRDefault="007D021B" w:rsidP="007D021B">
            <w:pPr>
              <w:numPr>
                <w:ilvl w:val="0"/>
                <w:numId w:val="7"/>
              </w:numPr>
              <w:spacing w:after="0" w:line="240" w:lineRule="auto"/>
              <w:jc w:val="both"/>
              <w:rPr>
                <w:rFonts w:cstheme="minorHAnsi"/>
                <w:bCs/>
              </w:rPr>
            </w:pPr>
            <w:r w:rsidRPr="005A7E40">
              <w:rPr>
                <w:rFonts w:cstheme="minorHAnsi"/>
                <w:bCs/>
              </w:rPr>
              <w:t xml:space="preserve">The project scored </w:t>
            </w:r>
            <w:r>
              <w:rPr>
                <w:rFonts w:cstheme="minorHAnsi"/>
                <w:bCs/>
              </w:rPr>
              <w:t>86</w:t>
            </w:r>
            <w:r w:rsidRPr="005A7E40">
              <w:rPr>
                <w:rFonts w:cstheme="minorHAnsi"/>
                <w:bCs/>
              </w:rPr>
              <w:t>/100</w:t>
            </w:r>
          </w:p>
          <w:p w:rsidR="007D021B" w:rsidRPr="00BB2D1D" w:rsidRDefault="007D021B" w:rsidP="007D021B">
            <w:pPr>
              <w:spacing w:after="0" w:line="240" w:lineRule="auto"/>
              <w:rPr>
                <w:b/>
              </w:rPr>
            </w:pPr>
          </w:p>
        </w:tc>
      </w:tr>
      <w:tr w:rsidR="007D021B" w:rsidRPr="00BB2D1D" w:rsidTr="007D021B">
        <w:tc>
          <w:tcPr>
            <w:tcW w:w="3794" w:type="dxa"/>
          </w:tcPr>
          <w:p w:rsidR="007D021B" w:rsidRPr="00BB2D1D" w:rsidRDefault="007D021B" w:rsidP="007D021B">
            <w:pPr>
              <w:spacing w:after="0" w:line="240" w:lineRule="auto"/>
              <w:rPr>
                <w:b/>
              </w:rPr>
            </w:pPr>
            <w:r w:rsidRPr="00BB2D1D">
              <w:rPr>
                <w:b/>
              </w:rPr>
              <w:t>% level of aid &amp; ceiling:</w:t>
            </w:r>
          </w:p>
        </w:tc>
        <w:tc>
          <w:tcPr>
            <w:tcW w:w="7087" w:type="dxa"/>
            <w:gridSpan w:val="3"/>
          </w:tcPr>
          <w:p w:rsidR="007D021B" w:rsidRPr="00BB2D1D" w:rsidRDefault="007D021B" w:rsidP="007D021B">
            <w:pPr>
              <w:spacing w:after="0" w:line="240" w:lineRule="auto"/>
              <w:rPr>
                <w:b/>
              </w:rPr>
            </w:pPr>
            <w:r w:rsidRPr="00B15AC9">
              <w:rPr>
                <w:rFonts w:cstheme="minorHAnsi"/>
                <w:b/>
                <w:bCs/>
              </w:rPr>
              <w:t>A maximum of €</w:t>
            </w:r>
            <w:r>
              <w:rPr>
                <w:rFonts w:cstheme="minorHAnsi"/>
                <w:b/>
                <w:bCs/>
              </w:rPr>
              <w:t>12,253.50</w:t>
            </w:r>
            <w:r w:rsidRPr="00B15AC9">
              <w:rPr>
                <w:rFonts w:cstheme="minorHAnsi"/>
                <w:b/>
                <w:bCs/>
                <w:i/>
              </w:rPr>
              <w:t xml:space="preserve"> </w:t>
            </w:r>
            <w:r w:rsidRPr="00B15AC9">
              <w:rPr>
                <w:rFonts w:cstheme="minorHAnsi"/>
                <w:b/>
                <w:bCs/>
              </w:rPr>
              <w:t xml:space="preserve">or </w:t>
            </w:r>
            <w:r>
              <w:rPr>
                <w:rFonts w:cstheme="minorHAnsi"/>
                <w:b/>
                <w:bCs/>
              </w:rPr>
              <w:t>75</w:t>
            </w:r>
            <w:r w:rsidRPr="00B15AC9">
              <w:rPr>
                <w:rFonts w:cstheme="minorHAnsi"/>
                <w:b/>
                <w:bCs/>
              </w:rPr>
              <w:t>% of eligible expenditure, whichever is the lesser</w:t>
            </w:r>
          </w:p>
        </w:tc>
      </w:tr>
      <w:tr w:rsidR="007D021B" w:rsidRPr="00BB2D1D" w:rsidTr="007D021B">
        <w:tc>
          <w:tcPr>
            <w:tcW w:w="3794" w:type="dxa"/>
          </w:tcPr>
          <w:p w:rsidR="007D021B" w:rsidRPr="00BB2D1D" w:rsidRDefault="007D021B" w:rsidP="007D021B">
            <w:pPr>
              <w:spacing w:after="0" w:line="240" w:lineRule="auto"/>
              <w:rPr>
                <w:b/>
              </w:rPr>
            </w:pPr>
            <w:r w:rsidRPr="00BB2D1D">
              <w:rPr>
                <w:b/>
              </w:rPr>
              <w:t>E. C. Executive Summary/Rationale for Funding</w:t>
            </w:r>
          </w:p>
        </w:tc>
        <w:tc>
          <w:tcPr>
            <w:tcW w:w="7087" w:type="dxa"/>
            <w:gridSpan w:val="3"/>
          </w:tcPr>
          <w:p w:rsidR="007D021B" w:rsidRPr="00BB2D1D" w:rsidRDefault="007D021B" w:rsidP="007D021B">
            <w:pPr>
              <w:spacing w:after="0" w:line="240" w:lineRule="auto"/>
              <w:rPr>
                <w:b/>
              </w:rPr>
            </w:pPr>
            <w:r w:rsidRPr="00BB2D1D">
              <w:rPr>
                <w:b/>
              </w:rPr>
              <w:t>The Evaluation Committee agreed to recommend funding this project for the following reasons:-</w:t>
            </w:r>
          </w:p>
          <w:p w:rsidR="007D021B" w:rsidRPr="005A7E40" w:rsidRDefault="007D021B" w:rsidP="007D021B">
            <w:pPr>
              <w:numPr>
                <w:ilvl w:val="0"/>
                <w:numId w:val="14"/>
              </w:numPr>
              <w:spacing w:after="0" w:line="240" w:lineRule="auto"/>
              <w:jc w:val="both"/>
              <w:rPr>
                <w:rFonts w:cstheme="minorHAnsi"/>
                <w:bCs/>
              </w:rPr>
            </w:pPr>
            <w:r w:rsidRPr="005A7E40">
              <w:rPr>
                <w:rFonts w:cstheme="minorHAnsi"/>
                <w:bCs/>
              </w:rPr>
              <w:t xml:space="preserve">The project scored </w:t>
            </w:r>
            <w:r>
              <w:rPr>
                <w:rFonts w:cstheme="minorHAnsi"/>
                <w:bCs/>
              </w:rPr>
              <w:t>86</w:t>
            </w:r>
            <w:r w:rsidRPr="005A7E40">
              <w:rPr>
                <w:rFonts w:cstheme="minorHAnsi"/>
                <w:bCs/>
              </w:rPr>
              <w:t>/100</w:t>
            </w:r>
          </w:p>
          <w:p w:rsidR="007D021B" w:rsidRDefault="007D021B" w:rsidP="007D021B">
            <w:pPr>
              <w:numPr>
                <w:ilvl w:val="0"/>
                <w:numId w:val="14"/>
              </w:numPr>
              <w:spacing w:after="0" w:line="240" w:lineRule="auto"/>
              <w:jc w:val="both"/>
              <w:rPr>
                <w:rFonts w:cstheme="minorHAnsi"/>
                <w:bCs/>
              </w:rPr>
            </w:pPr>
            <w:r w:rsidRPr="005A7E40">
              <w:rPr>
                <w:rFonts w:cstheme="minorHAnsi"/>
                <w:bCs/>
              </w:rPr>
              <w:t xml:space="preserve">The project fits the Local Development Plan (LDS) for </w:t>
            </w:r>
            <w:r>
              <w:rPr>
                <w:rFonts w:cstheme="minorHAnsi"/>
                <w:bCs/>
              </w:rPr>
              <w:t>Rural Enterprise projects.</w:t>
            </w:r>
          </w:p>
          <w:p w:rsidR="007D021B" w:rsidRPr="005B69CD" w:rsidRDefault="007D021B" w:rsidP="007D021B">
            <w:pPr>
              <w:pStyle w:val="ListParagraph"/>
              <w:numPr>
                <w:ilvl w:val="0"/>
                <w:numId w:val="14"/>
              </w:numPr>
              <w:spacing w:after="0" w:line="240" w:lineRule="auto"/>
              <w:rPr>
                <w:b/>
              </w:rPr>
            </w:pPr>
            <w:r>
              <w:rPr>
                <w:rFonts w:cstheme="minorHAnsi"/>
                <w:bCs/>
              </w:rPr>
              <w:t>Funding this project will stop the freshwater pearl mussel going extinct locally.</w:t>
            </w:r>
          </w:p>
          <w:p w:rsidR="007D021B" w:rsidRDefault="007D021B" w:rsidP="007D021B">
            <w:pPr>
              <w:spacing w:after="0" w:line="240" w:lineRule="auto"/>
              <w:rPr>
                <w:b/>
              </w:rPr>
            </w:pPr>
          </w:p>
          <w:p w:rsidR="007D021B" w:rsidRPr="005B69CD" w:rsidRDefault="007D021B" w:rsidP="007D021B">
            <w:pPr>
              <w:spacing w:after="0" w:line="240" w:lineRule="auto"/>
              <w:rPr>
                <w:b/>
              </w:rPr>
            </w:pPr>
            <w:r w:rsidRPr="005B69CD">
              <w:rPr>
                <w:b/>
                <w:bCs/>
              </w:rPr>
              <w:t>A maximum of €12,253.50</w:t>
            </w:r>
            <w:r w:rsidRPr="005B69CD">
              <w:rPr>
                <w:b/>
                <w:bCs/>
                <w:i/>
              </w:rPr>
              <w:t xml:space="preserve"> </w:t>
            </w:r>
            <w:r w:rsidRPr="005B69CD">
              <w:rPr>
                <w:b/>
                <w:bCs/>
              </w:rPr>
              <w:t>or 75% of eligible expenditure, whichever is the lesser</w:t>
            </w:r>
          </w:p>
        </w:tc>
      </w:tr>
    </w:tbl>
    <w:p w:rsidR="007D021B" w:rsidRPr="007D23B2" w:rsidRDefault="007D021B" w:rsidP="007D021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7"/>
        <w:gridCol w:w="1582"/>
        <w:gridCol w:w="2495"/>
        <w:gridCol w:w="4092"/>
      </w:tblGrid>
      <w:tr w:rsidR="007D021B" w:rsidRPr="00BB2D1D" w:rsidTr="007D021B">
        <w:tc>
          <w:tcPr>
            <w:tcW w:w="1518" w:type="dxa"/>
          </w:tcPr>
          <w:p w:rsidR="007D021B" w:rsidRPr="00BB2D1D" w:rsidRDefault="007D021B" w:rsidP="007D021B">
            <w:pPr>
              <w:rPr>
                <w:b/>
              </w:rPr>
            </w:pPr>
            <w:r w:rsidRPr="00BB2D1D">
              <w:rPr>
                <w:b/>
              </w:rPr>
              <w:t>Jobs Created</w:t>
            </w:r>
          </w:p>
        </w:tc>
        <w:tc>
          <w:tcPr>
            <w:tcW w:w="1693" w:type="dxa"/>
          </w:tcPr>
          <w:p w:rsidR="007D021B" w:rsidRPr="00BB2D1D" w:rsidRDefault="007D021B" w:rsidP="007D021B">
            <w:pPr>
              <w:rPr>
                <w:b/>
              </w:rPr>
            </w:pPr>
            <w:r w:rsidRPr="00BB2D1D">
              <w:rPr>
                <w:b/>
              </w:rPr>
              <w:t>Jobs Sustained</w:t>
            </w:r>
          </w:p>
        </w:tc>
        <w:tc>
          <w:tcPr>
            <w:tcW w:w="2811" w:type="dxa"/>
          </w:tcPr>
          <w:p w:rsidR="007D021B" w:rsidRPr="00BB2D1D" w:rsidRDefault="007D021B" w:rsidP="007D021B">
            <w:pPr>
              <w:rPr>
                <w:b/>
              </w:rPr>
            </w:pPr>
            <w:r w:rsidRPr="00BB2D1D">
              <w:rPr>
                <w:b/>
              </w:rPr>
              <w:t>Match Funding</w:t>
            </w:r>
          </w:p>
        </w:tc>
        <w:tc>
          <w:tcPr>
            <w:tcW w:w="4768" w:type="dxa"/>
          </w:tcPr>
          <w:p w:rsidR="007D021B" w:rsidRPr="00BB2D1D" w:rsidRDefault="007D021B" w:rsidP="007D021B">
            <w:pPr>
              <w:rPr>
                <w:b/>
              </w:rPr>
            </w:pPr>
            <w:r w:rsidRPr="00BB2D1D">
              <w:rPr>
                <w:b/>
              </w:rPr>
              <w:t>Previous Grant Aid Received</w:t>
            </w:r>
          </w:p>
        </w:tc>
      </w:tr>
      <w:tr w:rsidR="007D021B" w:rsidRPr="00BB2D1D" w:rsidTr="007D021B">
        <w:trPr>
          <w:trHeight w:val="170"/>
        </w:trPr>
        <w:tc>
          <w:tcPr>
            <w:tcW w:w="1518" w:type="dxa"/>
          </w:tcPr>
          <w:p w:rsidR="007D021B" w:rsidRPr="00BB2D1D" w:rsidRDefault="007D021B" w:rsidP="007D021B">
            <w:pPr>
              <w:rPr>
                <w:b/>
              </w:rPr>
            </w:pPr>
            <w:r>
              <w:rPr>
                <w:b/>
              </w:rPr>
              <w:t>0</w:t>
            </w:r>
          </w:p>
        </w:tc>
        <w:tc>
          <w:tcPr>
            <w:tcW w:w="1693" w:type="dxa"/>
          </w:tcPr>
          <w:p w:rsidR="007D021B" w:rsidRPr="00BB2D1D" w:rsidRDefault="007D021B" w:rsidP="007D021B">
            <w:pPr>
              <w:rPr>
                <w:b/>
              </w:rPr>
            </w:pPr>
            <w:r>
              <w:rPr>
                <w:b/>
              </w:rPr>
              <w:t>0</w:t>
            </w:r>
          </w:p>
        </w:tc>
        <w:tc>
          <w:tcPr>
            <w:tcW w:w="2811" w:type="dxa"/>
          </w:tcPr>
          <w:p w:rsidR="007D021B" w:rsidRDefault="007D021B" w:rsidP="007D021B">
            <w:pPr>
              <w:jc w:val="both"/>
              <w:rPr>
                <w:bCs/>
              </w:rPr>
            </w:pPr>
            <w:r w:rsidRPr="00373F25">
              <w:rPr>
                <w:bCs/>
              </w:rPr>
              <w:t>€816.90 Promoters Own funds</w:t>
            </w:r>
          </w:p>
          <w:p w:rsidR="007D021B" w:rsidRPr="00BB2D1D" w:rsidRDefault="007D021B" w:rsidP="007D021B">
            <w:pPr>
              <w:jc w:val="both"/>
              <w:rPr>
                <w:b/>
              </w:rPr>
            </w:pPr>
            <w:r w:rsidRPr="00373F25">
              <w:rPr>
                <w:bCs/>
              </w:rPr>
              <w:t>€3,267.60 LAWPRO</w:t>
            </w:r>
          </w:p>
        </w:tc>
        <w:tc>
          <w:tcPr>
            <w:tcW w:w="4768" w:type="dxa"/>
          </w:tcPr>
          <w:p w:rsidR="007D021B" w:rsidRPr="00241292" w:rsidRDefault="007D021B" w:rsidP="007D021B">
            <w:pPr>
              <w:rPr>
                <w:bCs/>
              </w:rPr>
            </w:pPr>
            <w:r w:rsidRPr="00241292">
              <w:rPr>
                <w:bCs/>
              </w:rPr>
              <w:t>No previous funding received as the group has only recently been established</w:t>
            </w:r>
          </w:p>
        </w:tc>
      </w:tr>
    </w:tbl>
    <w:p w:rsidR="007D021B" w:rsidRDefault="007D021B" w:rsidP="007D021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84"/>
        <w:gridCol w:w="1870"/>
        <w:gridCol w:w="1922"/>
      </w:tblGrid>
      <w:tr w:rsidR="007D021B" w:rsidRPr="00BB2D1D" w:rsidTr="007D021B">
        <w:tc>
          <w:tcPr>
            <w:tcW w:w="6735" w:type="dxa"/>
          </w:tcPr>
          <w:p w:rsidR="007D021B" w:rsidRPr="00BB2D1D" w:rsidRDefault="007D021B" w:rsidP="007D021B">
            <w:pPr>
              <w:rPr>
                <w:b/>
              </w:rPr>
            </w:pPr>
            <w:r>
              <w:rPr>
                <w:b/>
              </w:rPr>
              <w:lastRenderedPageBreak/>
              <w:t>Confirmation on the applicant’s position re De-</w:t>
            </w:r>
            <w:r w:rsidR="00D0497D">
              <w:rPr>
                <w:b/>
              </w:rPr>
              <w:t xml:space="preserve">Minimus </w:t>
            </w:r>
            <w:r>
              <w:rPr>
                <w:b/>
              </w:rPr>
              <w:t xml:space="preserve"> and double from the relevant agencies.</w:t>
            </w:r>
          </w:p>
        </w:tc>
        <w:tc>
          <w:tcPr>
            <w:tcW w:w="1967" w:type="dxa"/>
          </w:tcPr>
          <w:p w:rsidR="007D021B" w:rsidRPr="00BB2D1D" w:rsidRDefault="007D021B" w:rsidP="007D021B">
            <w:pPr>
              <w:rPr>
                <w:b/>
              </w:rPr>
            </w:pPr>
            <w:r w:rsidRPr="00BB2D1D">
              <w:rPr>
                <w:b/>
              </w:rPr>
              <w:t>Date of Confirmation</w:t>
            </w:r>
          </w:p>
        </w:tc>
        <w:tc>
          <w:tcPr>
            <w:tcW w:w="2088" w:type="dxa"/>
          </w:tcPr>
          <w:p w:rsidR="007D021B" w:rsidRPr="00BB2D1D" w:rsidRDefault="007D021B" w:rsidP="007D021B">
            <w:pPr>
              <w:rPr>
                <w:b/>
              </w:rPr>
            </w:pPr>
            <w:r w:rsidRPr="00BB2D1D">
              <w:rPr>
                <w:b/>
              </w:rPr>
              <w:t>Signed By</w:t>
            </w:r>
          </w:p>
        </w:tc>
      </w:tr>
      <w:tr w:rsidR="007D021B" w:rsidRPr="00BB2D1D" w:rsidTr="007D021B">
        <w:tc>
          <w:tcPr>
            <w:tcW w:w="6735" w:type="dxa"/>
          </w:tcPr>
          <w:p w:rsidR="007D021B" w:rsidRPr="004333B3" w:rsidRDefault="007D021B" w:rsidP="007D021B">
            <w:pPr>
              <w:rPr>
                <w:bCs/>
              </w:rPr>
            </w:pPr>
            <w:r w:rsidRPr="004333B3">
              <w:rPr>
                <w:bCs/>
              </w:rPr>
              <w:t>LAWPRO committing part matching funds</w:t>
            </w:r>
          </w:p>
        </w:tc>
        <w:tc>
          <w:tcPr>
            <w:tcW w:w="1967" w:type="dxa"/>
          </w:tcPr>
          <w:p w:rsidR="007D021B" w:rsidRPr="004333B3" w:rsidRDefault="007D021B" w:rsidP="007D021B">
            <w:pPr>
              <w:rPr>
                <w:bCs/>
              </w:rPr>
            </w:pPr>
            <w:r w:rsidRPr="004333B3">
              <w:rPr>
                <w:bCs/>
              </w:rPr>
              <w:t>12 Feb 2021</w:t>
            </w:r>
          </w:p>
        </w:tc>
        <w:tc>
          <w:tcPr>
            <w:tcW w:w="2088" w:type="dxa"/>
          </w:tcPr>
          <w:p w:rsidR="007D021B" w:rsidRPr="004333B3" w:rsidRDefault="007D021B" w:rsidP="007D021B">
            <w:pPr>
              <w:rPr>
                <w:bCs/>
              </w:rPr>
            </w:pPr>
            <w:r w:rsidRPr="004333B3">
              <w:rPr>
                <w:bCs/>
              </w:rPr>
              <w:t>S. Thompson</w:t>
            </w:r>
          </w:p>
        </w:tc>
      </w:tr>
    </w:tbl>
    <w:p w:rsidR="007D021B" w:rsidRPr="007D23B2" w:rsidRDefault="007D021B" w:rsidP="007D021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77"/>
        <w:gridCol w:w="4399"/>
      </w:tblGrid>
      <w:tr w:rsidR="007D021B" w:rsidRPr="00BB2D1D" w:rsidTr="007D021B">
        <w:tc>
          <w:tcPr>
            <w:tcW w:w="10881" w:type="dxa"/>
            <w:gridSpan w:val="2"/>
          </w:tcPr>
          <w:p w:rsidR="007D021B" w:rsidRPr="00AD3373" w:rsidRDefault="007D021B" w:rsidP="007D021B">
            <w:pPr>
              <w:jc w:val="both"/>
              <w:rPr>
                <w:rFonts w:eastAsia="Times New Roman" w:cs="Calibri"/>
                <w:bCs/>
                <w:lang w:val="en-GB"/>
              </w:rPr>
            </w:pPr>
            <w:r w:rsidRPr="00BB2D1D">
              <w:rPr>
                <w:b/>
              </w:rPr>
              <w:t xml:space="preserve">Detail of Discussion: </w:t>
            </w:r>
            <w:r w:rsidRPr="00AD3373">
              <w:rPr>
                <w:rFonts w:eastAsia="Times New Roman" w:cs="Calibri"/>
                <w:bCs/>
                <w:lang w:val="en-GB"/>
              </w:rPr>
              <w:t>The following were the main points raised in the discussion of the project: -</w:t>
            </w:r>
          </w:p>
          <w:p w:rsidR="007D021B" w:rsidRPr="00AD3373" w:rsidRDefault="007D021B" w:rsidP="007D021B">
            <w:pPr>
              <w:numPr>
                <w:ilvl w:val="0"/>
                <w:numId w:val="6"/>
              </w:numPr>
              <w:spacing w:after="0" w:line="240" w:lineRule="auto"/>
              <w:jc w:val="both"/>
              <w:rPr>
                <w:rFonts w:eastAsia="Times New Roman" w:cs="Calibri"/>
                <w:bCs/>
                <w:lang w:val="en-GB"/>
              </w:rPr>
            </w:pPr>
            <w:r w:rsidRPr="00AD3373">
              <w:rPr>
                <w:rFonts w:eastAsia="Times New Roman" w:cs="Calibri"/>
                <w:bCs/>
                <w:lang w:val="en-GB"/>
              </w:rPr>
              <w:t>Ms Claire Connors briefly outlined this project to the Evaluation Committee advising that the promoters Friends of the Clodiagh group are made up of longstanding members of the Tidy Towns and Heritage groups from three villages, Rathgormack, Clonea Power and Portlaw.  Also fully engaged on the project are representatives from the Local Authority, National Parks and Wildlife Service and the Local Authorities Water Programme.</w:t>
            </w:r>
          </w:p>
          <w:p w:rsidR="007D021B" w:rsidRPr="00AD3373" w:rsidRDefault="007D021B" w:rsidP="007D021B">
            <w:pPr>
              <w:numPr>
                <w:ilvl w:val="0"/>
                <w:numId w:val="6"/>
              </w:numPr>
              <w:spacing w:after="0" w:line="240" w:lineRule="auto"/>
              <w:jc w:val="both"/>
              <w:rPr>
                <w:rFonts w:eastAsia="Times New Roman" w:cs="Calibri"/>
                <w:bCs/>
                <w:lang w:val="en-GB"/>
              </w:rPr>
            </w:pPr>
            <w:r w:rsidRPr="00AD3373">
              <w:rPr>
                <w:rFonts w:eastAsia="Times New Roman" w:cs="Calibri"/>
                <w:bCs/>
                <w:lang w:val="en-GB"/>
              </w:rPr>
              <w:t>The promoters will carry out practical improvements measures in the river catchment including fencing of riverbanks, alternative drinking points and riverbank erosion protection works. This will benefit all water-dependent life along the river. It will establish nursery sites for the ongoing development of juvenile mussels needed to restore the mussel population in the river.</w:t>
            </w:r>
          </w:p>
          <w:p w:rsidR="007D021B" w:rsidRPr="00AD3373" w:rsidRDefault="007D021B" w:rsidP="007D021B">
            <w:pPr>
              <w:numPr>
                <w:ilvl w:val="0"/>
                <w:numId w:val="6"/>
              </w:numPr>
              <w:spacing w:after="0" w:line="240" w:lineRule="auto"/>
              <w:jc w:val="both"/>
              <w:rPr>
                <w:rFonts w:eastAsia="Times New Roman" w:cs="Calibri"/>
                <w:bCs/>
                <w:sz w:val="24"/>
                <w:szCs w:val="24"/>
                <w:lang w:val="en-GB"/>
              </w:rPr>
            </w:pPr>
            <w:r w:rsidRPr="00AD3373">
              <w:rPr>
                <w:rFonts w:eastAsia="Times New Roman" w:cs="Calibri"/>
                <w:bCs/>
                <w:lang w:val="en-GB"/>
              </w:rPr>
              <w:t>The Evaluation agreed to recommend funding this project as presented.</w:t>
            </w:r>
          </w:p>
          <w:p w:rsidR="007D021B" w:rsidRPr="00AD3373" w:rsidRDefault="007D021B" w:rsidP="007D021B">
            <w:pPr>
              <w:spacing w:after="0" w:line="240" w:lineRule="auto"/>
              <w:ind w:left="720"/>
              <w:jc w:val="both"/>
              <w:rPr>
                <w:rFonts w:eastAsia="Times New Roman" w:cs="Calibri"/>
                <w:bCs/>
                <w:sz w:val="24"/>
                <w:szCs w:val="24"/>
                <w:lang w:val="en-GB"/>
              </w:rPr>
            </w:pPr>
          </w:p>
          <w:p w:rsidR="007D021B" w:rsidRPr="00AD3373" w:rsidRDefault="007D021B" w:rsidP="007D021B">
            <w:pPr>
              <w:spacing w:after="0" w:line="240" w:lineRule="auto"/>
              <w:jc w:val="both"/>
              <w:rPr>
                <w:rFonts w:eastAsia="Times New Roman" w:cs="Calibri"/>
                <w:b/>
                <w:bCs/>
                <w:sz w:val="24"/>
                <w:szCs w:val="24"/>
                <w:lang w:val="en-GB"/>
              </w:rPr>
            </w:pPr>
            <w:r w:rsidRPr="00AD3373">
              <w:rPr>
                <w:rFonts w:eastAsia="Times New Roman" w:cs="Calibri"/>
                <w:b/>
                <w:bCs/>
                <w:sz w:val="24"/>
                <w:szCs w:val="24"/>
                <w:lang w:val="en-GB"/>
              </w:rPr>
              <w:t>A maximum of €12,253.50</w:t>
            </w:r>
            <w:r w:rsidRPr="00AD3373">
              <w:rPr>
                <w:rFonts w:eastAsia="Times New Roman" w:cs="Calibri"/>
                <w:b/>
                <w:bCs/>
                <w:i/>
                <w:sz w:val="24"/>
                <w:szCs w:val="24"/>
                <w:lang w:val="en-GB"/>
              </w:rPr>
              <w:t xml:space="preserve"> </w:t>
            </w:r>
            <w:r w:rsidRPr="00AD3373">
              <w:rPr>
                <w:rFonts w:eastAsia="Times New Roman" w:cs="Calibri"/>
                <w:b/>
                <w:bCs/>
                <w:sz w:val="24"/>
                <w:szCs w:val="24"/>
                <w:lang w:val="en-GB"/>
              </w:rPr>
              <w:t xml:space="preserve">or 75% of eligible expenditure, whichever is the lesser for the following reasons: </w:t>
            </w:r>
          </w:p>
          <w:p w:rsidR="007D021B" w:rsidRPr="00AD3373" w:rsidRDefault="007D021B" w:rsidP="007D021B">
            <w:pPr>
              <w:numPr>
                <w:ilvl w:val="0"/>
                <w:numId w:val="7"/>
              </w:numPr>
              <w:spacing w:after="0" w:line="240" w:lineRule="auto"/>
              <w:jc w:val="both"/>
              <w:rPr>
                <w:rFonts w:eastAsia="Times New Roman" w:cs="Calibri"/>
                <w:bCs/>
                <w:lang w:val="en-GB"/>
              </w:rPr>
            </w:pPr>
            <w:r w:rsidRPr="00AD3373">
              <w:rPr>
                <w:rFonts w:eastAsia="Times New Roman" w:cs="Calibri"/>
                <w:bCs/>
                <w:lang w:val="en-GB"/>
              </w:rPr>
              <w:t>The project scored 86/100</w:t>
            </w:r>
          </w:p>
          <w:p w:rsidR="007D021B" w:rsidRDefault="007D021B" w:rsidP="007D021B">
            <w:pPr>
              <w:numPr>
                <w:ilvl w:val="0"/>
                <w:numId w:val="7"/>
              </w:numPr>
              <w:spacing w:after="0" w:line="240" w:lineRule="auto"/>
              <w:jc w:val="both"/>
              <w:rPr>
                <w:rFonts w:eastAsia="Times New Roman" w:cs="Calibri"/>
                <w:bCs/>
                <w:lang w:val="en-GB"/>
              </w:rPr>
            </w:pPr>
            <w:r w:rsidRPr="00AD3373">
              <w:rPr>
                <w:rFonts w:eastAsia="Times New Roman" w:cs="Calibri"/>
                <w:bCs/>
                <w:lang w:val="en-GB"/>
              </w:rPr>
              <w:t>The project fits the Local Development Plan (LDS) for Rural Enterprise projects.</w:t>
            </w:r>
          </w:p>
          <w:p w:rsidR="007D021B" w:rsidRPr="00AD3373" w:rsidRDefault="007D021B" w:rsidP="007D021B">
            <w:pPr>
              <w:numPr>
                <w:ilvl w:val="0"/>
                <w:numId w:val="7"/>
              </w:numPr>
              <w:spacing w:after="0" w:line="240" w:lineRule="auto"/>
              <w:jc w:val="both"/>
              <w:rPr>
                <w:rFonts w:eastAsia="Times New Roman" w:cs="Calibri"/>
                <w:bCs/>
                <w:lang w:val="en-GB"/>
              </w:rPr>
            </w:pPr>
            <w:r w:rsidRPr="00AD3373">
              <w:rPr>
                <w:rFonts w:eastAsia="Times New Roman" w:cs="Calibri"/>
                <w:bCs/>
                <w:lang w:val="en-GB"/>
              </w:rPr>
              <w:t>Funding this project will stop the freshwater pearl mussel going extinct locally.</w:t>
            </w:r>
          </w:p>
        </w:tc>
      </w:tr>
      <w:tr w:rsidR="007D021B" w:rsidRPr="00BB2D1D" w:rsidTr="007D021B">
        <w:tc>
          <w:tcPr>
            <w:tcW w:w="5920" w:type="dxa"/>
          </w:tcPr>
          <w:p w:rsidR="007D021B" w:rsidRPr="00BB2D1D" w:rsidRDefault="007D021B" w:rsidP="007D021B">
            <w:pPr>
              <w:rPr>
                <w:b/>
              </w:rPr>
            </w:pPr>
            <w:r w:rsidRPr="00BB2D1D">
              <w:rPr>
                <w:b/>
              </w:rPr>
              <w:t>Amount Recommended:</w:t>
            </w:r>
            <w:r>
              <w:rPr>
                <w:b/>
              </w:rPr>
              <w:t xml:space="preserve"> €12,253.50</w:t>
            </w:r>
          </w:p>
        </w:tc>
        <w:tc>
          <w:tcPr>
            <w:tcW w:w="4961" w:type="dxa"/>
          </w:tcPr>
          <w:p w:rsidR="007D021B" w:rsidRPr="00BB2D1D" w:rsidRDefault="007D021B" w:rsidP="007D021B">
            <w:pPr>
              <w:rPr>
                <w:b/>
              </w:rPr>
            </w:pPr>
            <w:r>
              <w:rPr>
                <w:b/>
              </w:rPr>
              <w:t>75</w:t>
            </w:r>
            <w:r w:rsidRPr="00BB2D1D">
              <w:rPr>
                <w:b/>
              </w:rPr>
              <w:t>% of Eligible Project Funding:</w:t>
            </w:r>
            <w:r>
              <w:rPr>
                <w:b/>
              </w:rPr>
              <w:t>€16,338</w:t>
            </w:r>
          </w:p>
        </w:tc>
      </w:tr>
    </w:tbl>
    <w:p w:rsidR="007D021B" w:rsidRPr="007D021B" w:rsidRDefault="007D021B" w:rsidP="007D021B">
      <w:pPr>
        <w:pStyle w:val="NoSpacing"/>
        <w:ind w:firstLine="72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7D021B" w:rsidRPr="00450950" w:rsidTr="007D021B">
        <w:tc>
          <w:tcPr>
            <w:tcW w:w="5920" w:type="dxa"/>
          </w:tcPr>
          <w:p w:rsidR="007D021B" w:rsidRPr="00450950" w:rsidRDefault="007D021B" w:rsidP="007D021B">
            <w:pPr>
              <w:rPr>
                <w:b/>
              </w:rPr>
            </w:pPr>
            <w:r w:rsidRPr="00450950">
              <w:rPr>
                <w:b/>
              </w:rPr>
              <w:t xml:space="preserve">Proposed: </w:t>
            </w:r>
            <w:r>
              <w:rPr>
                <w:b/>
              </w:rPr>
              <w:t>G. Foley</w:t>
            </w:r>
          </w:p>
        </w:tc>
        <w:tc>
          <w:tcPr>
            <w:tcW w:w="4961" w:type="dxa"/>
          </w:tcPr>
          <w:p w:rsidR="007D021B" w:rsidRPr="00450950" w:rsidRDefault="007D021B" w:rsidP="007D021B">
            <w:pPr>
              <w:rPr>
                <w:b/>
              </w:rPr>
            </w:pPr>
            <w:r w:rsidRPr="00450950">
              <w:rPr>
                <w:b/>
              </w:rPr>
              <w:t xml:space="preserve">Seconded by: </w:t>
            </w:r>
            <w:r w:rsidR="00020F19">
              <w:rPr>
                <w:b/>
              </w:rPr>
              <w:t>J. Beresford</w:t>
            </w:r>
            <w:r>
              <w:rPr>
                <w:b/>
              </w:rPr>
              <w:t xml:space="preserve"> </w:t>
            </w:r>
          </w:p>
        </w:tc>
      </w:tr>
      <w:tr w:rsidR="007D021B" w:rsidRPr="00450950" w:rsidTr="007D021B">
        <w:tc>
          <w:tcPr>
            <w:tcW w:w="5920" w:type="dxa"/>
          </w:tcPr>
          <w:p w:rsidR="007D021B" w:rsidRPr="00450950" w:rsidRDefault="007D021B" w:rsidP="007D021B">
            <w:pPr>
              <w:rPr>
                <w:b/>
              </w:rPr>
            </w:pPr>
            <w:r>
              <w:rPr>
                <w:b/>
              </w:rPr>
              <w:t>Abstentions: None</w:t>
            </w:r>
          </w:p>
        </w:tc>
        <w:tc>
          <w:tcPr>
            <w:tcW w:w="4961" w:type="dxa"/>
          </w:tcPr>
          <w:p w:rsidR="007D021B" w:rsidRPr="00450950" w:rsidRDefault="007D021B" w:rsidP="007D021B">
            <w:pPr>
              <w:rPr>
                <w:b/>
              </w:rPr>
            </w:pPr>
          </w:p>
        </w:tc>
      </w:tr>
      <w:tr w:rsidR="007D021B" w:rsidRPr="00450950" w:rsidTr="007D021B">
        <w:tc>
          <w:tcPr>
            <w:tcW w:w="5920" w:type="dxa"/>
          </w:tcPr>
          <w:p w:rsidR="007D021B" w:rsidRPr="00450950" w:rsidRDefault="007D021B" w:rsidP="007D021B">
            <w:pPr>
              <w:rPr>
                <w:b/>
              </w:rPr>
            </w:pPr>
            <w:r w:rsidRPr="00450950">
              <w:rPr>
                <w:b/>
              </w:rPr>
              <w:t xml:space="preserve">Quorum achieved: Yes </w:t>
            </w:r>
          </w:p>
        </w:tc>
        <w:tc>
          <w:tcPr>
            <w:tcW w:w="4961" w:type="dxa"/>
          </w:tcPr>
          <w:p w:rsidR="007D021B" w:rsidRPr="00450950" w:rsidRDefault="007D021B" w:rsidP="007D021B">
            <w:pPr>
              <w:rPr>
                <w:b/>
              </w:rPr>
            </w:pPr>
            <w:r w:rsidRPr="00450950">
              <w:rPr>
                <w:b/>
              </w:rPr>
              <w:t>APPROVED</w:t>
            </w:r>
          </w:p>
        </w:tc>
      </w:tr>
    </w:tbl>
    <w:p w:rsidR="007D021B" w:rsidRPr="00020F19" w:rsidRDefault="007D021B" w:rsidP="00DD232D">
      <w:pPr>
        <w:pStyle w:val="NoSpacing"/>
      </w:pPr>
    </w:p>
    <w:p w:rsidR="00020F19" w:rsidRPr="00D0497D" w:rsidRDefault="00020F19" w:rsidP="00020F19">
      <w:pPr>
        <w:pStyle w:val="NoSpacing"/>
        <w:numPr>
          <w:ilvl w:val="0"/>
          <w:numId w:val="17"/>
        </w:numPr>
        <w:rPr>
          <w:b/>
        </w:rPr>
      </w:pPr>
      <w:r w:rsidRPr="00D0497D">
        <w:rPr>
          <w:rFonts w:ascii="Calibri" w:eastAsia="Calibri" w:hAnsi="Calibri" w:cs="Arial"/>
          <w:b/>
          <w:sz w:val="24"/>
        </w:rPr>
        <w:t xml:space="preserve">31LDRWAT114826  </w:t>
      </w:r>
      <w:r w:rsidRPr="00D0497D">
        <w:rPr>
          <w:rFonts w:ascii="Calibri" w:eastAsia="Calibri" w:hAnsi="Calibri" w:cs="Calibri"/>
          <w:b/>
          <w:bCs/>
          <w:lang w:val="en-IE"/>
        </w:rPr>
        <w:t>Ice Cream Production</w:t>
      </w:r>
    </w:p>
    <w:p w:rsidR="00020F19" w:rsidRDefault="00020F19" w:rsidP="00020F19">
      <w:pPr>
        <w:pStyle w:val="NoSpacing"/>
        <w:ind w:left="1080"/>
        <w:rPr>
          <w:rFonts w:cs="Calibri"/>
          <w:bCs/>
          <w:lang w:val="en-IE"/>
        </w:rPr>
      </w:pPr>
    </w:p>
    <w:p w:rsidR="00020F19" w:rsidRPr="00020F19" w:rsidRDefault="00020F19" w:rsidP="00020F19">
      <w:pPr>
        <w:pStyle w:val="NoSpacing"/>
        <w:ind w:left="1080"/>
      </w:pPr>
      <w:r>
        <w:rPr>
          <w:rFonts w:cs="Calibri"/>
          <w:bCs/>
          <w:lang w:val="en-IE"/>
        </w:rPr>
        <w:t>J Taaffe outlined the merits of this project and confirmed that all health &amp; safety and standard food production protocols were in place.</w:t>
      </w:r>
    </w:p>
    <w:p w:rsidR="00020F19" w:rsidRDefault="00020F19" w:rsidP="00DD232D">
      <w:pPr>
        <w:pStyle w:val="NoSpacing"/>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2"/>
        <w:gridCol w:w="6204"/>
      </w:tblGrid>
      <w:tr w:rsidR="00020F19" w:rsidRPr="00BB2D1D" w:rsidTr="005A1A4A">
        <w:trPr>
          <w:trHeight w:val="260"/>
        </w:trPr>
        <w:tc>
          <w:tcPr>
            <w:tcW w:w="3794" w:type="dxa"/>
          </w:tcPr>
          <w:p w:rsidR="00020F19" w:rsidRPr="00BB2D1D" w:rsidRDefault="00020F19" w:rsidP="005A1A4A">
            <w:pPr>
              <w:spacing w:after="0" w:line="240" w:lineRule="auto"/>
              <w:jc w:val="both"/>
              <w:rPr>
                <w:rFonts w:ascii="Calibri" w:eastAsia="Calibri" w:hAnsi="Calibri" w:cs="Times New Roman"/>
                <w:b/>
              </w:rPr>
            </w:pPr>
            <w:r>
              <w:rPr>
                <w:rFonts w:ascii="Calibri" w:eastAsia="Calibri" w:hAnsi="Calibri" w:cs="Times New Roman"/>
                <w:b/>
              </w:rPr>
              <w:t>Project ID</w:t>
            </w:r>
          </w:p>
        </w:tc>
        <w:tc>
          <w:tcPr>
            <w:tcW w:w="7059" w:type="dxa"/>
          </w:tcPr>
          <w:p w:rsidR="00020F19" w:rsidRPr="00BB2D1D" w:rsidRDefault="00020F19" w:rsidP="005A1A4A">
            <w:pPr>
              <w:spacing w:after="0" w:line="240" w:lineRule="auto"/>
              <w:rPr>
                <w:rFonts w:ascii="Calibri" w:eastAsia="Calibri" w:hAnsi="Calibri" w:cs="Times New Roman"/>
              </w:rPr>
            </w:pPr>
            <w:r>
              <w:rPr>
                <w:rFonts w:ascii="Calibri" w:eastAsia="Calibri" w:hAnsi="Calibri" w:cs="Arial"/>
                <w:b/>
                <w:sz w:val="24"/>
              </w:rPr>
              <w:t xml:space="preserve">31LDRWAT114826  </w:t>
            </w:r>
          </w:p>
        </w:tc>
      </w:tr>
      <w:tr w:rsidR="00020F19" w:rsidRPr="00BB2D1D" w:rsidTr="005A1A4A">
        <w:trPr>
          <w:trHeight w:val="260"/>
        </w:trPr>
        <w:tc>
          <w:tcPr>
            <w:tcW w:w="3794" w:type="dxa"/>
          </w:tcPr>
          <w:p w:rsidR="00020F19" w:rsidRDefault="00020F19" w:rsidP="005A1A4A">
            <w:pPr>
              <w:spacing w:after="0" w:line="240" w:lineRule="auto"/>
              <w:jc w:val="both"/>
              <w:rPr>
                <w:rFonts w:ascii="Calibri" w:eastAsia="Calibri" w:hAnsi="Calibri" w:cs="Times New Roman"/>
                <w:b/>
              </w:rPr>
            </w:pPr>
            <w:r>
              <w:rPr>
                <w:rFonts w:ascii="Calibri" w:eastAsia="Calibri" w:hAnsi="Calibri" w:cs="Times New Roman"/>
                <w:b/>
              </w:rPr>
              <w:t>Project Type:</w:t>
            </w:r>
          </w:p>
        </w:tc>
        <w:tc>
          <w:tcPr>
            <w:tcW w:w="7059" w:type="dxa"/>
          </w:tcPr>
          <w:p w:rsidR="00020F19" w:rsidRPr="00BB2D1D" w:rsidRDefault="00020F19" w:rsidP="005A1A4A">
            <w:pPr>
              <w:jc w:val="both"/>
              <w:rPr>
                <w:rFonts w:ascii="Calibri" w:eastAsia="Calibri" w:hAnsi="Calibri" w:cs="Times New Roman"/>
              </w:rPr>
            </w:pPr>
            <w:r>
              <w:rPr>
                <w:rFonts w:ascii="Calibri" w:eastAsia="Calibri" w:hAnsi="Calibri" w:cs="Times New Roman"/>
              </w:rPr>
              <w:t>Capital Investment in existing and start up technology, graduate orientated rural businesses</w:t>
            </w:r>
          </w:p>
        </w:tc>
      </w:tr>
      <w:tr w:rsidR="00020F19" w:rsidRPr="00BB2D1D" w:rsidTr="005A1A4A">
        <w:trPr>
          <w:trHeight w:val="260"/>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t>Project Name:</w:t>
            </w:r>
          </w:p>
        </w:tc>
        <w:tc>
          <w:tcPr>
            <w:tcW w:w="7059" w:type="dxa"/>
          </w:tcPr>
          <w:p w:rsidR="00020F19" w:rsidRPr="00BB2D1D" w:rsidRDefault="00020F19" w:rsidP="005A1A4A">
            <w:pPr>
              <w:spacing w:after="0" w:line="240" w:lineRule="auto"/>
              <w:rPr>
                <w:rFonts w:ascii="Calibri" w:eastAsia="Calibri" w:hAnsi="Calibri" w:cs="Times New Roman"/>
              </w:rPr>
            </w:pPr>
            <w:r w:rsidRPr="007C4C59">
              <w:rPr>
                <w:rFonts w:ascii="Calibri" w:eastAsia="Calibri" w:hAnsi="Calibri" w:cs="Calibri"/>
                <w:b/>
                <w:bCs/>
                <w:lang w:val="en-IE"/>
              </w:rPr>
              <w:t>Ice Cream Production</w:t>
            </w:r>
          </w:p>
        </w:tc>
      </w:tr>
      <w:tr w:rsidR="00020F19" w:rsidRPr="00BB2D1D" w:rsidTr="005A1A4A">
        <w:trPr>
          <w:trHeight w:val="260"/>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t>Promoters Name:</w:t>
            </w:r>
          </w:p>
        </w:tc>
        <w:tc>
          <w:tcPr>
            <w:tcW w:w="7059" w:type="dxa"/>
          </w:tcPr>
          <w:p w:rsidR="00020F19" w:rsidRPr="00BB2D1D" w:rsidRDefault="00020F19" w:rsidP="005A1A4A">
            <w:pPr>
              <w:spacing w:after="0" w:line="240" w:lineRule="auto"/>
              <w:rPr>
                <w:rFonts w:ascii="Calibri" w:eastAsia="Calibri" w:hAnsi="Calibri" w:cs="Times New Roman"/>
              </w:rPr>
            </w:pPr>
            <w:r w:rsidRPr="007C4C59">
              <w:rPr>
                <w:rFonts w:ascii="Calibri" w:eastAsia="Calibri" w:hAnsi="Calibri" w:cs="Calibri"/>
                <w:b/>
                <w:bCs/>
                <w:lang w:val="en-IE"/>
              </w:rPr>
              <w:t>Kenneth Reddy Ltd</w:t>
            </w:r>
          </w:p>
        </w:tc>
      </w:tr>
      <w:tr w:rsidR="00020F19" w:rsidRPr="00BB2D1D" w:rsidTr="005A1A4A">
        <w:trPr>
          <w:trHeight w:val="260"/>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t>Address:</w:t>
            </w:r>
          </w:p>
        </w:tc>
        <w:tc>
          <w:tcPr>
            <w:tcW w:w="7059" w:type="dxa"/>
          </w:tcPr>
          <w:p w:rsidR="00020F19" w:rsidRPr="00BB2D1D" w:rsidRDefault="00020F19" w:rsidP="005A1A4A">
            <w:pPr>
              <w:spacing w:after="0" w:line="240" w:lineRule="auto"/>
              <w:rPr>
                <w:rFonts w:ascii="Calibri" w:eastAsia="Calibri" w:hAnsi="Calibri" w:cs="Times New Roman"/>
              </w:rPr>
            </w:pPr>
            <w:r>
              <w:rPr>
                <w:rFonts w:ascii="Calibri" w:eastAsia="Calibri" w:hAnsi="Calibri" w:cs="Arial"/>
                <w:b/>
                <w:sz w:val="24"/>
              </w:rPr>
              <w:t>52 O’Connell Street, Dungarvan, Co. Waterford</w:t>
            </w:r>
          </w:p>
        </w:tc>
      </w:tr>
      <w:tr w:rsidR="00020F19" w:rsidRPr="00BB2D1D" w:rsidTr="005A1A4A">
        <w:trPr>
          <w:trHeight w:val="428"/>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t>Description:</w:t>
            </w:r>
          </w:p>
        </w:tc>
        <w:tc>
          <w:tcPr>
            <w:tcW w:w="7059" w:type="dxa"/>
          </w:tcPr>
          <w:p w:rsidR="00020F19" w:rsidRPr="00E4175B" w:rsidRDefault="00020F19" w:rsidP="005A1A4A">
            <w:pPr>
              <w:spacing w:after="0" w:line="240" w:lineRule="auto"/>
              <w:jc w:val="both"/>
              <w:rPr>
                <w:rFonts w:ascii="Calibri" w:eastAsia="Times New Roman" w:hAnsi="Calibri" w:cs="Calibri"/>
                <w:lang w:val="en-IE"/>
              </w:rPr>
            </w:pPr>
            <w:r w:rsidRPr="00E4175B">
              <w:rPr>
                <w:rFonts w:ascii="Calibri" w:eastAsia="Times New Roman" w:hAnsi="Calibri" w:cs="Calibri"/>
                <w:lang w:val="en-IE"/>
              </w:rPr>
              <w:t xml:space="preserve">The project involves the purchase of an industrial scale Ice Cream Production Unit. The proprietor previously worked for Butlers Ice Cream and has set up a new business to take over from Butlers. He </w:t>
            </w:r>
            <w:r w:rsidRPr="00E4175B">
              <w:rPr>
                <w:rFonts w:ascii="Calibri" w:eastAsia="Times New Roman" w:hAnsi="Calibri" w:cs="Calibri"/>
                <w:lang w:val="en-IE"/>
              </w:rPr>
              <w:lastRenderedPageBreak/>
              <w:t>is keeping the Butlers trade name with the agreement of Butlers. In order for the business to develop, he needs to invest in a new unit.</w:t>
            </w:r>
          </w:p>
          <w:p w:rsidR="00020F19" w:rsidRPr="00BB2D1D" w:rsidRDefault="00020F19" w:rsidP="005A1A4A">
            <w:pPr>
              <w:spacing w:after="0" w:line="240" w:lineRule="auto"/>
              <w:rPr>
                <w:rFonts w:ascii="Calibri" w:eastAsia="Calibri" w:hAnsi="Calibri" w:cs="Times New Roman"/>
              </w:rPr>
            </w:pPr>
          </w:p>
        </w:tc>
      </w:tr>
      <w:tr w:rsidR="00020F19" w:rsidRPr="00BB2D1D" w:rsidTr="005A1A4A">
        <w:trPr>
          <w:trHeight w:val="428"/>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lastRenderedPageBreak/>
              <w:t>Theme:</w:t>
            </w:r>
          </w:p>
        </w:tc>
        <w:tc>
          <w:tcPr>
            <w:tcW w:w="7059" w:type="dxa"/>
          </w:tcPr>
          <w:p w:rsidR="00020F19" w:rsidRPr="00BB2D1D" w:rsidRDefault="00020F19" w:rsidP="005A1A4A">
            <w:pPr>
              <w:spacing w:after="0" w:line="240" w:lineRule="auto"/>
              <w:rPr>
                <w:rFonts w:ascii="Calibri" w:eastAsia="Calibri" w:hAnsi="Calibri" w:cs="Times New Roman"/>
              </w:rPr>
            </w:pPr>
            <w:r>
              <w:rPr>
                <w:rFonts w:ascii="Calibri" w:eastAsia="Calibri" w:hAnsi="Calibri" w:cs="Times New Roman"/>
              </w:rPr>
              <w:t xml:space="preserve">L.O. 2, Economic Development </w:t>
            </w:r>
          </w:p>
        </w:tc>
      </w:tr>
      <w:tr w:rsidR="00020F19" w:rsidRPr="00BB2D1D" w:rsidTr="005A1A4A">
        <w:trPr>
          <w:trHeight w:val="428"/>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t>Sub-theme:</w:t>
            </w:r>
          </w:p>
        </w:tc>
        <w:tc>
          <w:tcPr>
            <w:tcW w:w="7059" w:type="dxa"/>
          </w:tcPr>
          <w:p w:rsidR="00020F19" w:rsidRPr="00BB2D1D" w:rsidRDefault="00020F19" w:rsidP="005A1A4A">
            <w:pPr>
              <w:spacing w:after="0" w:line="240" w:lineRule="auto"/>
              <w:rPr>
                <w:rFonts w:ascii="Calibri" w:eastAsia="Calibri" w:hAnsi="Calibri" w:cs="Times New Roman"/>
              </w:rPr>
            </w:pPr>
            <w:r>
              <w:rPr>
                <w:rFonts w:ascii="Calibri" w:eastAsia="Calibri" w:hAnsi="Calibri" w:cs="Times New Roman"/>
              </w:rPr>
              <w:t>Strategic Action 2.1</w:t>
            </w:r>
          </w:p>
        </w:tc>
      </w:tr>
      <w:tr w:rsidR="00020F19" w:rsidRPr="00BB2D1D" w:rsidTr="005A1A4A">
        <w:trPr>
          <w:trHeight w:val="428"/>
        </w:trPr>
        <w:tc>
          <w:tcPr>
            <w:tcW w:w="3794" w:type="dxa"/>
          </w:tcPr>
          <w:p w:rsidR="00020F19" w:rsidRPr="00BB2D1D" w:rsidRDefault="00020F19" w:rsidP="005A1A4A">
            <w:pPr>
              <w:spacing w:after="0" w:line="240" w:lineRule="auto"/>
              <w:jc w:val="both"/>
              <w:rPr>
                <w:rFonts w:ascii="Calibri" w:eastAsia="Calibri" w:hAnsi="Calibri" w:cs="Times New Roman"/>
                <w:b/>
              </w:rPr>
            </w:pPr>
            <w:r w:rsidRPr="00BB2D1D">
              <w:rPr>
                <w:rFonts w:ascii="Calibri" w:eastAsia="Calibri" w:hAnsi="Calibri" w:cs="Times New Roman"/>
                <w:b/>
              </w:rPr>
              <w:t>Link to LDS</w:t>
            </w:r>
          </w:p>
        </w:tc>
        <w:tc>
          <w:tcPr>
            <w:tcW w:w="7059" w:type="dxa"/>
          </w:tcPr>
          <w:p w:rsidR="00020F19" w:rsidRPr="00BB2D1D" w:rsidRDefault="00020F19" w:rsidP="005A1A4A">
            <w:pPr>
              <w:spacing w:after="0" w:line="240" w:lineRule="auto"/>
              <w:rPr>
                <w:rFonts w:ascii="Calibri" w:eastAsia="Calibri" w:hAnsi="Calibri" w:cs="Times New Roman"/>
              </w:rPr>
            </w:pPr>
            <w:r>
              <w:rPr>
                <w:rFonts w:ascii="Calibri" w:eastAsia="Calibri" w:hAnsi="Calibri" w:cs="Times New Roman"/>
              </w:rPr>
              <w:t>L.O. 2, Economic Development</w:t>
            </w:r>
          </w:p>
        </w:tc>
      </w:tr>
    </w:tbl>
    <w:p w:rsidR="00020F19" w:rsidRPr="007D23B2" w:rsidRDefault="00020F19" w:rsidP="00020F19">
      <w:pPr>
        <w:jc w:val="cente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09"/>
        <w:gridCol w:w="1811"/>
        <w:gridCol w:w="1737"/>
        <w:gridCol w:w="2719"/>
      </w:tblGrid>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Total Project Costs</w:t>
            </w:r>
          </w:p>
        </w:tc>
        <w:tc>
          <w:tcPr>
            <w:tcW w:w="7087" w:type="dxa"/>
            <w:gridSpan w:val="3"/>
          </w:tcPr>
          <w:p w:rsidR="00020F19" w:rsidRPr="00BB2D1D" w:rsidRDefault="00020F19" w:rsidP="005A1A4A">
            <w:pPr>
              <w:jc w:val="both"/>
              <w:rPr>
                <w:rFonts w:ascii="Calibri" w:eastAsia="Calibri" w:hAnsi="Calibri" w:cs="Times New Roman"/>
                <w:b/>
              </w:rPr>
            </w:pPr>
            <w:r w:rsidRPr="00E4175B">
              <w:rPr>
                <w:rFonts w:ascii="Calibri" w:eastAsia="Calibri" w:hAnsi="Calibri" w:cs="Calibri"/>
                <w:bCs/>
              </w:rPr>
              <w:t>€40,915.00</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Eligible Project Costs</w:t>
            </w:r>
          </w:p>
        </w:tc>
        <w:tc>
          <w:tcPr>
            <w:tcW w:w="7087" w:type="dxa"/>
            <w:gridSpan w:val="3"/>
          </w:tcPr>
          <w:p w:rsidR="00020F19" w:rsidRPr="00BB2D1D" w:rsidRDefault="00020F19" w:rsidP="005A1A4A">
            <w:pPr>
              <w:jc w:val="both"/>
              <w:rPr>
                <w:rFonts w:ascii="Calibri" w:eastAsia="Calibri" w:hAnsi="Calibri" w:cs="Times New Roman"/>
                <w:b/>
              </w:rPr>
            </w:pPr>
            <w:r w:rsidRPr="00E4175B">
              <w:rPr>
                <w:rFonts w:ascii="Calibri" w:eastAsia="Calibri" w:hAnsi="Calibri" w:cs="Calibri"/>
                <w:bCs/>
              </w:rPr>
              <w:t>€40,915.00</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Funding sought by promoter:</w:t>
            </w:r>
          </w:p>
        </w:tc>
        <w:tc>
          <w:tcPr>
            <w:tcW w:w="7087" w:type="dxa"/>
            <w:gridSpan w:val="3"/>
          </w:tcPr>
          <w:p w:rsidR="00020F19" w:rsidRPr="00BB2D1D" w:rsidRDefault="00020F19" w:rsidP="005A1A4A">
            <w:pPr>
              <w:jc w:val="both"/>
              <w:rPr>
                <w:rFonts w:ascii="Calibri" w:eastAsia="Calibri" w:hAnsi="Calibri" w:cs="Times New Roman"/>
                <w:b/>
              </w:rPr>
            </w:pPr>
            <w:r w:rsidRPr="00E4175B">
              <w:rPr>
                <w:rFonts w:ascii="Calibri" w:eastAsia="Calibri" w:hAnsi="Calibri" w:cs="Calibri"/>
                <w:bCs/>
              </w:rPr>
              <w:t>€20,457.</w:t>
            </w:r>
            <w:r>
              <w:rPr>
                <w:rFonts w:ascii="Calibri" w:eastAsia="Calibri" w:hAnsi="Calibri" w:cs="Calibri"/>
                <w:bCs/>
              </w:rPr>
              <w:t>5</w:t>
            </w:r>
            <w:r w:rsidRPr="00E4175B">
              <w:rPr>
                <w:rFonts w:ascii="Calibri" w:eastAsia="Calibri" w:hAnsi="Calibri" w:cs="Calibri"/>
                <w:bCs/>
              </w:rPr>
              <w:t>0</w:t>
            </w:r>
            <w:r w:rsidRPr="00E4175B">
              <w:rPr>
                <w:rFonts w:ascii="Calibri" w:eastAsia="Calibri" w:hAnsi="Calibri" w:cs="Calibri"/>
                <w:bCs/>
                <w:i/>
              </w:rPr>
              <w:t xml:space="preserve"> or</w:t>
            </w:r>
            <w:r w:rsidRPr="00E4175B">
              <w:rPr>
                <w:rFonts w:ascii="Calibri" w:eastAsia="Calibri" w:hAnsi="Calibri" w:cs="Calibri"/>
                <w:bCs/>
              </w:rPr>
              <w:t xml:space="preserve"> 50% of eligible costs whichever is the lesser</w:t>
            </w:r>
          </w:p>
        </w:tc>
      </w:tr>
      <w:tr w:rsidR="00020F19" w:rsidRPr="00BB2D1D" w:rsidTr="005A1A4A">
        <w:tc>
          <w:tcPr>
            <w:tcW w:w="3794" w:type="dxa"/>
          </w:tcPr>
          <w:p w:rsidR="00020F19" w:rsidRPr="003A1AF7" w:rsidRDefault="00020F19" w:rsidP="005A1A4A">
            <w:pPr>
              <w:spacing w:after="0" w:line="240" w:lineRule="auto"/>
              <w:rPr>
                <w:rFonts w:ascii="Calibri" w:eastAsia="Calibri" w:hAnsi="Calibri" w:cs="Times New Roman"/>
                <w:b/>
              </w:rPr>
            </w:pPr>
            <w:r w:rsidRPr="003A1AF7">
              <w:rPr>
                <w:rFonts w:ascii="Calibri" w:eastAsia="Calibri" w:hAnsi="Calibri" w:cs="Times New Roman"/>
                <w:b/>
              </w:rPr>
              <w:t>State one of the following: -</w:t>
            </w:r>
          </w:p>
          <w:p w:rsidR="00020F19" w:rsidRPr="00BB2D1D" w:rsidRDefault="00020F19" w:rsidP="005A1A4A">
            <w:pPr>
              <w:spacing w:after="0" w:line="240" w:lineRule="auto"/>
              <w:rPr>
                <w:rFonts w:ascii="Calibri" w:eastAsia="Calibri" w:hAnsi="Calibri" w:cs="Times New Roman"/>
                <w:b/>
              </w:rPr>
            </w:pPr>
            <w:r w:rsidRPr="003A1AF7">
              <w:rPr>
                <w:rFonts w:ascii="Calibri" w:eastAsia="Calibri" w:hAnsi="Calibri" w:cs="Times New Roman"/>
                <w:b/>
              </w:rPr>
              <w:t>First Review / Previously Deferred or Not Recommend</w:t>
            </w:r>
          </w:p>
        </w:tc>
        <w:tc>
          <w:tcPr>
            <w:tcW w:w="7087" w:type="dxa"/>
            <w:gridSpan w:val="3"/>
          </w:tcPr>
          <w:p w:rsidR="00020F19" w:rsidRPr="00BB2D1D" w:rsidRDefault="00020F19" w:rsidP="005A1A4A">
            <w:pPr>
              <w:jc w:val="both"/>
              <w:rPr>
                <w:rFonts w:ascii="Calibri" w:eastAsia="Calibri" w:hAnsi="Calibri" w:cs="Times New Roman"/>
                <w:b/>
              </w:rPr>
            </w:pPr>
            <w:r>
              <w:rPr>
                <w:rFonts w:ascii="Calibri" w:eastAsia="Calibri" w:hAnsi="Calibri" w:cs="Times New Roman"/>
                <w:b/>
              </w:rPr>
              <w:t>First Review</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Funding recommended by Evaluation Committee:</w:t>
            </w:r>
          </w:p>
        </w:tc>
        <w:tc>
          <w:tcPr>
            <w:tcW w:w="7087" w:type="dxa"/>
            <w:gridSpan w:val="3"/>
          </w:tcPr>
          <w:p w:rsidR="00020F19" w:rsidRPr="005D681A" w:rsidRDefault="00020F19" w:rsidP="005A1A4A">
            <w:pPr>
              <w:spacing w:after="0" w:line="240" w:lineRule="auto"/>
              <w:ind w:left="-82"/>
              <w:jc w:val="both"/>
              <w:rPr>
                <w:rFonts w:ascii="Calibri" w:eastAsia="Times New Roman" w:hAnsi="Calibri" w:cs="Calibri"/>
                <w:b/>
                <w:bCs/>
                <w:lang w:val="en-GB"/>
              </w:rPr>
            </w:pPr>
            <w:r w:rsidRPr="00E4175B">
              <w:rPr>
                <w:rFonts w:ascii="Calibri" w:eastAsia="Times New Roman" w:hAnsi="Calibri" w:cs="Calibri"/>
                <w:b/>
                <w:bCs/>
                <w:lang w:val="en-GB"/>
              </w:rPr>
              <w:t>A maximum of €20,457.00</w:t>
            </w:r>
            <w:r w:rsidRPr="00E4175B">
              <w:rPr>
                <w:rFonts w:ascii="Calibri" w:eastAsia="Times New Roman" w:hAnsi="Calibri" w:cs="Calibri"/>
                <w:b/>
                <w:bCs/>
                <w:i/>
                <w:lang w:val="en-GB"/>
              </w:rPr>
              <w:t xml:space="preserve"> </w:t>
            </w:r>
            <w:r w:rsidRPr="00E4175B">
              <w:rPr>
                <w:rFonts w:ascii="Calibri" w:eastAsia="Times New Roman" w:hAnsi="Calibri" w:cs="Calibri"/>
                <w:b/>
                <w:bCs/>
                <w:lang w:val="en-GB"/>
              </w:rPr>
              <w:t xml:space="preserve">or 50% of eligible expenditure, whichever is the lesser as presented. </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Details of private funding:</w:t>
            </w:r>
          </w:p>
        </w:tc>
        <w:tc>
          <w:tcPr>
            <w:tcW w:w="7087" w:type="dxa"/>
            <w:gridSpan w:val="3"/>
          </w:tcPr>
          <w:p w:rsidR="00020F19" w:rsidRPr="00BB2D1D" w:rsidRDefault="00020F19" w:rsidP="005A1A4A">
            <w:pPr>
              <w:jc w:val="both"/>
              <w:rPr>
                <w:rFonts w:ascii="Calibri" w:eastAsia="Calibri" w:hAnsi="Calibri" w:cs="Times New Roman"/>
                <w:b/>
              </w:rPr>
            </w:pPr>
            <w:r w:rsidRPr="00B83690">
              <w:rPr>
                <w:rFonts w:ascii="Calibri" w:eastAsia="Calibri" w:hAnsi="Calibri" w:cs="Calibri"/>
                <w:bCs/>
                <w:lang w:val="en-IE"/>
              </w:rPr>
              <w:t>Cash/Money in account</w:t>
            </w:r>
            <w:r w:rsidRPr="00B83690">
              <w:rPr>
                <w:rFonts w:ascii="Calibri" w:eastAsia="Calibri" w:hAnsi="Calibri" w:cs="Calibri"/>
                <w:bCs/>
                <w:lang w:val="en-IE"/>
              </w:rPr>
              <w:tab/>
              <w:t>20,458</w:t>
            </w:r>
            <w:r w:rsidRPr="00B83690">
              <w:rPr>
                <w:rFonts w:ascii="Calibri" w:eastAsia="Calibri" w:hAnsi="Calibri" w:cs="Calibri"/>
                <w:bCs/>
                <w:lang w:val="en-IE"/>
              </w:rPr>
              <w:tab/>
              <w:t>50%</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 xml:space="preserve">Voluntary Labour: YES / NO </w:t>
            </w:r>
            <w:r w:rsidRPr="00BB2D1D">
              <w:rPr>
                <w:rFonts w:ascii="Calibri" w:eastAsia="Calibri" w:hAnsi="Calibri" w:cs="Times New Roman"/>
              </w:rPr>
              <w:t>(If yes provide detail)</w:t>
            </w:r>
          </w:p>
        </w:tc>
        <w:tc>
          <w:tcPr>
            <w:tcW w:w="7087" w:type="dxa"/>
            <w:gridSpan w:val="3"/>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No</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Synopsis of project:</w:t>
            </w:r>
          </w:p>
        </w:tc>
        <w:tc>
          <w:tcPr>
            <w:tcW w:w="7087" w:type="dxa"/>
            <w:gridSpan w:val="3"/>
          </w:tcPr>
          <w:p w:rsidR="00020F19" w:rsidRPr="00BB2D1D" w:rsidRDefault="00020F19" w:rsidP="005A1A4A">
            <w:pPr>
              <w:rPr>
                <w:rFonts w:ascii="Calibri" w:eastAsia="Calibri" w:hAnsi="Calibri" w:cs="Times New Roman"/>
                <w:b/>
              </w:rPr>
            </w:pPr>
            <w:r w:rsidRPr="00B83690">
              <w:rPr>
                <w:rFonts w:ascii="Calibri" w:eastAsia="Calibri" w:hAnsi="Calibri" w:cs="Calibri"/>
                <w:bCs/>
                <w:lang w:val="en-IE"/>
              </w:rPr>
              <w:t>Funding of an ice cream production facility including two machines and a freezer</w:t>
            </w:r>
          </w:p>
        </w:tc>
      </w:tr>
      <w:tr w:rsidR="00020F19" w:rsidRPr="00BB2D1D" w:rsidTr="005A1A4A">
        <w:trPr>
          <w:trHeight w:val="78"/>
        </w:trPr>
        <w:tc>
          <w:tcPr>
            <w:tcW w:w="3794" w:type="dxa"/>
            <w:vMerge w:val="restart"/>
          </w:tcPr>
          <w:p w:rsidR="00020F19" w:rsidRPr="00BB2D1D" w:rsidRDefault="00020F19" w:rsidP="005A1A4A">
            <w:pPr>
              <w:spacing w:after="0" w:line="240" w:lineRule="auto"/>
              <w:rPr>
                <w:rFonts w:ascii="Calibri" w:eastAsia="Calibri" w:hAnsi="Calibri" w:cs="Times New Roman"/>
              </w:rPr>
            </w:pPr>
            <w:r w:rsidRPr="00BB2D1D">
              <w:rPr>
                <w:rFonts w:ascii="Calibri" w:eastAsia="Calibri" w:hAnsi="Calibri" w:cs="Times New Roman"/>
                <w:b/>
              </w:rPr>
              <w:t xml:space="preserve">Detail exactly what WLP will be funding </w:t>
            </w:r>
            <w:r w:rsidRPr="00BB2D1D">
              <w:rPr>
                <w:rFonts w:ascii="Calibri" w:eastAsia="Calibri" w:hAnsi="Calibri" w:cs="Times New Roman"/>
              </w:rPr>
              <w:t>(List items from Project Assessment Report)</w:t>
            </w:r>
          </w:p>
          <w:p w:rsidR="00020F19" w:rsidRPr="00BB2D1D" w:rsidRDefault="00020F19" w:rsidP="005A1A4A">
            <w:pPr>
              <w:spacing w:after="0" w:line="240" w:lineRule="auto"/>
              <w:rPr>
                <w:rFonts w:ascii="Calibri" w:eastAsia="Calibri" w:hAnsi="Calibri" w:cs="Times New Roman"/>
                <w:b/>
              </w:rPr>
            </w:pPr>
          </w:p>
          <w:p w:rsidR="00020F19" w:rsidRPr="00BB2D1D" w:rsidRDefault="00020F19" w:rsidP="005A1A4A">
            <w:pPr>
              <w:spacing w:after="0" w:line="240" w:lineRule="auto"/>
              <w:rPr>
                <w:rFonts w:ascii="Calibri" w:eastAsia="Calibri" w:hAnsi="Calibri" w:cs="Times New Roman"/>
                <w:b/>
              </w:rPr>
            </w:pPr>
          </w:p>
          <w:p w:rsidR="00020F19" w:rsidRPr="00BB2D1D" w:rsidRDefault="00020F19" w:rsidP="005A1A4A">
            <w:pPr>
              <w:spacing w:after="0" w:line="240" w:lineRule="auto"/>
              <w:rPr>
                <w:rFonts w:ascii="Calibri" w:eastAsia="Calibri" w:hAnsi="Calibri" w:cs="Times New Roman"/>
                <w:b/>
              </w:rPr>
            </w:pPr>
          </w:p>
          <w:p w:rsidR="00020F19" w:rsidRPr="00BB2D1D" w:rsidRDefault="00020F19" w:rsidP="005A1A4A">
            <w:pPr>
              <w:spacing w:after="0" w:line="240" w:lineRule="auto"/>
              <w:rPr>
                <w:rFonts w:ascii="Calibri" w:eastAsia="Calibri" w:hAnsi="Calibri" w:cs="Times New Roman"/>
                <w:b/>
              </w:rPr>
            </w:pPr>
          </w:p>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Total Funding</w:t>
            </w:r>
          </w:p>
        </w:tc>
        <w:tc>
          <w:tcPr>
            <w:tcW w:w="198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Detail</w:t>
            </w:r>
          </w:p>
        </w:tc>
        <w:tc>
          <w:tcPr>
            <w:tcW w:w="1843"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Total Cost (Expenditure)</w:t>
            </w:r>
          </w:p>
        </w:tc>
        <w:tc>
          <w:tcPr>
            <w:tcW w:w="3260"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 xml:space="preserve">Grant Aid recommend by the Evaluation Committee @ </w:t>
            </w:r>
            <w:r>
              <w:rPr>
                <w:rFonts w:ascii="Calibri" w:eastAsia="Calibri" w:hAnsi="Calibri" w:cs="Times New Roman"/>
                <w:b/>
              </w:rPr>
              <w:t>50</w:t>
            </w:r>
            <w:r w:rsidRPr="00BB2D1D">
              <w:rPr>
                <w:rFonts w:ascii="Calibri" w:eastAsia="Calibri" w:hAnsi="Calibri" w:cs="Times New Roman"/>
                <w:b/>
              </w:rPr>
              <w:t xml:space="preserve"> %</w:t>
            </w:r>
          </w:p>
        </w:tc>
      </w:tr>
      <w:tr w:rsidR="00020F19" w:rsidRPr="00BB2D1D" w:rsidTr="005A1A4A">
        <w:trPr>
          <w:trHeight w:val="77"/>
        </w:trPr>
        <w:tc>
          <w:tcPr>
            <w:tcW w:w="3794" w:type="dxa"/>
            <w:vMerge/>
          </w:tcPr>
          <w:p w:rsidR="00020F19" w:rsidRPr="00BB2D1D" w:rsidRDefault="00020F19" w:rsidP="005A1A4A">
            <w:pPr>
              <w:spacing w:after="0" w:line="240" w:lineRule="auto"/>
              <w:rPr>
                <w:rFonts w:ascii="Calibri" w:eastAsia="Calibri" w:hAnsi="Calibri" w:cs="Times New Roman"/>
                <w:b/>
              </w:rPr>
            </w:pPr>
          </w:p>
        </w:tc>
        <w:tc>
          <w:tcPr>
            <w:tcW w:w="1984" w:type="dxa"/>
          </w:tcPr>
          <w:p w:rsidR="00020F19" w:rsidRPr="00BB2D1D" w:rsidRDefault="00020F19" w:rsidP="005A1A4A">
            <w:pPr>
              <w:spacing w:after="0" w:line="240" w:lineRule="auto"/>
              <w:rPr>
                <w:rFonts w:ascii="Calibri" w:eastAsia="Calibri" w:hAnsi="Calibri" w:cs="Times New Roman"/>
                <w:b/>
              </w:rPr>
            </w:pPr>
            <w:r>
              <w:rPr>
                <w:rFonts w:ascii="Calibri" w:eastAsia="Times New Roman" w:hAnsi="Calibri" w:cs="Times New Roman"/>
                <w:b/>
                <w:lang w:val="en-GB"/>
              </w:rPr>
              <w:t>Frigomat Batch Freezer</w:t>
            </w:r>
          </w:p>
        </w:tc>
        <w:tc>
          <w:tcPr>
            <w:tcW w:w="1843" w:type="dxa"/>
          </w:tcPr>
          <w:p w:rsidR="00020F19" w:rsidRPr="00BB2D1D" w:rsidRDefault="00020F19" w:rsidP="005A1A4A">
            <w:pPr>
              <w:spacing w:after="0" w:line="240" w:lineRule="auto"/>
              <w:rPr>
                <w:rFonts w:ascii="Calibri" w:eastAsia="Calibri" w:hAnsi="Calibri" w:cs="Times New Roman"/>
                <w:b/>
              </w:rPr>
            </w:pPr>
            <w:r>
              <w:rPr>
                <w:rFonts w:ascii="Calibri" w:eastAsia="Times New Roman" w:hAnsi="Calibri" w:cs="Times New Roman"/>
                <w:b/>
                <w:lang w:val="en-GB"/>
              </w:rPr>
              <w:t>22,375</w:t>
            </w:r>
          </w:p>
        </w:tc>
        <w:tc>
          <w:tcPr>
            <w:tcW w:w="3260" w:type="dxa"/>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11,187.50</w:t>
            </w:r>
          </w:p>
        </w:tc>
      </w:tr>
      <w:tr w:rsidR="00020F19" w:rsidRPr="00BB2D1D" w:rsidTr="005A1A4A">
        <w:trPr>
          <w:trHeight w:val="77"/>
        </w:trPr>
        <w:tc>
          <w:tcPr>
            <w:tcW w:w="3794" w:type="dxa"/>
            <w:vMerge/>
          </w:tcPr>
          <w:p w:rsidR="00020F19" w:rsidRPr="00BB2D1D" w:rsidRDefault="00020F19" w:rsidP="005A1A4A">
            <w:pPr>
              <w:spacing w:after="0" w:line="240" w:lineRule="auto"/>
              <w:rPr>
                <w:rFonts w:ascii="Calibri" w:eastAsia="Calibri" w:hAnsi="Calibri" w:cs="Times New Roman"/>
                <w:b/>
              </w:rPr>
            </w:pPr>
          </w:p>
        </w:tc>
        <w:tc>
          <w:tcPr>
            <w:tcW w:w="1984" w:type="dxa"/>
          </w:tcPr>
          <w:p w:rsidR="00020F19" w:rsidRPr="00BB2D1D" w:rsidRDefault="00020F19" w:rsidP="005A1A4A">
            <w:pPr>
              <w:spacing w:after="0" w:line="240" w:lineRule="auto"/>
              <w:rPr>
                <w:rFonts w:ascii="Calibri" w:eastAsia="Calibri" w:hAnsi="Calibri" w:cs="Times New Roman"/>
                <w:b/>
              </w:rPr>
            </w:pPr>
            <w:r>
              <w:rPr>
                <w:rFonts w:ascii="Calibri" w:eastAsia="Times New Roman" w:hAnsi="Calibri" w:cs="Times New Roman"/>
                <w:b/>
                <w:lang w:val="en-GB"/>
              </w:rPr>
              <w:t>Carpigiani Pastomaster</w:t>
            </w:r>
          </w:p>
        </w:tc>
        <w:tc>
          <w:tcPr>
            <w:tcW w:w="1843" w:type="dxa"/>
          </w:tcPr>
          <w:p w:rsidR="00020F19" w:rsidRPr="00BB2D1D" w:rsidRDefault="00020F19" w:rsidP="005A1A4A">
            <w:pPr>
              <w:spacing w:after="0" w:line="240" w:lineRule="auto"/>
              <w:rPr>
                <w:rFonts w:ascii="Calibri" w:eastAsia="Calibri" w:hAnsi="Calibri" w:cs="Times New Roman"/>
                <w:b/>
              </w:rPr>
            </w:pPr>
            <w:r>
              <w:rPr>
                <w:rFonts w:ascii="Calibri" w:eastAsia="Times New Roman" w:hAnsi="Calibri" w:cs="Times New Roman"/>
                <w:b/>
                <w:lang w:val="en-GB"/>
              </w:rPr>
              <w:t>15,930</w:t>
            </w:r>
          </w:p>
        </w:tc>
        <w:tc>
          <w:tcPr>
            <w:tcW w:w="3260" w:type="dxa"/>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7,965.00</w:t>
            </w:r>
          </w:p>
        </w:tc>
      </w:tr>
      <w:tr w:rsidR="00020F19" w:rsidRPr="00BB2D1D" w:rsidTr="005A1A4A">
        <w:trPr>
          <w:trHeight w:val="77"/>
        </w:trPr>
        <w:tc>
          <w:tcPr>
            <w:tcW w:w="3794" w:type="dxa"/>
            <w:vMerge/>
          </w:tcPr>
          <w:p w:rsidR="00020F19" w:rsidRPr="00BB2D1D" w:rsidRDefault="00020F19" w:rsidP="005A1A4A">
            <w:pPr>
              <w:spacing w:after="0" w:line="240" w:lineRule="auto"/>
              <w:rPr>
                <w:rFonts w:ascii="Calibri" w:eastAsia="Calibri" w:hAnsi="Calibri" w:cs="Times New Roman"/>
                <w:b/>
              </w:rPr>
            </w:pPr>
          </w:p>
        </w:tc>
        <w:tc>
          <w:tcPr>
            <w:tcW w:w="1984" w:type="dxa"/>
          </w:tcPr>
          <w:p w:rsidR="00020F19" w:rsidRPr="00BB2D1D" w:rsidRDefault="00020F19" w:rsidP="005A1A4A">
            <w:pPr>
              <w:spacing w:after="0" w:line="240" w:lineRule="auto"/>
              <w:rPr>
                <w:rFonts w:ascii="Calibri" w:eastAsia="Calibri" w:hAnsi="Calibri" w:cs="Times New Roman"/>
                <w:b/>
              </w:rPr>
            </w:pPr>
            <w:r>
              <w:rPr>
                <w:rFonts w:ascii="Calibri" w:eastAsia="Times New Roman" w:hAnsi="Calibri" w:cs="Times New Roman"/>
                <w:b/>
                <w:lang w:val="en-GB"/>
              </w:rPr>
              <w:t>Infrico Ice Cream Freezer</w:t>
            </w:r>
          </w:p>
        </w:tc>
        <w:tc>
          <w:tcPr>
            <w:tcW w:w="1843" w:type="dxa"/>
          </w:tcPr>
          <w:p w:rsidR="00020F19" w:rsidRPr="00BB2D1D" w:rsidRDefault="00020F19" w:rsidP="005A1A4A">
            <w:pPr>
              <w:spacing w:after="0" w:line="240" w:lineRule="auto"/>
              <w:rPr>
                <w:rFonts w:ascii="Calibri" w:eastAsia="Calibri" w:hAnsi="Calibri" w:cs="Times New Roman"/>
                <w:b/>
              </w:rPr>
            </w:pPr>
            <w:r>
              <w:rPr>
                <w:rFonts w:ascii="Calibri" w:eastAsia="Times New Roman" w:hAnsi="Calibri" w:cs="Times New Roman"/>
                <w:b/>
                <w:lang w:val="en-GB"/>
              </w:rPr>
              <w:t>2,610</w:t>
            </w:r>
          </w:p>
        </w:tc>
        <w:tc>
          <w:tcPr>
            <w:tcW w:w="3260" w:type="dxa"/>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1,305.00</w:t>
            </w:r>
          </w:p>
        </w:tc>
      </w:tr>
      <w:tr w:rsidR="00020F19" w:rsidRPr="00BB2D1D" w:rsidTr="005A1A4A">
        <w:trPr>
          <w:trHeight w:val="77"/>
        </w:trPr>
        <w:tc>
          <w:tcPr>
            <w:tcW w:w="3794" w:type="dxa"/>
            <w:vMerge/>
          </w:tcPr>
          <w:p w:rsidR="00020F19" w:rsidRPr="00BB2D1D" w:rsidRDefault="00020F19" w:rsidP="005A1A4A">
            <w:pPr>
              <w:spacing w:after="0" w:line="240" w:lineRule="auto"/>
              <w:rPr>
                <w:rFonts w:ascii="Calibri" w:eastAsia="Calibri" w:hAnsi="Calibri" w:cs="Times New Roman"/>
                <w:b/>
              </w:rPr>
            </w:pPr>
          </w:p>
        </w:tc>
        <w:tc>
          <w:tcPr>
            <w:tcW w:w="1984" w:type="dxa"/>
          </w:tcPr>
          <w:p w:rsidR="00020F19" w:rsidRPr="00BB2D1D" w:rsidRDefault="00020F19" w:rsidP="005A1A4A">
            <w:pPr>
              <w:spacing w:after="0" w:line="240" w:lineRule="auto"/>
              <w:rPr>
                <w:rFonts w:ascii="Calibri" w:eastAsia="Calibri" w:hAnsi="Calibri" w:cs="Times New Roman"/>
                <w:b/>
              </w:rPr>
            </w:pPr>
          </w:p>
        </w:tc>
        <w:tc>
          <w:tcPr>
            <w:tcW w:w="1843" w:type="dxa"/>
          </w:tcPr>
          <w:p w:rsidR="00020F19" w:rsidRPr="00BB2D1D" w:rsidRDefault="00020F19" w:rsidP="005A1A4A">
            <w:pPr>
              <w:spacing w:after="0" w:line="240" w:lineRule="auto"/>
              <w:rPr>
                <w:rFonts w:ascii="Calibri" w:eastAsia="Calibri" w:hAnsi="Calibri" w:cs="Times New Roman"/>
                <w:b/>
              </w:rPr>
            </w:pPr>
          </w:p>
        </w:tc>
        <w:tc>
          <w:tcPr>
            <w:tcW w:w="3260" w:type="dxa"/>
          </w:tcPr>
          <w:p w:rsidR="00020F19" w:rsidRPr="00BB2D1D" w:rsidRDefault="00020F19" w:rsidP="005A1A4A">
            <w:pPr>
              <w:spacing w:after="0" w:line="240" w:lineRule="auto"/>
              <w:rPr>
                <w:rFonts w:ascii="Calibri" w:eastAsia="Calibri" w:hAnsi="Calibri" w:cs="Times New Roman"/>
                <w:b/>
              </w:rPr>
            </w:pPr>
          </w:p>
        </w:tc>
      </w:tr>
      <w:tr w:rsidR="00020F19" w:rsidRPr="00BB2D1D" w:rsidTr="005A1A4A">
        <w:trPr>
          <w:trHeight w:val="77"/>
        </w:trPr>
        <w:tc>
          <w:tcPr>
            <w:tcW w:w="3794" w:type="dxa"/>
            <w:vMerge/>
          </w:tcPr>
          <w:p w:rsidR="00020F19" w:rsidRPr="00BB2D1D" w:rsidRDefault="00020F19" w:rsidP="005A1A4A">
            <w:pPr>
              <w:spacing w:after="0" w:line="240" w:lineRule="auto"/>
              <w:rPr>
                <w:rFonts w:ascii="Calibri" w:eastAsia="Calibri" w:hAnsi="Calibri" w:cs="Times New Roman"/>
                <w:b/>
              </w:rPr>
            </w:pPr>
          </w:p>
        </w:tc>
        <w:tc>
          <w:tcPr>
            <w:tcW w:w="1984" w:type="dxa"/>
          </w:tcPr>
          <w:p w:rsidR="00020F19" w:rsidRPr="00BB2D1D" w:rsidRDefault="00020F19" w:rsidP="005A1A4A">
            <w:pPr>
              <w:spacing w:after="0" w:line="240" w:lineRule="auto"/>
              <w:rPr>
                <w:rFonts w:ascii="Calibri" w:eastAsia="Calibri" w:hAnsi="Calibri" w:cs="Times New Roman"/>
                <w:b/>
              </w:rPr>
            </w:pPr>
          </w:p>
        </w:tc>
        <w:tc>
          <w:tcPr>
            <w:tcW w:w="1843" w:type="dxa"/>
          </w:tcPr>
          <w:p w:rsidR="00020F19" w:rsidRPr="00BB2D1D" w:rsidRDefault="00020F19" w:rsidP="005A1A4A">
            <w:pPr>
              <w:spacing w:after="0" w:line="240" w:lineRule="auto"/>
              <w:rPr>
                <w:rFonts w:ascii="Calibri" w:eastAsia="Calibri" w:hAnsi="Calibri" w:cs="Times New Roman"/>
                <w:b/>
              </w:rPr>
            </w:pPr>
          </w:p>
        </w:tc>
        <w:tc>
          <w:tcPr>
            <w:tcW w:w="3260" w:type="dxa"/>
          </w:tcPr>
          <w:p w:rsidR="00020F19" w:rsidRPr="00BB2D1D" w:rsidRDefault="00020F19" w:rsidP="005A1A4A">
            <w:pPr>
              <w:spacing w:after="0" w:line="240" w:lineRule="auto"/>
              <w:rPr>
                <w:rFonts w:ascii="Calibri" w:eastAsia="Calibri" w:hAnsi="Calibri" w:cs="Times New Roman"/>
                <w:b/>
              </w:rPr>
            </w:pPr>
          </w:p>
        </w:tc>
      </w:tr>
      <w:tr w:rsidR="00020F19" w:rsidRPr="00BB2D1D" w:rsidTr="005A1A4A">
        <w:trPr>
          <w:trHeight w:val="77"/>
        </w:trPr>
        <w:tc>
          <w:tcPr>
            <w:tcW w:w="3794" w:type="dxa"/>
            <w:vMerge/>
          </w:tcPr>
          <w:p w:rsidR="00020F19" w:rsidRPr="00BB2D1D" w:rsidRDefault="00020F19" w:rsidP="005A1A4A">
            <w:pPr>
              <w:spacing w:after="0" w:line="240" w:lineRule="auto"/>
              <w:rPr>
                <w:rFonts w:ascii="Calibri" w:eastAsia="Calibri" w:hAnsi="Calibri" w:cs="Times New Roman"/>
                <w:b/>
              </w:rPr>
            </w:pPr>
          </w:p>
        </w:tc>
        <w:tc>
          <w:tcPr>
            <w:tcW w:w="1984" w:type="dxa"/>
          </w:tcPr>
          <w:p w:rsidR="00020F19" w:rsidRPr="00BB2D1D" w:rsidRDefault="00020F19" w:rsidP="005A1A4A">
            <w:pPr>
              <w:spacing w:after="0" w:line="240" w:lineRule="auto"/>
              <w:rPr>
                <w:rFonts w:ascii="Calibri" w:eastAsia="Calibri" w:hAnsi="Calibri" w:cs="Times New Roman"/>
                <w:b/>
              </w:rPr>
            </w:pPr>
          </w:p>
        </w:tc>
        <w:tc>
          <w:tcPr>
            <w:tcW w:w="1843" w:type="dxa"/>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40,919</w:t>
            </w:r>
          </w:p>
        </w:tc>
        <w:tc>
          <w:tcPr>
            <w:tcW w:w="3260" w:type="dxa"/>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20,457.00</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Was an assessment completed?: Date: ________________</w:t>
            </w:r>
          </w:p>
        </w:tc>
        <w:tc>
          <w:tcPr>
            <w:tcW w:w="7087" w:type="dxa"/>
            <w:gridSpan w:val="3"/>
          </w:tcPr>
          <w:p w:rsidR="00020F19" w:rsidRPr="00753FFB" w:rsidRDefault="00020F19" w:rsidP="005A1A4A">
            <w:pPr>
              <w:spacing w:after="0" w:line="240" w:lineRule="auto"/>
              <w:jc w:val="both"/>
              <w:rPr>
                <w:rFonts w:ascii="Calibri" w:eastAsia="Times New Roman" w:hAnsi="Calibri" w:cs="Calibri"/>
                <w:bCs/>
                <w:lang w:val="en-IE"/>
              </w:rPr>
            </w:pPr>
            <w:r w:rsidRPr="00753FFB">
              <w:rPr>
                <w:rFonts w:ascii="Calibri" w:eastAsia="Times New Roman" w:hAnsi="Calibri" w:cs="Calibri"/>
                <w:bCs/>
                <w:lang w:val="en-IE"/>
              </w:rPr>
              <w:t>The Evaluation Committee agreed that the project assessment was completed on the 15/02/21</w:t>
            </w:r>
          </w:p>
          <w:p w:rsidR="00020F19" w:rsidRPr="00BB2D1D" w:rsidRDefault="00020F19" w:rsidP="005A1A4A">
            <w:pPr>
              <w:spacing w:after="0" w:line="240" w:lineRule="auto"/>
              <w:rPr>
                <w:rFonts w:ascii="Calibri" w:eastAsia="Calibri" w:hAnsi="Calibri" w:cs="Times New Roman"/>
                <w:b/>
              </w:rPr>
            </w:pP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Are detailed costings provided for the project?  Were the costs for the project considered reasonable and how was this measured?</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Cs/>
              </w:rPr>
              <w:t>The Evaluation Committee agreed that the promoters followed Category 2 LEADER Specific Guidelines.</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lastRenderedPageBreak/>
              <w:t>Where the procurement process resulted in less than 3 quotes, the EC must show the additional steps taken to ensure the reasonableness of costs:</w:t>
            </w:r>
          </w:p>
        </w:tc>
        <w:tc>
          <w:tcPr>
            <w:tcW w:w="7087" w:type="dxa"/>
            <w:gridSpan w:val="3"/>
          </w:tcPr>
          <w:p w:rsidR="00020F19" w:rsidRPr="00BB2D1D" w:rsidRDefault="00020F19" w:rsidP="005A1A4A">
            <w:pPr>
              <w:spacing w:after="0" w:line="240" w:lineRule="auto"/>
              <w:rPr>
                <w:rFonts w:ascii="Calibri" w:eastAsia="Calibri" w:hAnsi="Calibri" w:cs="Times New Roman"/>
                <w:b/>
              </w:rPr>
            </w:pPr>
            <w:r>
              <w:rPr>
                <w:rFonts w:ascii="Calibri" w:eastAsia="Calibri" w:hAnsi="Calibri" w:cs="Times New Roman"/>
                <w:b/>
              </w:rPr>
              <w:t>N/A</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Innovative Element of the project:</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Cs/>
                <w:lang w:val="en-IE"/>
              </w:rPr>
              <w:t>The promoters have the skills and knowledge to implement this project.</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Consideration of Deadweight:</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Cs/>
                <w:lang w:val="en-IE"/>
              </w:rPr>
              <w:t>The Evaluation Committee agreed that the promoters are dependent on grant aid to invest fully in this project.</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Consideration of Displacement:</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Cs/>
                <w:lang w:val="en-IE"/>
              </w:rPr>
              <w:t>Displacement is not an issue as the promoters are taking over a business that was known for its quality ice cream.  Other local suppliers are delivering at a different level i.e. Baldwin Ice Cream</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Economic justification for project:</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Cs/>
                <w:lang w:val="en-IE"/>
              </w:rPr>
              <w:t>The project fits the Local Development Strategy plan for Enterprise Development.</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Average Score for Project:</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Cs/>
              </w:rPr>
              <w:t>82/ 100 (1)</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 level of aid &amp; ceiling:</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753FFB">
              <w:rPr>
                <w:rFonts w:ascii="Calibri" w:eastAsia="Calibri" w:hAnsi="Calibri" w:cs="Calibri"/>
                <w:b/>
                <w:bCs/>
              </w:rPr>
              <w:t>A maximum of €20,457.00</w:t>
            </w:r>
            <w:r w:rsidRPr="00753FFB">
              <w:rPr>
                <w:rFonts w:ascii="Calibri" w:eastAsia="Calibri" w:hAnsi="Calibri" w:cs="Calibri"/>
                <w:b/>
                <w:bCs/>
                <w:i/>
              </w:rPr>
              <w:t xml:space="preserve"> </w:t>
            </w:r>
            <w:r w:rsidRPr="00753FFB">
              <w:rPr>
                <w:rFonts w:ascii="Calibri" w:eastAsia="Calibri" w:hAnsi="Calibri" w:cs="Calibri"/>
                <w:b/>
                <w:bCs/>
              </w:rPr>
              <w:t>or 50% of eligible expenditure, whichever is the lesser</w:t>
            </w:r>
          </w:p>
        </w:tc>
      </w:tr>
      <w:tr w:rsidR="00020F19" w:rsidRPr="00BB2D1D" w:rsidTr="005A1A4A">
        <w:tc>
          <w:tcPr>
            <w:tcW w:w="3794" w:type="dxa"/>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E. C. Executive Summary/Rationale for Funding</w:t>
            </w:r>
          </w:p>
        </w:tc>
        <w:tc>
          <w:tcPr>
            <w:tcW w:w="7087" w:type="dxa"/>
            <w:gridSpan w:val="3"/>
          </w:tcPr>
          <w:p w:rsidR="00020F19" w:rsidRPr="00BB2D1D" w:rsidRDefault="00020F19" w:rsidP="005A1A4A">
            <w:pPr>
              <w:spacing w:after="0" w:line="240" w:lineRule="auto"/>
              <w:rPr>
                <w:rFonts w:ascii="Calibri" w:eastAsia="Calibri" w:hAnsi="Calibri" w:cs="Times New Roman"/>
                <w:b/>
              </w:rPr>
            </w:pPr>
            <w:r w:rsidRPr="00BB2D1D">
              <w:rPr>
                <w:rFonts w:ascii="Calibri" w:eastAsia="Calibri" w:hAnsi="Calibri" w:cs="Times New Roman"/>
                <w:b/>
              </w:rPr>
              <w:t>The Evaluation Committee agreed to recommend funding this project for the following reasons:-</w:t>
            </w:r>
          </w:p>
          <w:p w:rsidR="00020F19" w:rsidRPr="00B83690" w:rsidRDefault="00020F19" w:rsidP="00020F19">
            <w:pPr>
              <w:numPr>
                <w:ilvl w:val="0"/>
                <w:numId w:val="14"/>
              </w:numPr>
              <w:spacing w:after="0" w:line="240" w:lineRule="auto"/>
              <w:jc w:val="both"/>
              <w:rPr>
                <w:rFonts w:ascii="Calibri" w:eastAsia="Calibri" w:hAnsi="Calibri" w:cs="Calibri"/>
                <w:bCs/>
              </w:rPr>
            </w:pPr>
            <w:r w:rsidRPr="00B83690">
              <w:rPr>
                <w:rFonts w:ascii="Calibri" w:eastAsia="Calibri" w:hAnsi="Calibri" w:cs="Calibri"/>
                <w:bCs/>
              </w:rPr>
              <w:t>The Evaluation Committee agreed the promoter and his wife were very competent and had the skills necessary to implement the project successful.</w:t>
            </w:r>
          </w:p>
          <w:p w:rsidR="00020F19" w:rsidRPr="00B83690" w:rsidRDefault="00020F19" w:rsidP="00020F19">
            <w:pPr>
              <w:numPr>
                <w:ilvl w:val="0"/>
                <w:numId w:val="14"/>
              </w:numPr>
              <w:spacing w:after="0" w:line="240" w:lineRule="auto"/>
              <w:jc w:val="both"/>
              <w:rPr>
                <w:rFonts w:ascii="Calibri" w:eastAsia="Calibri" w:hAnsi="Calibri" w:cs="Calibri"/>
                <w:bCs/>
              </w:rPr>
            </w:pPr>
            <w:r w:rsidRPr="00B83690">
              <w:rPr>
                <w:rFonts w:ascii="Calibri" w:eastAsia="Calibri" w:hAnsi="Calibri" w:cs="Calibri"/>
                <w:bCs/>
              </w:rPr>
              <w:t xml:space="preserve">A Committee Member noted that they will get a much better efficiencies and product from the new equipment. </w:t>
            </w:r>
          </w:p>
          <w:p w:rsidR="00020F19" w:rsidRPr="00BB2D1D" w:rsidRDefault="00020F19" w:rsidP="00020F19">
            <w:pPr>
              <w:numPr>
                <w:ilvl w:val="0"/>
                <w:numId w:val="14"/>
              </w:numPr>
              <w:spacing w:after="0" w:line="240" w:lineRule="auto"/>
              <w:jc w:val="both"/>
              <w:rPr>
                <w:rFonts w:ascii="Calibri" w:eastAsia="Calibri" w:hAnsi="Calibri" w:cs="Times New Roman"/>
                <w:b/>
              </w:rPr>
            </w:pPr>
            <w:r w:rsidRPr="00B83690">
              <w:rPr>
                <w:rFonts w:ascii="Calibri" w:eastAsia="Calibri" w:hAnsi="Calibri" w:cs="Calibri"/>
                <w:bCs/>
              </w:rPr>
              <w:t>The Evaluation agreed to recommend funding this project as presented</w:t>
            </w:r>
          </w:p>
        </w:tc>
      </w:tr>
    </w:tbl>
    <w:p w:rsidR="00020F19" w:rsidRPr="007D23B2" w:rsidRDefault="00020F19" w:rsidP="00020F19">
      <w:pP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3"/>
        <w:gridCol w:w="1589"/>
        <w:gridCol w:w="2475"/>
        <w:gridCol w:w="4099"/>
      </w:tblGrid>
      <w:tr w:rsidR="00020F19" w:rsidRPr="00BB2D1D" w:rsidTr="005A1A4A">
        <w:tc>
          <w:tcPr>
            <w:tcW w:w="1526"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t>Jobs Created</w:t>
            </w:r>
          </w:p>
        </w:tc>
        <w:tc>
          <w:tcPr>
            <w:tcW w:w="1701"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t>Jobs Sustained</w:t>
            </w:r>
          </w:p>
        </w:tc>
        <w:tc>
          <w:tcPr>
            <w:tcW w:w="2835"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t>Match Funding</w:t>
            </w:r>
          </w:p>
        </w:tc>
        <w:tc>
          <w:tcPr>
            <w:tcW w:w="4819"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t>Previous Grant Aid Received</w:t>
            </w:r>
          </w:p>
        </w:tc>
      </w:tr>
      <w:tr w:rsidR="00020F19" w:rsidRPr="00BB2D1D" w:rsidTr="005A1A4A">
        <w:trPr>
          <w:trHeight w:val="170"/>
        </w:trPr>
        <w:tc>
          <w:tcPr>
            <w:tcW w:w="1526" w:type="dxa"/>
          </w:tcPr>
          <w:p w:rsidR="00020F19" w:rsidRPr="00BB2D1D" w:rsidRDefault="00020F19" w:rsidP="005A1A4A">
            <w:pPr>
              <w:rPr>
                <w:rFonts w:ascii="Calibri" w:eastAsia="Calibri" w:hAnsi="Calibri" w:cs="Times New Roman"/>
                <w:b/>
              </w:rPr>
            </w:pPr>
            <w:r>
              <w:rPr>
                <w:rFonts w:ascii="Calibri" w:eastAsia="Calibri" w:hAnsi="Calibri" w:cs="Times New Roman"/>
                <w:b/>
              </w:rPr>
              <w:t>2 Part time</w:t>
            </w:r>
          </w:p>
        </w:tc>
        <w:tc>
          <w:tcPr>
            <w:tcW w:w="1701" w:type="dxa"/>
          </w:tcPr>
          <w:p w:rsidR="00020F19" w:rsidRPr="00BB2D1D" w:rsidRDefault="00020F19" w:rsidP="005A1A4A">
            <w:pPr>
              <w:rPr>
                <w:rFonts w:ascii="Calibri" w:eastAsia="Calibri" w:hAnsi="Calibri" w:cs="Times New Roman"/>
                <w:b/>
              </w:rPr>
            </w:pPr>
            <w:r>
              <w:rPr>
                <w:rFonts w:ascii="Calibri" w:eastAsia="Calibri" w:hAnsi="Calibri" w:cs="Times New Roman"/>
                <w:b/>
              </w:rPr>
              <w:t>2 and 3 part time</w:t>
            </w:r>
          </w:p>
        </w:tc>
        <w:tc>
          <w:tcPr>
            <w:tcW w:w="2835" w:type="dxa"/>
          </w:tcPr>
          <w:p w:rsidR="00020F19" w:rsidRPr="00BB2D1D" w:rsidRDefault="00020F19" w:rsidP="005A1A4A">
            <w:pPr>
              <w:rPr>
                <w:rFonts w:ascii="Calibri" w:eastAsia="Calibri" w:hAnsi="Calibri" w:cs="Times New Roman"/>
                <w:b/>
              </w:rPr>
            </w:pPr>
            <w:r>
              <w:rPr>
                <w:rFonts w:ascii="Calibri" w:eastAsia="Calibri" w:hAnsi="Calibri" w:cs="Times New Roman"/>
                <w:b/>
              </w:rPr>
              <w:t>Yes</w:t>
            </w:r>
          </w:p>
        </w:tc>
        <w:tc>
          <w:tcPr>
            <w:tcW w:w="4819" w:type="dxa"/>
          </w:tcPr>
          <w:p w:rsidR="00020F19" w:rsidRPr="00BB2D1D" w:rsidRDefault="00020F19" w:rsidP="005A1A4A">
            <w:pPr>
              <w:rPr>
                <w:rFonts w:ascii="Calibri" w:eastAsia="Calibri" w:hAnsi="Calibri" w:cs="Times New Roman"/>
                <w:b/>
              </w:rPr>
            </w:pPr>
            <w:r>
              <w:rPr>
                <w:rFonts w:ascii="Calibri" w:eastAsia="Calibri" w:hAnsi="Calibri" w:cs="Times New Roman"/>
                <w:b/>
              </w:rPr>
              <w:t>No</w:t>
            </w:r>
          </w:p>
        </w:tc>
      </w:tr>
    </w:tbl>
    <w:p w:rsidR="00020F19" w:rsidRDefault="00020F19" w:rsidP="00020F19">
      <w:pP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020F19" w:rsidRPr="00BB2D1D" w:rsidTr="005A1A4A">
        <w:tc>
          <w:tcPr>
            <w:tcW w:w="6912" w:type="dxa"/>
          </w:tcPr>
          <w:p w:rsidR="00020F19" w:rsidRPr="00BB2D1D" w:rsidRDefault="00020F19" w:rsidP="005A1A4A">
            <w:pPr>
              <w:rPr>
                <w:rFonts w:ascii="Calibri" w:eastAsia="Calibri" w:hAnsi="Calibri" w:cs="Times New Roman"/>
                <w:b/>
              </w:rPr>
            </w:pPr>
            <w:r>
              <w:rPr>
                <w:rFonts w:ascii="Calibri" w:eastAsia="Calibri" w:hAnsi="Calibri" w:cs="Times New Roman"/>
                <w:b/>
              </w:rPr>
              <w:t>Confirmation on the applicant’s position re De-</w:t>
            </w:r>
            <w:r w:rsidR="00D0497D">
              <w:rPr>
                <w:rFonts w:ascii="Calibri" w:eastAsia="Calibri" w:hAnsi="Calibri" w:cs="Times New Roman"/>
                <w:b/>
              </w:rPr>
              <w:t xml:space="preserve">Minimus </w:t>
            </w:r>
            <w:r>
              <w:rPr>
                <w:rFonts w:ascii="Calibri" w:eastAsia="Calibri" w:hAnsi="Calibri" w:cs="Times New Roman"/>
                <w:b/>
              </w:rPr>
              <w:t xml:space="preserve"> and double from the relevant agencies.</w:t>
            </w:r>
          </w:p>
        </w:tc>
        <w:tc>
          <w:tcPr>
            <w:tcW w:w="1985"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t>Date of Confirmation</w:t>
            </w:r>
          </w:p>
        </w:tc>
        <w:tc>
          <w:tcPr>
            <w:tcW w:w="2119"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t>Signed By</w:t>
            </w:r>
          </w:p>
        </w:tc>
      </w:tr>
      <w:tr w:rsidR="00020F19" w:rsidRPr="00BB2D1D" w:rsidTr="005A1A4A">
        <w:tc>
          <w:tcPr>
            <w:tcW w:w="6912" w:type="dxa"/>
          </w:tcPr>
          <w:p w:rsidR="00020F19" w:rsidRPr="00BB2D1D" w:rsidRDefault="00020F19" w:rsidP="005A1A4A">
            <w:pPr>
              <w:rPr>
                <w:rFonts w:ascii="Calibri" w:eastAsia="Calibri" w:hAnsi="Calibri" w:cs="Times New Roman"/>
                <w:b/>
              </w:rPr>
            </w:pPr>
            <w:r>
              <w:rPr>
                <w:rFonts w:ascii="Calibri" w:eastAsia="Calibri" w:hAnsi="Calibri" w:cs="Times New Roman"/>
                <w:b/>
              </w:rPr>
              <w:t>Email from the Local Enterprise Office</w:t>
            </w:r>
          </w:p>
        </w:tc>
        <w:tc>
          <w:tcPr>
            <w:tcW w:w="1985" w:type="dxa"/>
          </w:tcPr>
          <w:p w:rsidR="00020F19" w:rsidRPr="00BB2D1D" w:rsidRDefault="00020F19" w:rsidP="005A1A4A">
            <w:pPr>
              <w:rPr>
                <w:rFonts w:ascii="Calibri" w:eastAsia="Calibri" w:hAnsi="Calibri" w:cs="Times New Roman"/>
                <w:b/>
              </w:rPr>
            </w:pPr>
            <w:r>
              <w:rPr>
                <w:rFonts w:ascii="Calibri" w:eastAsia="Calibri" w:hAnsi="Calibri" w:cs="Times New Roman"/>
                <w:b/>
              </w:rPr>
              <w:t>16/02/2021</w:t>
            </w:r>
          </w:p>
        </w:tc>
        <w:tc>
          <w:tcPr>
            <w:tcW w:w="2119" w:type="dxa"/>
          </w:tcPr>
          <w:p w:rsidR="00020F19" w:rsidRPr="00BB2D1D" w:rsidRDefault="00020F19" w:rsidP="005A1A4A">
            <w:pPr>
              <w:rPr>
                <w:rFonts w:ascii="Calibri" w:eastAsia="Calibri" w:hAnsi="Calibri" w:cs="Times New Roman"/>
                <w:b/>
              </w:rPr>
            </w:pPr>
            <w:r>
              <w:rPr>
                <w:rFonts w:ascii="Calibri" w:eastAsia="Calibri" w:hAnsi="Calibri" w:cs="Times New Roman"/>
                <w:b/>
              </w:rPr>
              <w:t>B Kirby</w:t>
            </w:r>
          </w:p>
        </w:tc>
      </w:tr>
    </w:tbl>
    <w:p w:rsidR="00020F19" w:rsidRPr="007D23B2" w:rsidRDefault="00020F19" w:rsidP="00020F19">
      <w:pP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3"/>
        <w:gridCol w:w="4333"/>
      </w:tblGrid>
      <w:tr w:rsidR="00020F19" w:rsidRPr="00BB2D1D" w:rsidTr="005A1A4A">
        <w:tc>
          <w:tcPr>
            <w:tcW w:w="10881" w:type="dxa"/>
            <w:gridSpan w:val="2"/>
          </w:tcPr>
          <w:p w:rsidR="00020F19" w:rsidRDefault="00020F19" w:rsidP="005A1A4A">
            <w:pPr>
              <w:rPr>
                <w:rFonts w:ascii="Calibri" w:eastAsia="Calibri" w:hAnsi="Calibri" w:cs="Times New Roman"/>
                <w:b/>
              </w:rPr>
            </w:pPr>
            <w:r w:rsidRPr="00BB2D1D">
              <w:rPr>
                <w:rFonts w:ascii="Calibri" w:eastAsia="Calibri" w:hAnsi="Calibri" w:cs="Times New Roman"/>
                <w:b/>
              </w:rPr>
              <w:t xml:space="preserve">Detail of Discussion: </w:t>
            </w:r>
          </w:p>
          <w:p w:rsidR="00020F19" w:rsidRPr="001E009B" w:rsidRDefault="00D0497D" w:rsidP="00020F19">
            <w:pPr>
              <w:numPr>
                <w:ilvl w:val="0"/>
                <w:numId w:val="18"/>
              </w:numPr>
              <w:spacing w:after="200" w:line="276" w:lineRule="auto"/>
              <w:rPr>
                <w:rFonts w:ascii="Calibri" w:eastAsia="Calibri" w:hAnsi="Calibri" w:cs="Times New Roman"/>
                <w:b/>
              </w:rPr>
            </w:pPr>
            <w:r w:rsidRPr="00B83690">
              <w:rPr>
                <w:rFonts w:ascii="Calibri" w:eastAsia="Calibri" w:hAnsi="Calibri" w:cs="Calibri"/>
                <w:bCs/>
              </w:rPr>
              <w:t>Mr.</w:t>
            </w:r>
            <w:r w:rsidR="00020F19" w:rsidRPr="00B83690">
              <w:rPr>
                <w:rFonts w:ascii="Calibri" w:eastAsia="Calibri" w:hAnsi="Calibri" w:cs="Calibri"/>
                <w:bCs/>
              </w:rPr>
              <w:t xml:space="preserve"> Jimmy Taaffe briefly outlined this project to the Evaluation Committee advising that Butlers Ice Cream has been in operation for many years.  The promoter a </w:t>
            </w:r>
            <w:r w:rsidRPr="00B83690">
              <w:rPr>
                <w:rFonts w:ascii="Calibri" w:eastAsia="Calibri" w:hAnsi="Calibri" w:cs="Calibri"/>
                <w:bCs/>
              </w:rPr>
              <w:t>Mr.</w:t>
            </w:r>
            <w:r w:rsidR="00020F19" w:rsidRPr="00B83690">
              <w:rPr>
                <w:rFonts w:ascii="Calibri" w:eastAsia="Calibri" w:hAnsi="Calibri" w:cs="Calibri"/>
                <w:bCs/>
              </w:rPr>
              <w:t xml:space="preserve"> Kenneth Reddy has worked for Butlers for nearly 20 years and is taking over the business. Due to their supplier ceasing supply they now wish to produce its own high quality ice cream. Not only will they be </w:t>
            </w:r>
            <w:r w:rsidR="00020F19" w:rsidRPr="00B83690">
              <w:rPr>
                <w:rFonts w:ascii="Calibri" w:eastAsia="Calibri" w:hAnsi="Calibri" w:cs="Calibri"/>
                <w:bCs/>
              </w:rPr>
              <w:lastRenderedPageBreak/>
              <w:t>producing ice cream for their own shop they also sell it other local outlets.</w:t>
            </w:r>
          </w:p>
          <w:p w:rsidR="00020F19" w:rsidRPr="001E009B" w:rsidRDefault="00020F19" w:rsidP="00020F19">
            <w:pPr>
              <w:numPr>
                <w:ilvl w:val="0"/>
                <w:numId w:val="18"/>
              </w:numPr>
              <w:spacing w:after="200" w:line="276" w:lineRule="auto"/>
              <w:rPr>
                <w:rFonts w:ascii="Calibri" w:eastAsia="Calibri" w:hAnsi="Calibri" w:cs="Times New Roman"/>
                <w:b/>
              </w:rPr>
            </w:pPr>
            <w:r w:rsidRPr="001E009B">
              <w:rPr>
                <w:rFonts w:ascii="Calibri" w:eastAsia="Calibri" w:hAnsi="Calibri" w:cs="Calibri"/>
                <w:bCs/>
              </w:rPr>
              <w:t xml:space="preserve">Butlers Ice cream is a well-known and popular brand around Dungarvan and very popular.  The promoter will be keeping the brand name. </w:t>
            </w:r>
          </w:p>
          <w:p w:rsidR="00020F19" w:rsidRPr="001E009B" w:rsidRDefault="00D0497D" w:rsidP="00020F19">
            <w:pPr>
              <w:numPr>
                <w:ilvl w:val="0"/>
                <w:numId w:val="18"/>
              </w:numPr>
              <w:spacing w:after="200" w:line="276" w:lineRule="auto"/>
              <w:rPr>
                <w:rFonts w:ascii="Calibri" w:eastAsia="Calibri" w:hAnsi="Calibri" w:cs="Times New Roman"/>
                <w:b/>
              </w:rPr>
            </w:pPr>
            <w:r w:rsidRPr="001E009B">
              <w:rPr>
                <w:rFonts w:ascii="Calibri" w:eastAsia="Calibri" w:hAnsi="Calibri" w:cs="Calibri"/>
                <w:bCs/>
              </w:rPr>
              <w:t>Mr.</w:t>
            </w:r>
            <w:r w:rsidR="00020F19" w:rsidRPr="001E009B">
              <w:rPr>
                <w:rFonts w:ascii="Calibri" w:eastAsia="Calibri" w:hAnsi="Calibri" w:cs="Calibri"/>
                <w:bCs/>
              </w:rPr>
              <w:t xml:space="preserve"> Jimmy Taaffe advised that the promoter has sufficient match funding as he has €20k in his credit union account and €15k in his trading account.</w:t>
            </w:r>
          </w:p>
          <w:p w:rsidR="00020F19" w:rsidRPr="001E009B" w:rsidRDefault="00020F19" w:rsidP="00020F19">
            <w:pPr>
              <w:numPr>
                <w:ilvl w:val="0"/>
                <w:numId w:val="18"/>
              </w:numPr>
              <w:spacing w:after="200" w:line="276" w:lineRule="auto"/>
              <w:rPr>
                <w:rFonts w:ascii="Calibri" w:eastAsia="Calibri" w:hAnsi="Calibri" w:cs="Times New Roman"/>
                <w:b/>
              </w:rPr>
            </w:pPr>
            <w:r w:rsidRPr="001E009B">
              <w:rPr>
                <w:rFonts w:ascii="Calibri" w:eastAsia="Calibri" w:hAnsi="Calibri" w:cs="Calibri"/>
                <w:bCs/>
              </w:rPr>
              <w:t>Where the pet supplies station is set up in the front of the shop will be converted to the production area.</w:t>
            </w:r>
          </w:p>
          <w:p w:rsidR="00020F19" w:rsidRPr="001E009B" w:rsidRDefault="00020F19" w:rsidP="00020F19">
            <w:pPr>
              <w:numPr>
                <w:ilvl w:val="0"/>
                <w:numId w:val="18"/>
              </w:numPr>
              <w:spacing w:after="200" w:line="276" w:lineRule="auto"/>
              <w:rPr>
                <w:rFonts w:ascii="Calibri" w:eastAsia="Calibri" w:hAnsi="Calibri" w:cs="Times New Roman"/>
                <w:b/>
              </w:rPr>
            </w:pPr>
            <w:r w:rsidRPr="001E009B">
              <w:rPr>
                <w:rFonts w:ascii="Calibri" w:eastAsia="Calibri" w:hAnsi="Calibri" w:cs="Calibri"/>
                <w:bCs/>
              </w:rPr>
              <w:t>The Evaluation Committee agreed the promoter and his wife were very competent and had the skills necessary to implement the project successful.</w:t>
            </w:r>
          </w:p>
          <w:p w:rsidR="00020F19" w:rsidRPr="001E009B" w:rsidRDefault="00020F19" w:rsidP="00020F19">
            <w:pPr>
              <w:numPr>
                <w:ilvl w:val="0"/>
                <w:numId w:val="18"/>
              </w:numPr>
              <w:spacing w:after="200" w:line="276" w:lineRule="auto"/>
              <w:rPr>
                <w:rFonts w:ascii="Calibri" w:eastAsia="Calibri" w:hAnsi="Calibri" w:cs="Times New Roman"/>
                <w:b/>
              </w:rPr>
            </w:pPr>
            <w:r w:rsidRPr="001E009B">
              <w:rPr>
                <w:rFonts w:ascii="Calibri" w:eastAsia="Calibri" w:hAnsi="Calibri" w:cs="Calibri"/>
                <w:bCs/>
              </w:rPr>
              <w:t xml:space="preserve">A Committee Member noted that they will get a much better efficiencies and product from the new equipment. </w:t>
            </w:r>
          </w:p>
          <w:p w:rsidR="00020F19" w:rsidRPr="00BB2D1D" w:rsidRDefault="00020F19" w:rsidP="005A1A4A">
            <w:pPr>
              <w:rPr>
                <w:rFonts w:ascii="Calibri" w:eastAsia="Calibri" w:hAnsi="Calibri" w:cs="Times New Roman"/>
              </w:rPr>
            </w:pPr>
            <w:r w:rsidRPr="00B83690">
              <w:rPr>
                <w:rFonts w:ascii="Calibri" w:eastAsia="Calibri" w:hAnsi="Calibri" w:cs="Calibri"/>
                <w:bCs/>
              </w:rPr>
              <w:t>The Evaluation agreed to recommend funding this project as presented.</w:t>
            </w:r>
          </w:p>
          <w:p w:rsidR="00020F19" w:rsidRPr="00BB2D1D" w:rsidRDefault="00020F19" w:rsidP="005A1A4A">
            <w:pPr>
              <w:rPr>
                <w:rFonts w:ascii="Calibri" w:eastAsia="Calibri" w:hAnsi="Calibri" w:cs="Times New Roman"/>
              </w:rPr>
            </w:pPr>
            <w:r w:rsidRPr="00BB2D1D">
              <w:rPr>
                <w:rFonts w:ascii="Calibri" w:eastAsia="Calibri" w:hAnsi="Calibri" w:cs="Times New Roman"/>
                <w:b/>
              </w:rPr>
              <w:t>Amount Recommended:</w:t>
            </w:r>
            <w:r w:rsidRPr="008330D6">
              <w:rPr>
                <w:rFonts w:ascii="Calibri" w:eastAsia="Calibri" w:hAnsi="Calibri" w:cs="Calibri"/>
                <w:b/>
                <w:bCs/>
              </w:rPr>
              <w:t xml:space="preserve"> </w:t>
            </w:r>
            <w:r w:rsidRPr="00B83690">
              <w:rPr>
                <w:rFonts w:ascii="Calibri" w:eastAsia="Calibri" w:hAnsi="Calibri" w:cs="Calibri"/>
                <w:b/>
                <w:bCs/>
              </w:rPr>
              <w:t>A maximum of €20,457.00</w:t>
            </w:r>
            <w:r w:rsidRPr="00B83690">
              <w:rPr>
                <w:rFonts w:ascii="Calibri" w:eastAsia="Calibri" w:hAnsi="Calibri" w:cs="Calibri"/>
                <w:b/>
                <w:bCs/>
                <w:i/>
              </w:rPr>
              <w:t xml:space="preserve"> </w:t>
            </w:r>
            <w:r w:rsidRPr="00B83690">
              <w:rPr>
                <w:rFonts w:ascii="Calibri" w:eastAsia="Calibri" w:hAnsi="Calibri" w:cs="Calibri"/>
                <w:b/>
                <w:bCs/>
              </w:rPr>
              <w:t>or 50% of eligible expenditure, whichever is the lesser as presented</w:t>
            </w:r>
          </w:p>
        </w:tc>
      </w:tr>
      <w:tr w:rsidR="00020F19" w:rsidRPr="00BB2D1D" w:rsidTr="005A1A4A">
        <w:tc>
          <w:tcPr>
            <w:tcW w:w="5920" w:type="dxa"/>
          </w:tcPr>
          <w:p w:rsidR="00020F19" w:rsidRPr="00BB2D1D" w:rsidRDefault="00020F19" w:rsidP="005A1A4A">
            <w:pPr>
              <w:rPr>
                <w:rFonts w:ascii="Calibri" w:eastAsia="Calibri" w:hAnsi="Calibri" w:cs="Times New Roman"/>
                <w:b/>
              </w:rPr>
            </w:pPr>
            <w:r w:rsidRPr="00BB2D1D">
              <w:rPr>
                <w:rFonts w:ascii="Calibri" w:eastAsia="Calibri" w:hAnsi="Calibri" w:cs="Times New Roman"/>
                <w:b/>
              </w:rPr>
              <w:lastRenderedPageBreak/>
              <w:t>Amount Recommended:</w:t>
            </w:r>
            <w:r w:rsidRPr="008330D6">
              <w:rPr>
                <w:rFonts w:ascii="Calibri" w:eastAsia="Calibri" w:hAnsi="Calibri" w:cs="Calibri"/>
                <w:b/>
                <w:bCs/>
              </w:rPr>
              <w:t xml:space="preserve"> </w:t>
            </w:r>
            <w:r w:rsidRPr="00B83690">
              <w:rPr>
                <w:rFonts w:ascii="Calibri" w:eastAsia="Calibri" w:hAnsi="Calibri" w:cs="Calibri"/>
                <w:b/>
                <w:bCs/>
              </w:rPr>
              <w:t>A maximum of €20,457.00</w:t>
            </w:r>
            <w:r w:rsidRPr="00B83690">
              <w:rPr>
                <w:rFonts w:ascii="Calibri" w:eastAsia="Calibri" w:hAnsi="Calibri" w:cs="Calibri"/>
                <w:b/>
                <w:bCs/>
                <w:i/>
              </w:rPr>
              <w:t xml:space="preserve"> </w:t>
            </w:r>
            <w:r w:rsidRPr="00B83690">
              <w:rPr>
                <w:rFonts w:ascii="Calibri" w:eastAsia="Calibri" w:hAnsi="Calibri" w:cs="Calibri"/>
                <w:b/>
                <w:bCs/>
              </w:rPr>
              <w:t>or 50% of eligible expenditure, whichever is the lesser as presented</w:t>
            </w:r>
          </w:p>
        </w:tc>
        <w:tc>
          <w:tcPr>
            <w:tcW w:w="4961" w:type="dxa"/>
          </w:tcPr>
          <w:p w:rsidR="00020F19" w:rsidRPr="00BB2D1D" w:rsidRDefault="00020F19" w:rsidP="005A1A4A">
            <w:pPr>
              <w:rPr>
                <w:rFonts w:ascii="Calibri" w:eastAsia="Calibri" w:hAnsi="Calibri" w:cs="Times New Roman"/>
                <w:b/>
              </w:rPr>
            </w:pPr>
            <w:r>
              <w:rPr>
                <w:rFonts w:ascii="Calibri" w:eastAsia="Calibri" w:hAnsi="Calibri" w:cs="Times New Roman"/>
                <w:b/>
              </w:rPr>
              <w:t>50</w:t>
            </w:r>
            <w:r w:rsidRPr="00BB2D1D">
              <w:rPr>
                <w:rFonts w:ascii="Calibri" w:eastAsia="Calibri" w:hAnsi="Calibri" w:cs="Times New Roman"/>
                <w:b/>
              </w:rPr>
              <w:t>% of Eligible Project Funding:</w:t>
            </w:r>
          </w:p>
        </w:tc>
      </w:tr>
    </w:tbl>
    <w:p w:rsidR="00020F19" w:rsidRDefault="00020F19" w:rsidP="00DD232D">
      <w:pPr>
        <w:pStyle w:val="NoSpacing"/>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020F19" w:rsidRPr="00450950" w:rsidTr="005A1A4A">
        <w:tc>
          <w:tcPr>
            <w:tcW w:w="5920" w:type="dxa"/>
          </w:tcPr>
          <w:p w:rsidR="00020F19" w:rsidRPr="00450950" w:rsidRDefault="00020F19" w:rsidP="005A1A4A">
            <w:pPr>
              <w:rPr>
                <w:b/>
              </w:rPr>
            </w:pPr>
            <w:r w:rsidRPr="00450950">
              <w:rPr>
                <w:b/>
              </w:rPr>
              <w:t xml:space="preserve">Proposed: </w:t>
            </w:r>
            <w:r>
              <w:rPr>
                <w:b/>
              </w:rPr>
              <w:t>G. Foley</w:t>
            </w:r>
          </w:p>
        </w:tc>
        <w:tc>
          <w:tcPr>
            <w:tcW w:w="4961" w:type="dxa"/>
          </w:tcPr>
          <w:p w:rsidR="00020F19" w:rsidRPr="00450950" w:rsidRDefault="00020F19" w:rsidP="005A1A4A">
            <w:pPr>
              <w:rPr>
                <w:b/>
              </w:rPr>
            </w:pPr>
            <w:r w:rsidRPr="00450950">
              <w:rPr>
                <w:b/>
              </w:rPr>
              <w:t xml:space="preserve">Seconded by: </w:t>
            </w:r>
            <w:r>
              <w:rPr>
                <w:b/>
              </w:rPr>
              <w:t>C. Quinlan</w:t>
            </w:r>
          </w:p>
        </w:tc>
      </w:tr>
      <w:tr w:rsidR="00020F19" w:rsidRPr="00450950" w:rsidTr="005A1A4A">
        <w:tc>
          <w:tcPr>
            <w:tcW w:w="5920" w:type="dxa"/>
          </w:tcPr>
          <w:p w:rsidR="00020F19" w:rsidRPr="00450950" w:rsidRDefault="00020F19" w:rsidP="005A1A4A">
            <w:pPr>
              <w:rPr>
                <w:b/>
              </w:rPr>
            </w:pPr>
            <w:r>
              <w:rPr>
                <w:b/>
              </w:rPr>
              <w:t>Abstentions: None</w:t>
            </w:r>
          </w:p>
        </w:tc>
        <w:tc>
          <w:tcPr>
            <w:tcW w:w="4961" w:type="dxa"/>
          </w:tcPr>
          <w:p w:rsidR="00020F19" w:rsidRPr="00450950" w:rsidRDefault="00020F19" w:rsidP="005A1A4A">
            <w:pPr>
              <w:rPr>
                <w:b/>
              </w:rPr>
            </w:pPr>
          </w:p>
        </w:tc>
      </w:tr>
      <w:tr w:rsidR="00020F19" w:rsidRPr="00450950" w:rsidTr="005A1A4A">
        <w:tc>
          <w:tcPr>
            <w:tcW w:w="5920" w:type="dxa"/>
          </w:tcPr>
          <w:p w:rsidR="00020F19" w:rsidRPr="00450950" w:rsidRDefault="00020F19" w:rsidP="005A1A4A">
            <w:pPr>
              <w:rPr>
                <w:b/>
              </w:rPr>
            </w:pPr>
            <w:r w:rsidRPr="00450950">
              <w:rPr>
                <w:b/>
              </w:rPr>
              <w:t xml:space="preserve">Quorum achieved: Yes </w:t>
            </w:r>
          </w:p>
        </w:tc>
        <w:tc>
          <w:tcPr>
            <w:tcW w:w="4961" w:type="dxa"/>
          </w:tcPr>
          <w:p w:rsidR="00020F19" w:rsidRPr="00450950" w:rsidRDefault="00020F19" w:rsidP="005A1A4A">
            <w:pPr>
              <w:rPr>
                <w:b/>
              </w:rPr>
            </w:pPr>
            <w:r w:rsidRPr="00450950">
              <w:rPr>
                <w:b/>
              </w:rPr>
              <w:t>APPROVED</w:t>
            </w:r>
          </w:p>
        </w:tc>
      </w:tr>
    </w:tbl>
    <w:p w:rsidR="00020F19" w:rsidRDefault="00020F19" w:rsidP="00612AC2">
      <w:pPr>
        <w:rPr>
          <w:b/>
        </w:rPr>
      </w:pPr>
    </w:p>
    <w:p w:rsidR="00020F19" w:rsidRPr="00D0497D" w:rsidRDefault="005A1A4A" w:rsidP="00020F19">
      <w:pPr>
        <w:pStyle w:val="ListParagraph"/>
        <w:numPr>
          <w:ilvl w:val="0"/>
          <w:numId w:val="17"/>
        </w:numPr>
        <w:rPr>
          <w:b/>
        </w:rPr>
      </w:pPr>
      <w:r w:rsidRPr="00D0497D">
        <w:rPr>
          <w:b/>
        </w:rPr>
        <w:t>31LDRWAT113885</w:t>
      </w:r>
      <w:r w:rsidRPr="00D0497D">
        <w:rPr>
          <w:b/>
        </w:rPr>
        <w:tab/>
        <w:t>Installation of maturation storage, bottling and blending equipment in existing unit.</w:t>
      </w:r>
    </w:p>
    <w:p w:rsidR="00020F19" w:rsidRPr="005A1A4A" w:rsidRDefault="005A1A4A" w:rsidP="00612AC2">
      <w:r w:rsidRPr="005A1A4A">
        <w:t xml:space="preserve">J Taaffe </w:t>
      </w:r>
      <w:r>
        <w:t>described the project and informed the committee that 3 to 4 jobs were being supported in this instance, as a rule of thumb if a €40k grant investment creates one position it should be considered as a good return on investment. R Walsh advised that LEO and</w:t>
      </w:r>
      <w:r w:rsidR="00AE5F3E">
        <w:t xml:space="preserve"> E</w:t>
      </w:r>
      <w:r>
        <w:t xml:space="preserve">nterprise Ireland </w:t>
      </w:r>
      <w:r w:rsidR="00D0497D">
        <w:t>have</w:t>
      </w:r>
      <w:r>
        <w:t xml:space="preserve"> supported this business already therefore ‘de minimus’ funding thresholds must not be exceeded.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8"/>
        <w:gridCol w:w="6198"/>
      </w:tblGrid>
      <w:tr w:rsidR="005A1A4A" w:rsidRPr="00546AF4" w:rsidTr="005A1A4A">
        <w:trPr>
          <w:trHeight w:val="260"/>
        </w:trPr>
        <w:tc>
          <w:tcPr>
            <w:tcW w:w="3794" w:type="dxa"/>
          </w:tcPr>
          <w:p w:rsidR="005A1A4A" w:rsidRPr="00546AF4" w:rsidRDefault="005A1A4A" w:rsidP="005A1A4A">
            <w:pPr>
              <w:spacing w:after="0" w:line="240" w:lineRule="auto"/>
              <w:jc w:val="both"/>
            </w:pPr>
            <w:r w:rsidRPr="00546AF4">
              <w:t>Project ID</w:t>
            </w:r>
          </w:p>
        </w:tc>
        <w:tc>
          <w:tcPr>
            <w:tcW w:w="7059" w:type="dxa"/>
          </w:tcPr>
          <w:p w:rsidR="005A1A4A" w:rsidRPr="00546AF4" w:rsidRDefault="005A1A4A" w:rsidP="005A1A4A">
            <w:pPr>
              <w:spacing w:after="0" w:line="240" w:lineRule="auto"/>
            </w:pPr>
            <w:r w:rsidRPr="00546AF4">
              <w:t>31LDRWAT113885</w:t>
            </w:r>
            <w:r w:rsidRPr="00546AF4">
              <w:tab/>
            </w:r>
          </w:p>
        </w:tc>
      </w:tr>
      <w:tr w:rsidR="005A1A4A" w:rsidRPr="00546AF4" w:rsidTr="005A1A4A">
        <w:trPr>
          <w:trHeight w:val="260"/>
        </w:trPr>
        <w:tc>
          <w:tcPr>
            <w:tcW w:w="3794" w:type="dxa"/>
          </w:tcPr>
          <w:p w:rsidR="005A1A4A" w:rsidRPr="00546AF4" w:rsidRDefault="005A1A4A" w:rsidP="005A1A4A">
            <w:pPr>
              <w:spacing w:after="0" w:line="240" w:lineRule="auto"/>
              <w:jc w:val="both"/>
            </w:pPr>
            <w:r w:rsidRPr="00546AF4">
              <w:t>Project Type:</w:t>
            </w:r>
          </w:p>
        </w:tc>
        <w:tc>
          <w:tcPr>
            <w:tcW w:w="7059" w:type="dxa"/>
          </w:tcPr>
          <w:p w:rsidR="005A1A4A" w:rsidRPr="00546AF4" w:rsidRDefault="005A1A4A" w:rsidP="005A1A4A">
            <w:pPr>
              <w:spacing w:after="0" w:line="240" w:lineRule="auto"/>
            </w:pPr>
            <w:r w:rsidRPr="00546AF4">
              <w:t>Capital</w:t>
            </w:r>
          </w:p>
        </w:tc>
      </w:tr>
      <w:tr w:rsidR="005A1A4A" w:rsidRPr="00546AF4" w:rsidTr="005A1A4A">
        <w:trPr>
          <w:trHeight w:val="260"/>
        </w:trPr>
        <w:tc>
          <w:tcPr>
            <w:tcW w:w="3794" w:type="dxa"/>
          </w:tcPr>
          <w:p w:rsidR="005A1A4A" w:rsidRPr="00546AF4" w:rsidRDefault="005A1A4A" w:rsidP="005A1A4A">
            <w:pPr>
              <w:spacing w:after="0" w:line="240" w:lineRule="auto"/>
              <w:jc w:val="both"/>
            </w:pPr>
            <w:r w:rsidRPr="00546AF4">
              <w:t>Project Name:</w:t>
            </w:r>
          </w:p>
        </w:tc>
        <w:tc>
          <w:tcPr>
            <w:tcW w:w="7059" w:type="dxa"/>
          </w:tcPr>
          <w:p w:rsidR="005A1A4A" w:rsidRPr="00546AF4" w:rsidRDefault="005A1A4A" w:rsidP="005A1A4A">
            <w:pPr>
              <w:spacing w:after="0" w:line="240" w:lineRule="auto"/>
            </w:pPr>
            <w:r w:rsidRPr="00546AF4">
              <w:t>Installation of maturation storage, bottling and blending equipment in existing unit</w:t>
            </w:r>
          </w:p>
        </w:tc>
      </w:tr>
      <w:tr w:rsidR="005A1A4A" w:rsidRPr="00546AF4" w:rsidTr="005A1A4A">
        <w:trPr>
          <w:trHeight w:val="260"/>
        </w:trPr>
        <w:tc>
          <w:tcPr>
            <w:tcW w:w="3794" w:type="dxa"/>
          </w:tcPr>
          <w:p w:rsidR="005A1A4A" w:rsidRPr="00546AF4" w:rsidRDefault="005A1A4A" w:rsidP="005A1A4A">
            <w:pPr>
              <w:spacing w:after="0" w:line="240" w:lineRule="auto"/>
              <w:jc w:val="both"/>
            </w:pPr>
            <w:r w:rsidRPr="00546AF4">
              <w:t>Promoters Name:</w:t>
            </w:r>
          </w:p>
        </w:tc>
        <w:tc>
          <w:tcPr>
            <w:tcW w:w="7059" w:type="dxa"/>
          </w:tcPr>
          <w:p w:rsidR="005A1A4A" w:rsidRPr="00546AF4" w:rsidRDefault="005A1A4A" w:rsidP="005A1A4A">
            <w:pPr>
              <w:spacing w:after="0" w:line="240" w:lineRule="auto"/>
            </w:pPr>
            <w:r w:rsidRPr="00546AF4">
              <w:t>O’Connell Whiskey Merchants Ltd</w:t>
            </w:r>
            <w:r w:rsidRPr="00546AF4">
              <w:tab/>
            </w:r>
          </w:p>
        </w:tc>
      </w:tr>
      <w:tr w:rsidR="005A1A4A" w:rsidRPr="00546AF4" w:rsidTr="005A1A4A">
        <w:trPr>
          <w:trHeight w:val="260"/>
        </w:trPr>
        <w:tc>
          <w:tcPr>
            <w:tcW w:w="3794" w:type="dxa"/>
          </w:tcPr>
          <w:p w:rsidR="005A1A4A" w:rsidRPr="00546AF4" w:rsidRDefault="005A1A4A" w:rsidP="005A1A4A">
            <w:pPr>
              <w:spacing w:after="0" w:line="240" w:lineRule="auto"/>
              <w:jc w:val="both"/>
            </w:pPr>
            <w:r w:rsidRPr="00546AF4">
              <w:t>Address:</w:t>
            </w:r>
          </w:p>
        </w:tc>
        <w:tc>
          <w:tcPr>
            <w:tcW w:w="7059" w:type="dxa"/>
          </w:tcPr>
          <w:p w:rsidR="005A1A4A" w:rsidRPr="00546AF4" w:rsidRDefault="005A1A4A" w:rsidP="005A1A4A">
            <w:r w:rsidRPr="00546AF4">
              <w:t>Mountain View, Stradbally, Co. Waterford</w:t>
            </w:r>
          </w:p>
        </w:tc>
      </w:tr>
      <w:tr w:rsidR="005A1A4A" w:rsidRPr="00546AF4" w:rsidTr="005A1A4A">
        <w:trPr>
          <w:trHeight w:val="428"/>
        </w:trPr>
        <w:tc>
          <w:tcPr>
            <w:tcW w:w="3794" w:type="dxa"/>
          </w:tcPr>
          <w:p w:rsidR="005A1A4A" w:rsidRPr="00546AF4" w:rsidRDefault="005A1A4A" w:rsidP="005A1A4A">
            <w:pPr>
              <w:spacing w:after="0" w:line="240" w:lineRule="auto"/>
              <w:jc w:val="both"/>
            </w:pPr>
            <w:r w:rsidRPr="00546AF4">
              <w:lastRenderedPageBreak/>
              <w:t>Description:</w:t>
            </w:r>
          </w:p>
        </w:tc>
        <w:tc>
          <w:tcPr>
            <w:tcW w:w="7059" w:type="dxa"/>
          </w:tcPr>
          <w:p w:rsidR="005A1A4A" w:rsidRPr="00546AF4" w:rsidRDefault="005A1A4A" w:rsidP="005A1A4A">
            <w:pPr>
              <w:spacing w:after="0" w:line="240" w:lineRule="auto"/>
            </w:pPr>
            <w:r w:rsidRPr="00546AF4">
              <w:t>The project is phase I of a two phase development. This application focuses on a storage, maturation, blending and bottling facility for O’Connell Whiskey Merchant. This will enable the promoter to carry out the primary function from cask intake to disgorging, blending and vatting in stainless steel tanks and finally bottling and packaging for domestic and export market.  Phase two will involve the restoration of an old protected unit at the Kilmacthomas Workhouse and the development of a tourism experience.</w:t>
            </w:r>
          </w:p>
        </w:tc>
      </w:tr>
      <w:tr w:rsidR="005A1A4A" w:rsidRPr="00546AF4" w:rsidTr="005A1A4A">
        <w:trPr>
          <w:trHeight w:val="428"/>
        </w:trPr>
        <w:tc>
          <w:tcPr>
            <w:tcW w:w="3794" w:type="dxa"/>
          </w:tcPr>
          <w:p w:rsidR="005A1A4A" w:rsidRPr="00546AF4" w:rsidRDefault="005A1A4A" w:rsidP="005A1A4A">
            <w:pPr>
              <w:spacing w:after="0" w:line="240" w:lineRule="auto"/>
              <w:jc w:val="both"/>
            </w:pPr>
            <w:r w:rsidRPr="00546AF4">
              <w:t>Theme:</w:t>
            </w:r>
          </w:p>
        </w:tc>
        <w:tc>
          <w:tcPr>
            <w:tcW w:w="7059" w:type="dxa"/>
          </w:tcPr>
          <w:p w:rsidR="005A1A4A" w:rsidRPr="00546AF4" w:rsidRDefault="005A1A4A" w:rsidP="005A1A4A">
            <w:pPr>
              <w:spacing w:after="0" w:line="240" w:lineRule="auto"/>
            </w:pPr>
            <w:r w:rsidRPr="00546AF4">
              <w:t xml:space="preserve">LO2 Economic and Enterprise Development     </w:t>
            </w:r>
          </w:p>
        </w:tc>
      </w:tr>
      <w:tr w:rsidR="005A1A4A" w:rsidRPr="00546AF4" w:rsidTr="005A1A4A">
        <w:trPr>
          <w:trHeight w:val="428"/>
        </w:trPr>
        <w:tc>
          <w:tcPr>
            <w:tcW w:w="3794" w:type="dxa"/>
          </w:tcPr>
          <w:p w:rsidR="005A1A4A" w:rsidRPr="00546AF4" w:rsidRDefault="005A1A4A" w:rsidP="005A1A4A">
            <w:pPr>
              <w:spacing w:after="0" w:line="240" w:lineRule="auto"/>
              <w:jc w:val="both"/>
            </w:pPr>
            <w:r w:rsidRPr="00546AF4">
              <w:t>Sub-theme:</w:t>
            </w:r>
          </w:p>
        </w:tc>
        <w:tc>
          <w:tcPr>
            <w:tcW w:w="7059" w:type="dxa"/>
          </w:tcPr>
          <w:p w:rsidR="005A1A4A" w:rsidRPr="00546AF4" w:rsidRDefault="005A1A4A" w:rsidP="005A1A4A">
            <w:pPr>
              <w:spacing w:after="0" w:line="240" w:lineRule="auto"/>
            </w:pPr>
            <w:r w:rsidRPr="00546AF4">
              <w:t>SA2.1 Capital investment in new and existing technology</w:t>
            </w:r>
          </w:p>
        </w:tc>
      </w:tr>
      <w:tr w:rsidR="005A1A4A" w:rsidRPr="00546AF4" w:rsidTr="005A1A4A">
        <w:trPr>
          <w:trHeight w:val="428"/>
        </w:trPr>
        <w:tc>
          <w:tcPr>
            <w:tcW w:w="3794" w:type="dxa"/>
          </w:tcPr>
          <w:p w:rsidR="005A1A4A" w:rsidRPr="00546AF4" w:rsidRDefault="005A1A4A" w:rsidP="005A1A4A">
            <w:pPr>
              <w:spacing w:after="0" w:line="240" w:lineRule="auto"/>
              <w:jc w:val="both"/>
            </w:pPr>
            <w:r w:rsidRPr="00546AF4">
              <w:t>Link to LDS</w:t>
            </w:r>
          </w:p>
        </w:tc>
        <w:tc>
          <w:tcPr>
            <w:tcW w:w="7059" w:type="dxa"/>
          </w:tcPr>
          <w:p w:rsidR="005A1A4A" w:rsidRPr="00546AF4" w:rsidRDefault="005A1A4A" w:rsidP="005A1A4A">
            <w:pPr>
              <w:spacing w:after="0" w:line="240" w:lineRule="auto"/>
            </w:pPr>
            <w:r w:rsidRPr="00546AF4">
              <w:t xml:space="preserve">Supporting new equipment investment in a small rural enterprise  </w:t>
            </w:r>
          </w:p>
        </w:tc>
      </w:tr>
    </w:tbl>
    <w:p w:rsidR="005A1A4A" w:rsidRPr="00546AF4" w:rsidRDefault="005A1A4A" w:rsidP="005A1A4A">
      <w:pPr>
        <w:jc w:val="cente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7"/>
        <w:gridCol w:w="1693"/>
        <w:gridCol w:w="110"/>
        <w:gridCol w:w="1777"/>
        <w:gridCol w:w="926"/>
        <w:gridCol w:w="809"/>
        <w:gridCol w:w="2744"/>
      </w:tblGrid>
      <w:tr w:rsidR="005A1A4A" w:rsidRPr="00546AF4" w:rsidTr="005A1A4A">
        <w:tc>
          <w:tcPr>
            <w:tcW w:w="3320" w:type="dxa"/>
            <w:gridSpan w:val="3"/>
          </w:tcPr>
          <w:p w:rsidR="005A1A4A" w:rsidRPr="00546AF4" w:rsidRDefault="005A1A4A" w:rsidP="005A1A4A">
            <w:pPr>
              <w:spacing w:after="0" w:line="240" w:lineRule="auto"/>
            </w:pPr>
            <w:r w:rsidRPr="00546AF4">
              <w:t>Total Project Costs</w:t>
            </w:r>
          </w:p>
        </w:tc>
        <w:tc>
          <w:tcPr>
            <w:tcW w:w="6256" w:type="dxa"/>
            <w:gridSpan w:val="4"/>
          </w:tcPr>
          <w:p w:rsidR="005A1A4A" w:rsidRPr="00546AF4" w:rsidRDefault="005A1A4A" w:rsidP="005A1A4A">
            <w:pPr>
              <w:jc w:val="both"/>
            </w:pPr>
            <w:r w:rsidRPr="00546AF4">
              <w:t>€161,985</w:t>
            </w:r>
          </w:p>
        </w:tc>
      </w:tr>
      <w:tr w:rsidR="005A1A4A" w:rsidRPr="00546AF4" w:rsidTr="005A1A4A">
        <w:tc>
          <w:tcPr>
            <w:tcW w:w="3320" w:type="dxa"/>
            <w:gridSpan w:val="3"/>
          </w:tcPr>
          <w:p w:rsidR="005A1A4A" w:rsidRPr="00546AF4" w:rsidRDefault="005A1A4A" w:rsidP="005A1A4A">
            <w:pPr>
              <w:spacing w:after="0" w:line="240" w:lineRule="auto"/>
            </w:pPr>
            <w:r w:rsidRPr="00546AF4">
              <w:t>Eligible Project Costs</w:t>
            </w:r>
          </w:p>
        </w:tc>
        <w:tc>
          <w:tcPr>
            <w:tcW w:w="6256" w:type="dxa"/>
            <w:gridSpan w:val="4"/>
          </w:tcPr>
          <w:p w:rsidR="005A1A4A" w:rsidRPr="00546AF4" w:rsidRDefault="005A1A4A" w:rsidP="005A1A4A">
            <w:pPr>
              <w:jc w:val="both"/>
            </w:pPr>
            <w:r w:rsidRPr="00546AF4">
              <w:t>€161,985</w:t>
            </w:r>
          </w:p>
        </w:tc>
      </w:tr>
      <w:tr w:rsidR="005A1A4A" w:rsidRPr="00546AF4" w:rsidTr="005A1A4A">
        <w:tc>
          <w:tcPr>
            <w:tcW w:w="3320" w:type="dxa"/>
            <w:gridSpan w:val="3"/>
          </w:tcPr>
          <w:p w:rsidR="005A1A4A" w:rsidRPr="00546AF4" w:rsidRDefault="005A1A4A" w:rsidP="005A1A4A">
            <w:pPr>
              <w:spacing w:after="0" w:line="240" w:lineRule="auto"/>
            </w:pPr>
            <w:r w:rsidRPr="00546AF4">
              <w:t>Funding sought by promoter:</w:t>
            </w:r>
          </w:p>
        </w:tc>
        <w:tc>
          <w:tcPr>
            <w:tcW w:w="6256" w:type="dxa"/>
            <w:gridSpan w:val="4"/>
          </w:tcPr>
          <w:p w:rsidR="005A1A4A" w:rsidRPr="00546AF4" w:rsidRDefault="005A1A4A" w:rsidP="005A1A4A">
            <w:pPr>
              <w:jc w:val="both"/>
            </w:pPr>
            <w:r w:rsidRPr="00546AF4">
              <w:t>A maximum of €80,992.50 or 50% of eligible costs whichever is the lesser</w:t>
            </w:r>
          </w:p>
        </w:tc>
      </w:tr>
      <w:tr w:rsidR="005A1A4A" w:rsidRPr="00546AF4" w:rsidTr="005A1A4A">
        <w:tc>
          <w:tcPr>
            <w:tcW w:w="3320" w:type="dxa"/>
            <w:gridSpan w:val="3"/>
          </w:tcPr>
          <w:p w:rsidR="005A1A4A" w:rsidRPr="00546AF4" w:rsidRDefault="005A1A4A" w:rsidP="005A1A4A">
            <w:pPr>
              <w:spacing w:after="0" w:line="240" w:lineRule="auto"/>
            </w:pPr>
            <w:r w:rsidRPr="00546AF4">
              <w:t>State one of the following: -</w:t>
            </w:r>
          </w:p>
          <w:p w:rsidR="005A1A4A" w:rsidRPr="00546AF4" w:rsidRDefault="005A1A4A" w:rsidP="005A1A4A">
            <w:pPr>
              <w:spacing w:after="0" w:line="240" w:lineRule="auto"/>
            </w:pPr>
            <w:r w:rsidRPr="00546AF4">
              <w:t>First Review / Previously Deferred or Not Recommend</w:t>
            </w:r>
          </w:p>
        </w:tc>
        <w:tc>
          <w:tcPr>
            <w:tcW w:w="6256" w:type="dxa"/>
            <w:gridSpan w:val="4"/>
          </w:tcPr>
          <w:p w:rsidR="005A1A4A" w:rsidRPr="00546AF4" w:rsidRDefault="005A1A4A" w:rsidP="005A1A4A">
            <w:pPr>
              <w:jc w:val="both"/>
            </w:pPr>
            <w:r w:rsidRPr="00546AF4">
              <w:t>Previously deferred</w:t>
            </w:r>
          </w:p>
        </w:tc>
      </w:tr>
      <w:tr w:rsidR="005A1A4A" w:rsidRPr="00546AF4" w:rsidTr="005A1A4A">
        <w:tc>
          <w:tcPr>
            <w:tcW w:w="3320" w:type="dxa"/>
            <w:gridSpan w:val="3"/>
          </w:tcPr>
          <w:p w:rsidR="005A1A4A" w:rsidRPr="00546AF4" w:rsidRDefault="005A1A4A" w:rsidP="005A1A4A">
            <w:pPr>
              <w:spacing w:after="0" w:line="240" w:lineRule="auto"/>
            </w:pPr>
            <w:r w:rsidRPr="00546AF4">
              <w:t>Funding recommended by Evaluation Committee:</w:t>
            </w:r>
          </w:p>
        </w:tc>
        <w:tc>
          <w:tcPr>
            <w:tcW w:w="6256" w:type="dxa"/>
            <w:gridSpan w:val="4"/>
          </w:tcPr>
          <w:p w:rsidR="005A1A4A" w:rsidRPr="00546AF4" w:rsidRDefault="005A1A4A" w:rsidP="005A1A4A">
            <w:pPr>
              <w:jc w:val="both"/>
            </w:pPr>
            <w:r w:rsidRPr="00546AF4">
              <w:t>A maximum of €80,992.50 or 50% of eligible costs whichever is the lesser subject to the following conditions:-</w:t>
            </w:r>
          </w:p>
          <w:p w:rsidR="005A1A4A" w:rsidRPr="00546AF4" w:rsidRDefault="005A1A4A" w:rsidP="005A1A4A">
            <w:pPr>
              <w:pStyle w:val="ListParagraph"/>
              <w:numPr>
                <w:ilvl w:val="0"/>
                <w:numId w:val="19"/>
              </w:numPr>
              <w:spacing w:after="200" w:line="276" w:lineRule="auto"/>
              <w:jc w:val="both"/>
            </w:pPr>
            <w:r w:rsidRPr="00546AF4">
              <w:t xml:space="preserve">As the bank account from the investor is in the name of Thomas and his wife both should sign the letter of commitment  </w:t>
            </w:r>
          </w:p>
          <w:p w:rsidR="005A1A4A" w:rsidRPr="00546AF4" w:rsidRDefault="005A1A4A" w:rsidP="005A1A4A">
            <w:pPr>
              <w:pStyle w:val="ListParagraph"/>
              <w:numPr>
                <w:ilvl w:val="0"/>
                <w:numId w:val="19"/>
              </w:numPr>
              <w:spacing w:after="200" w:line="276" w:lineRule="auto"/>
              <w:jc w:val="both"/>
            </w:pPr>
            <w:r w:rsidRPr="00546AF4">
              <w:t>The letter of commitment should be strengthened.</w:t>
            </w:r>
          </w:p>
        </w:tc>
      </w:tr>
      <w:tr w:rsidR="005A1A4A" w:rsidRPr="00546AF4" w:rsidTr="005A1A4A">
        <w:tc>
          <w:tcPr>
            <w:tcW w:w="3320" w:type="dxa"/>
            <w:gridSpan w:val="3"/>
          </w:tcPr>
          <w:p w:rsidR="005A1A4A" w:rsidRPr="00546AF4" w:rsidRDefault="005A1A4A" w:rsidP="005A1A4A">
            <w:pPr>
              <w:spacing w:after="0" w:line="240" w:lineRule="auto"/>
            </w:pPr>
            <w:r w:rsidRPr="00546AF4">
              <w:t>Details of private funding:</w:t>
            </w:r>
          </w:p>
        </w:tc>
        <w:tc>
          <w:tcPr>
            <w:tcW w:w="6256" w:type="dxa"/>
            <w:gridSpan w:val="4"/>
          </w:tcPr>
          <w:p w:rsidR="005A1A4A" w:rsidRPr="00546AF4" w:rsidRDefault="005A1A4A" w:rsidP="005A1A4A">
            <w:pPr>
              <w:jc w:val="both"/>
            </w:pPr>
            <w:r w:rsidRPr="00546AF4">
              <w:t xml:space="preserve">€80,992.50 Equity investor </w:t>
            </w:r>
          </w:p>
        </w:tc>
      </w:tr>
      <w:tr w:rsidR="005A1A4A" w:rsidRPr="00546AF4" w:rsidTr="005A1A4A">
        <w:tc>
          <w:tcPr>
            <w:tcW w:w="3320" w:type="dxa"/>
            <w:gridSpan w:val="3"/>
          </w:tcPr>
          <w:p w:rsidR="005A1A4A" w:rsidRPr="00546AF4" w:rsidRDefault="005A1A4A" w:rsidP="005A1A4A">
            <w:pPr>
              <w:spacing w:after="0" w:line="240" w:lineRule="auto"/>
            </w:pPr>
            <w:r w:rsidRPr="00546AF4">
              <w:t>Voluntary Labour: YES / NO (If yes provide detail)</w:t>
            </w:r>
          </w:p>
        </w:tc>
        <w:tc>
          <w:tcPr>
            <w:tcW w:w="6256" w:type="dxa"/>
            <w:gridSpan w:val="4"/>
          </w:tcPr>
          <w:p w:rsidR="005A1A4A" w:rsidRPr="00546AF4" w:rsidRDefault="005A1A4A" w:rsidP="005A1A4A">
            <w:pPr>
              <w:spacing w:after="0" w:line="240" w:lineRule="auto"/>
            </w:pPr>
            <w:r w:rsidRPr="00546AF4">
              <w:t>No</w:t>
            </w:r>
          </w:p>
        </w:tc>
      </w:tr>
      <w:tr w:rsidR="005A1A4A" w:rsidRPr="00546AF4" w:rsidTr="005A1A4A">
        <w:tc>
          <w:tcPr>
            <w:tcW w:w="3320" w:type="dxa"/>
            <w:gridSpan w:val="3"/>
          </w:tcPr>
          <w:p w:rsidR="005A1A4A" w:rsidRPr="00546AF4" w:rsidRDefault="005A1A4A" w:rsidP="005A1A4A">
            <w:pPr>
              <w:spacing w:after="0" w:line="240" w:lineRule="auto"/>
            </w:pPr>
            <w:r w:rsidRPr="00546AF4">
              <w:t>Synopsis of project:</w:t>
            </w:r>
          </w:p>
        </w:tc>
        <w:tc>
          <w:tcPr>
            <w:tcW w:w="6256" w:type="dxa"/>
            <w:gridSpan w:val="4"/>
          </w:tcPr>
          <w:p w:rsidR="005A1A4A" w:rsidRPr="00546AF4" w:rsidRDefault="005A1A4A" w:rsidP="005A1A4A">
            <w:pPr>
              <w:spacing w:after="0" w:line="240" w:lineRule="auto"/>
            </w:pPr>
            <w:r w:rsidRPr="00546AF4">
              <w:t xml:space="preserve">Investment in new blending, maturation and bottling facilities as phase 1 of an existing whiskey company looking to locate in the Kilmacthomas Workhouses seeking to enter the premium whiskey market  </w:t>
            </w:r>
          </w:p>
          <w:p w:rsidR="005A1A4A" w:rsidRPr="00546AF4" w:rsidRDefault="005A1A4A" w:rsidP="005A1A4A">
            <w:pPr>
              <w:spacing w:after="0" w:line="240" w:lineRule="auto"/>
            </w:pPr>
          </w:p>
        </w:tc>
      </w:tr>
      <w:tr w:rsidR="005A1A4A" w:rsidRPr="00546AF4" w:rsidTr="005A1A4A">
        <w:trPr>
          <w:trHeight w:val="78"/>
        </w:trPr>
        <w:tc>
          <w:tcPr>
            <w:tcW w:w="3320" w:type="dxa"/>
            <w:gridSpan w:val="3"/>
            <w:vMerge w:val="restart"/>
          </w:tcPr>
          <w:p w:rsidR="005A1A4A" w:rsidRPr="00546AF4" w:rsidRDefault="005A1A4A" w:rsidP="005A1A4A">
            <w:pPr>
              <w:spacing w:after="0" w:line="240" w:lineRule="auto"/>
            </w:pPr>
            <w:r w:rsidRPr="00546AF4">
              <w:t>Detail exactly what WLP will be funding (List items from Project Assessment Report)</w:t>
            </w:r>
          </w:p>
          <w:p w:rsidR="005A1A4A" w:rsidRPr="00546AF4" w:rsidRDefault="005A1A4A" w:rsidP="005A1A4A">
            <w:pPr>
              <w:spacing w:after="0" w:line="240" w:lineRule="auto"/>
            </w:pPr>
          </w:p>
          <w:p w:rsidR="005A1A4A" w:rsidRPr="00546AF4" w:rsidRDefault="005A1A4A" w:rsidP="005A1A4A">
            <w:pPr>
              <w:spacing w:after="0" w:line="240" w:lineRule="auto"/>
            </w:pPr>
          </w:p>
          <w:p w:rsidR="005A1A4A" w:rsidRPr="00546AF4" w:rsidRDefault="005A1A4A" w:rsidP="005A1A4A">
            <w:pPr>
              <w:spacing w:after="0" w:line="240" w:lineRule="auto"/>
            </w:pPr>
          </w:p>
          <w:p w:rsidR="005A1A4A" w:rsidRPr="00546AF4" w:rsidRDefault="005A1A4A" w:rsidP="005A1A4A">
            <w:pPr>
              <w:spacing w:after="0" w:line="240" w:lineRule="auto"/>
            </w:pPr>
          </w:p>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lastRenderedPageBreak/>
              <w:t>Detail</w:t>
            </w:r>
          </w:p>
        </w:tc>
        <w:tc>
          <w:tcPr>
            <w:tcW w:w="1735" w:type="dxa"/>
            <w:gridSpan w:val="2"/>
          </w:tcPr>
          <w:p w:rsidR="005A1A4A" w:rsidRPr="00546AF4" w:rsidRDefault="005A1A4A" w:rsidP="005A1A4A">
            <w:pPr>
              <w:spacing w:after="0" w:line="240" w:lineRule="auto"/>
            </w:pPr>
            <w:r w:rsidRPr="00546AF4">
              <w:t>Total Cost (Expenditure)</w:t>
            </w:r>
          </w:p>
        </w:tc>
        <w:tc>
          <w:tcPr>
            <w:tcW w:w="2744" w:type="dxa"/>
          </w:tcPr>
          <w:p w:rsidR="005A1A4A" w:rsidRPr="00546AF4" w:rsidRDefault="005A1A4A" w:rsidP="005A1A4A">
            <w:pPr>
              <w:spacing w:after="0" w:line="240" w:lineRule="auto"/>
            </w:pPr>
            <w:r w:rsidRPr="00546AF4">
              <w:t>Grant Aid recommend by the Evaluation Committee @  50%</w:t>
            </w:r>
          </w:p>
        </w:tc>
      </w:tr>
      <w:tr w:rsidR="005A1A4A" w:rsidRPr="00546AF4" w:rsidTr="005A1A4A">
        <w:trPr>
          <w:trHeight w:val="77"/>
        </w:trPr>
        <w:tc>
          <w:tcPr>
            <w:tcW w:w="3320" w:type="dxa"/>
            <w:gridSpan w:val="3"/>
            <w:vMerge/>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t>Blending equipment</w:t>
            </w:r>
          </w:p>
        </w:tc>
        <w:tc>
          <w:tcPr>
            <w:tcW w:w="1735" w:type="dxa"/>
            <w:gridSpan w:val="2"/>
          </w:tcPr>
          <w:p w:rsidR="005A1A4A" w:rsidRPr="00546AF4" w:rsidRDefault="005A1A4A" w:rsidP="005A1A4A">
            <w:pPr>
              <w:spacing w:after="0" w:line="240" w:lineRule="auto"/>
            </w:pPr>
            <w:r w:rsidRPr="00546AF4">
              <w:t>€33,940</w:t>
            </w:r>
          </w:p>
        </w:tc>
        <w:tc>
          <w:tcPr>
            <w:tcW w:w="2744" w:type="dxa"/>
          </w:tcPr>
          <w:p w:rsidR="005A1A4A" w:rsidRPr="00546AF4" w:rsidRDefault="005A1A4A" w:rsidP="005A1A4A">
            <w:pPr>
              <w:spacing w:after="0" w:line="240" w:lineRule="auto"/>
            </w:pPr>
            <w:r w:rsidRPr="00546AF4">
              <w:t>€16,970</w:t>
            </w:r>
          </w:p>
        </w:tc>
      </w:tr>
      <w:tr w:rsidR="005A1A4A" w:rsidRPr="00546AF4" w:rsidTr="005A1A4A">
        <w:trPr>
          <w:trHeight w:val="77"/>
        </w:trPr>
        <w:tc>
          <w:tcPr>
            <w:tcW w:w="3320" w:type="dxa"/>
            <w:gridSpan w:val="3"/>
            <w:vMerge/>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t>RO Water Set</w:t>
            </w:r>
          </w:p>
        </w:tc>
        <w:tc>
          <w:tcPr>
            <w:tcW w:w="1735" w:type="dxa"/>
            <w:gridSpan w:val="2"/>
          </w:tcPr>
          <w:p w:rsidR="005A1A4A" w:rsidRPr="00546AF4" w:rsidRDefault="005A1A4A" w:rsidP="005A1A4A">
            <w:pPr>
              <w:spacing w:after="0" w:line="240" w:lineRule="auto"/>
            </w:pPr>
            <w:r w:rsidRPr="00546AF4">
              <w:t>€4,900</w:t>
            </w:r>
          </w:p>
        </w:tc>
        <w:tc>
          <w:tcPr>
            <w:tcW w:w="2744" w:type="dxa"/>
          </w:tcPr>
          <w:p w:rsidR="005A1A4A" w:rsidRPr="00546AF4" w:rsidRDefault="005A1A4A" w:rsidP="005A1A4A">
            <w:pPr>
              <w:spacing w:after="0" w:line="240" w:lineRule="auto"/>
            </w:pPr>
            <w:r w:rsidRPr="00546AF4">
              <w:t>€2,450</w:t>
            </w:r>
          </w:p>
        </w:tc>
      </w:tr>
      <w:tr w:rsidR="005A1A4A" w:rsidRPr="00546AF4" w:rsidTr="005A1A4A">
        <w:trPr>
          <w:trHeight w:val="77"/>
        </w:trPr>
        <w:tc>
          <w:tcPr>
            <w:tcW w:w="3320" w:type="dxa"/>
            <w:gridSpan w:val="3"/>
            <w:vMerge/>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t>Bottling Line</w:t>
            </w:r>
          </w:p>
        </w:tc>
        <w:tc>
          <w:tcPr>
            <w:tcW w:w="1735" w:type="dxa"/>
            <w:gridSpan w:val="2"/>
          </w:tcPr>
          <w:p w:rsidR="005A1A4A" w:rsidRPr="00546AF4" w:rsidRDefault="005A1A4A" w:rsidP="005A1A4A">
            <w:pPr>
              <w:spacing w:after="0" w:line="240" w:lineRule="auto"/>
            </w:pPr>
            <w:r w:rsidRPr="00546AF4">
              <w:t>€46,725</w:t>
            </w:r>
          </w:p>
        </w:tc>
        <w:tc>
          <w:tcPr>
            <w:tcW w:w="2744" w:type="dxa"/>
          </w:tcPr>
          <w:p w:rsidR="005A1A4A" w:rsidRPr="00546AF4" w:rsidRDefault="005A1A4A" w:rsidP="005A1A4A">
            <w:pPr>
              <w:spacing w:after="0" w:line="240" w:lineRule="auto"/>
            </w:pPr>
            <w:r w:rsidRPr="00546AF4">
              <w:t>€23,362.50</w:t>
            </w:r>
          </w:p>
        </w:tc>
      </w:tr>
      <w:tr w:rsidR="005A1A4A" w:rsidRPr="00546AF4" w:rsidTr="005A1A4A">
        <w:trPr>
          <w:trHeight w:val="77"/>
        </w:trPr>
        <w:tc>
          <w:tcPr>
            <w:tcW w:w="3320" w:type="dxa"/>
            <w:gridSpan w:val="3"/>
            <w:vMerge/>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t>Lifting &amp; Handling Equipment</w:t>
            </w:r>
          </w:p>
        </w:tc>
        <w:tc>
          <w:tcPr>
            <w:tcW w:w="1735" w:type="dxa"/>
            <w:gridSpan w:val="2"/>
          </w:tcPr>
          <w:p w:rsidR="005A1A4A" w:rsidRPr="00546AF4" w:rsidRDefault="005A1A4A" w:rsidP="005A1A4A">
            <w:pPr>
              <w:spacing w:after="0" w:line="240" w:lineRule="auto"/>
            </w:pPr>
            <w:r w:rsidRPr="00546AF4">
              <w:t>€17,950</w:t>
            </w:r>
          </w:p>
        </w:tc>
        <w:tc>
          <w:tcPr>
            <w:tcW w:w="2744" w:type="dxa"/>
          </w:tcPr>
          <w:p w:rsidR="005A1A4A" w:rsidRPr="00546AF4" w:rsidRDefault="005A1A4A" w:rsidP="005A1A4A">
            <w:pPr>
              <w:spacing w:after="0" w:line="240" w:lineRule="auto"/>
            </w:pPr>
            <w:r w:rsidRPr="00546AF4">
              <w:t>€8,975</w:t>
            </w:r>
          </w:p>
        </w:tc>
      </w:tr>
      <w:tr w:rsidR="005A1A4A" w:rsidRPr="00546AF4" w:rsidTr="005A1A4A">
        <w:trPr>
          <w:trHeight w:val="77"/>
        </w:trPr>
        <w:tc>
          <w:tcPr>
            <w:tcW w:w="3320" w:type="dxa"/>
            <w:gridSpan w:val="3"/>
            <w:vMerge/>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t>Cask Racking &amp; Mobile Shelving</w:t>
            </w:r>
          </w:p>
        </w:tc>
        <w:tc>
          <w:tcPr>
            <w:tcW w:w="1735" w:type="dxa"/>
            <w:gridSpan w:val="2"/>
          </w:tcPr>
          <w:p w:rsidR="005A1A4A" w:rsidRPr="00546AF4" w:rsidRDefault="005A1A4A" w:rsidP="005A1A4A">
            <w:pPr>
              <w:spacing w:after="0" w:line="240" w:lineRule="auto"/>
            </w:pPr>
            <w:r w:rsidRPr="00546AF4">
              <w:t>€49,870</w:t>
            </w:r>
          </w:p>
        </w:tc>
        <w:tc>
          <w:tcPr>
            <w:tcW w:w="2744" w:type="dxa"/>
          </w:tcPr>
          <w:p w:rsidR="005A1A4A" w:rsidRPr="00546AF4" w:rsidRDefault="005A1A4A" w:rsidP="005A1A4A">
            <w:pPr>
              <w:spacing w:after="0" w:line="240" w:lineRule="auto"/>
            </w:pPr>
            <w:r w:rsidRPr="00546AF4">
              <w:t>€24,935</w:t>
            </w:r>
          </w:p>
        </w:tc>
      </w:tr>
      <w:tr w:rsidR="005A1A4A" w:rsidRPr="00546AF4" w:rsidTr="005A1A4A">
        <w:trPr>
          <w:trHeight w:val="77"/>
        </w:trPr>
        <w:tc>
          <w:tcPr>
            <w:tcW w:w="3320" w:type="dxa"/>
            <w:gridSpan w:val="3"/>
            <w:vMerge/>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r w:rsidRPr="00546AF4">
              <w:t>Stainless Steel</w:t>
            </w:r>
          </w:p>
        </w:tc>
        <w:tc>
          <w:tcPr>
            <w:tcW w:w="1735" w:type="dxa"/>
            <w:gridSpan w:val="2"/>
          </w:tcPr>
          <w:p w:rsidR="005A1A4A" w:rsidRPr="00546AF4" w:rsidRDefault="005A1A4A" w:rsidP="005A1A4A">
            <w:pPr>
              <w:spacing w:after="0" w:line="240" w:lineRule="auto"/>
            </w:pPr>
            <w:r w:rsidRPr="00546AF4">
              <w:t>€8,600</w:t>
            </w:r>
          </w:p>
        </w:tc>
        <w:tc>
          <w:tcPr>
            <w:tcW w:w="2744" w:type="dxa"/>
          </w:tcPr>
          <w:p w:rsidR="005A1A4A" w:rsidRPr="00546AF4" w:rsidRDefault="005A1A4A" w:rsidP="005A1A4A">
            <w:pPr>
              <w:spacing w:after="0" w:line="240" w:lineRule="auto"/>
            </w:pPr>
            <w:r w:rsidRPr="00546AF4">
              <w:t>€4,300</w:t>
            </w:r>
          </w:p>
        </w:tc>
      </w:tr>
      <w:tr w:rsidR="005A1A4A" w:rsidRPr="00546AF4" w:rsidTr="005A1A4A">
        <w:trPr>
          <w:trHeight w:val="77"/>
        </w:trPr>
        <w:tc>
          <w:tcPr>
            <w:tcW w:w="3320" w:type="dxa"/>
            <w:gridSpan w:val="3"/>
          </w:tcPr>
          <w:p w:rsidR="005A1A4A" w:rsidRPr="00546AF4" w:rsidRDefault="005A1A4A" w:rsidP="005A1A4A">
            <w:pPr>
              <w:spacing w:after="0" w:line="240" w:lineRule="auto"/>
            </w:pPr>
            <w:r w:rsidRPr="00546AF4">
              <w:t>Total Funding</w:t>
            </w:r>
          </w:p>
        </w:tc>
        <w:tc>
          <w:tcPr>
            <w:tcW w:w="1777" w:type="dxa"/>
          </w:tcPr>
          <w:p w:rsidR="005A1A4A" w:rsidRPr="00546AF4" w:rsidRDefault="005A1A4A" w:rsidP="005A1A4A">
            <w:pPr>
              <w:spacing w:after="0" w:line="240" w:lineRule="auto"/>
            </w:pPr>
            <w:r w:rsidRPr="00546AF4">
              <w:t>Total cost of project</w:t>
            </w:r>
          </w:p>
        </w:tc>
        <w:tc>
          <w:tcPr>
            <w:tcW w:w="1735" w:type="dxa"/>
            <w:gridSpan w:val="2"/>
          </w:tcPr>
          <w:p w:rsidR="005A1A4A" w:rsidRPr="00546AF4" w:rsidRDefault="005A1A4A" w:rsidP="005A1A4A">
            <w:pPr>
              <w:spacing w:after="0" w:line="240" w:lineRule="auto"/>
            </w:pPr>
            <w:r w:rsidRPr="00546AF4">
              <w:t>€161,985</w:t>
            </w:r>
          </w:p>
        </w:tc>
        <w:tc>
          <w:tcPr>
            <w:tcW w:w="2744" w:type="dxa"/>
          </w:tcPr>
          <w:p w:rsidR="005A1A4A" w:rsidRPr="00546AF4" w:rsidRDefault="005A1A4A" w:rsidP="005A1A4A">
            <w:pPr>
              <w:spacing w:after="0" w:line="240" w:lineRule="auto"/>
            </w:pPr>
            <w:r w:rsidRPr="00546AF4">
              <w:t>€80,992.50</w:t>
            </w:r>
          </w:p>
        </w:tc>
      </w:tr>
      <w:tr w:rsidR="005A1A4A" w:rsidRPr="00546AF4" w:rsidTr="005A1A4A">
        <w:trPr>
          <w:trHeight w:val="77"/>
        </w:trPr>
        <w:tc>
          <w:tcPr>
            <w:tcW w:w="3320" w:type="dxa"/>
            <w:gridSpan w:val="3"/>
          </w:tcPr>
          <w:p w:rsidR="005A1A4A" w:rsidRPr="00546AF4" w:rsidRDefault="005A1A4A" w:rsidP="005A1A4A">
            <w:pPr>
              <w:spacing w:after="0" w:line="240" w:lineRule="auto"/>
            </w:pPr>
          </w:p>
        </w:tc>
        <w:tc>
          <w:tcPr>
            <w:tcW w:w="1777" w:type="dxa"/>
          </w:tcPr>
          <w:p w:rsidR="005A1A4A" w:rsidRPr="00546AF4" w:rsidRDefault="005A1A4A" w:rsidP="005A1A4A">
            <w:pPr>
              <w:spacing w:after="0" w:line="240" w:lineRule="auto"/>
            </w:pPr>
          </w:p>
        </w:tc>
        <w:tc>
          <w:tcPr>
            <w:tcW w:w="1735" w:type="dxa"/>
            <w:gridSpan w:val="2"/>
          </w:tcPr>
          <w:p w:rsidR="005A1A4A" w:rsidRPr="00546AF4" w:rsidRDefault="005A1A4A" w:rsidP="005A1A4A">
            <w:pPr>
              <w:spacing w:after="0" w:line="240" w:lineRule="auto"/>
            </w:pPr>
          </w:p>
        </w:tc>
        <w:tc>
          <w:tcPr>
            <w:tcW w:w="2744" w:type="dxa"/>
          </w:tcPr>
          <w:p w:rsidR="005A1A4A" w:rsidRPr="00546AF4" w:rsidRDefault="005A1A4A" w:rsidP="005A1A4A">
            <w:pPr>
              <w:spacing w:after="0" w:line="240" w:lineRule="auto"/>
            </w:pPr>
          </w:p>
        </w:tc>
      </w:tr>
      <w:tr w:rsidR="005A1A4A" w:rsidRPr="00546AF4" w:rsidTr="005A1A4A">
        <w:tc>
          <w:tcPr>
            <w:tcW w:w="3320" w:type="dxa"/>
            <w:gridSpan w:val="3"/>
          </w:tcPr>
          <w:p w:rsidR="005A1A4A" w:rsidRPr="00546AF4" w:rsidRDefault="005A1A4A" w:rsidP="005A1A4A">
            <w:pPr>
              <w:spacing w:after="0" w:line="240" w:lineRule="auto"/>
            </w:pPr>
            <w:r w:rsidRPr="00546AF4">
              <w:t>Was an assessment completed?: Date: ________________</w:t>
            </w:r>
          </w:p>
        </w:tc>
        <w:tc>
          <w:tcPr>
            <w:tcW w:w="6256" w:type="dxa"/>
            <w:gridSpan w:val="4"/>
          </w:tcPr>
          <w:p w:rsidR="005A1A4A" w:rsidRPr="00546AF4" w:rsidRDefault="005A1A4A" w:rsidP="005A1A4A">
            <w:pPr>
              <w:spacing w:after="0" w:line="240" w:lineRule="auto"/>
            </w:pPr>
            <w:r w:rsidRPr="00546AF4">
              <w:t xml:space="preserve">Yes, 18th Jan 2021 </w:t>
            </w:r>
          </w:p>
        </w:tc>
      </w:tr>
      <w:tr w:rsidR="005A1A4A" w:rsidRPr="00546AF4" w:rsidTr="005A1A4A">
        <w:tc>
          <w:tcPr>
            <w:tcW w:w="3320" w:type="dxa"/>
            <w:gridSpan w:val="3"/>
          </w:tcPr>
          <w:p w:rsidR="005A1A4A" w:rsidRPr="00546AF4" w:rsidRDefault="005A1A4A" w:rsidP="005A1A4A">
            <w:pPr>
              <w:spacing w:after="0" w:line="240" w:lineRule="auto"/>
            </w:pPr>
            <w:r w:rsidRPr="00546AF4">
              <w:t>Are detailed costings provided for the project?  Were the costs for the project considered reasonable and how was this measured?</w:t>
            </w:r>
          </w:p>
        </w:tc>
        <w:tc>
          <w:tcPr>
            <w:tcW w:w="6256" w:type="dxa"/>
            <w:gridSpan w:val="4"/>
          </w:tcPr>
          <w:p w:rsidR="005A1A4A" w:rsidRPr="00546AF4" w:rsidRDefault="005A1A4A" w:rsidP="005A1A4A">
            <w:pPr>
              <w:spacing w:after="0" w:line="240" w:lineRule="auto"/>
            </w:pPr>
            <w:r w:rsidRPr="00546AF4">
              <w:t xml:space="preserve">Yes, direct tendering was used and where the required number of quotations were sought, in some cases less than 3 quotations were received  but mostly comparison prices were available  </w:t>
            </w:r>
          </w:p>
        </w:tc>
      </w:tr>
      <w:tr w:rsidR="005A1A4A" w:rsidRPr="00546AF4" w:rsidTr="005A1A4A">
        <w:tc>
          <w:tcPr>
            <w:tcW w:w="3320" w:type="dxa"/>
            <w:gridSpan w:val="3"/>
          </w:tcPr>
          <w:p w:rsidR="005A1A4A" w:rsidRPr="00546AF4" w:rsidRDefault="005A1A4A" w:rsidP="005A1A4A">
            <w:pPr>
              <w:spacing w:after="0" w:line="240" w:lineRule="auto"/>
            </w:pPr>
            <w:r w:rsidRPr="00546AF4">
              <w:t>Where the procurement process resulted in less than 3 quotes, the EC must show the additional steps taken to ensure the reasonableness of costs:</w:t>
            </w:r>
          </w:p>
        </w:tc>
        <w:tc>
          <w:tcPr>
            <w:tcW w:w="6256" w:type="dxa"/>
            <w:gridSpan w:val="4"/>
          </w:tcPr>
          <w:p w:rsidR="005A1A4A" w:rsidRPr="00546AF4" w:rsidRDefault="005A1A4A" w:rsidP="005A1A4A">
            <w:pPr>
              <w:spacing w:after="0" w:line="240" w:lineRule="auto"/>
            </w:pPr>
            <w:r w:rsidRPr="00546AF4">
              <w:t>The Department have accepted the procurement process undertaken  following a project query submission based on the specialization of the items sought</w:t>
            </w:r>
          </w:p>
        </w:tc>
      </w:tr>
      <w:tr w:rsidR="005A1A4A" w:rsidRPr="00546AF4" w:rsidTr="005A1A4A">
        <w:tc>
          <w:tcPr>
            <w:tcW w:w="3320" w:type="dxa"/>
            <w:gridSpan w:val="3"/>
          </w:tcPr>
          <w:p w:rsidR="005A1A4A" w:rsidRPr="00546AF4" w:rsidRDefault="005A1A4A" w:rsidP="005A1A4A">
            <w:pPr>
              <w:spacing w:after="0" w:line="240" w:lineRule="auto"/>
            </w:pPr>
            <w:r w:rsidRPr="00546AF4">
              <w:t>Innovative Element of the project:</w:t>
            </w:r>
          </w:p>
        </w:tc>
        <w:tc>
          <w:tcPr>
            <w:tcW w:w="6256" w:type="dxa"/>
            <w:gridSpan w:val="4"/>
          </w:tcPr>
          <w:p w:rsidR="005A1A4A" w:rsidRPr="00546AF4" w:rsidRDefault="005A1A4A" w:rsidP="005A1A4A">
            <w:pPr>
              <w:spacing w:after="0" w:line="240" w:lineRule="auto"/>
            </w:pPr>
            <w:r w:rsidRPr="00546AF4">
              <w:t>This will enable the promoter to carry out the primary function from cask intake to disgorging, blending and vatting in stainless steel tanks and finally bottling and packaging for domestic and export market</w:t>
            </w:r>
          </w:p>
        </w:tc>
      </w:tr>
      <w:tr w:rsidR="005A1A4A" w:rsidRPr="00546AF4" w:rsidTr="005A1A4A">
        <w:tc>
          <w:tcPr>
            <w:tcW w:w="3320" w:type="dxa"/>
            <w:gridSpan w:val="3"/>
          </w:tcPr>
          <w:p w:rsidR="005A1A4A" w:rsidRPr="00546AF4" w:rsidRDefault="005A1A4A" w:rsidP="005A1A4A">
            <w:pPr>
              <w:spacing w:after="0" w:line="240" w:lineRule="auto"/>
            </w:pPr>
            <w:r w:rsidRPr="00546AF4">
              <w:t>Consideration of Deadweight:</w:t>
            </w:r>
          </w:p>
        </w:tc>
        <w:tc>
          <w:tcPr>
            <w:tcW w:w="6256" w:type="dxa"/>
            <w:gridSpan w:val="4"/>
          </w:tcPr>
          <w:p w:rsidR="005A1A4A" w:rsidRPr="00546AF4" w:rsidRDefault="005A1A4A" w:rsidP="005A1A4A">
            <w:pPr>
              <w:jc w:val="both"/>
            </w:pPr>
            <w:r w:rsidRPr="00546AF4">
              <w:t xml:space="preserve">According to the promoter’s response as per Q10 of the application form, the project would only proceed on a reduced basis. The lack of a grant will delay the project being in a position to hire staff while efforts to source other private funding continue. </w:t>
            </w:r>
          </w:p>
          <w:p w:rsidR="005A1A4A" w:rsidRPr="00546AF4" w:rsidRDefault="005A1A4A" w:rsidP="005A1A4A">
            <w:pPr>
              <w:spacing w:after="0" w:line="240" w:lineRule="auto"/>
            </w:pPr>
            <w:r w:rsidRPr="00546AF4">
              <w:t>As per my assessment, the project is hugely dependent on grant aid to develop further.</w:t>
            </w:r>
          </w:p>
        </w:tc>
      </w:tr>
      <w:tr w:rsidR="005A1A4A" w:rsidRPr="00546AF4" w:rsidTr="005A1A4A">
        <w:tc>
          <w:tcPr>
            <w:tcW w:w="3320" w:type="dxa"/>
            <w:gridSpan w:val="3"/>
          </w:tcPr>
          <w:p w:rsidR="005A1A4A" w:rsidRPr="00546AF4" w:rsidRDefault="005A1A4A" w:rsidP="005A1A4A">
            <w:pPr>
              <w:spacing w:after="0" w:line="240" w:lineRule="auto"/>
            </w:pPr>
            <w:r w:rsidRPr="00546AF4">
              <w:t>Consideration of Displacement:</w:t>
            </w:r>
          </w:p>
        </w:tc>
        <w:tc>
          <w:tcPr>
            <w:tcW w:w="6256" w:type="dxa"/>
            <w:gridSpan w:val="4"/>
          </w:tcPr>
          <w:p w:rsidR="005A1A4A" w:rsidRPr="00546AF4" w:rsidRDefault="005A1A4A" w:rsidP="005A1A4A">
            <w:pPr>
              <w:spacing w:after="0" w:line="240" w:lineRule="auto"/>
            </w:pPr>
            <w:r w:rsidRPr="00546AF4">
              <w:t>There are no nearby standalone maturation,  bottling  and  packaging  facilities  that  handle  whiskey and  other  alcohols.  There are four nearby distilleries:  Blackwater, Waterford, the  Irish  Distillers maturation  site  at  Dungourney,  and  the  Distillery  at  Midleton.  Waterford does not have a bottling line.  Blackwater does not contract-bottle.  Irish Distillers is owned by multinational drinks conglomerate Pernod  Ricard.  Midleton does not have a bottling  plant  on-site  nor  do  they  offer third-party   services</w:t>
            </w:r>
          </w:p>
        </w:tc>
      </w:tr>
      <w:tr w:rsidR="005A1A4A" w:rsidRPr="00546AF4" w:rsidTr="005A1A4A">
        <w:tc>
          <w:tcPr>
            <w:tcW w:w="3320" w:type="dxa"/>
            <w:gridSpan w:val="3"/>
          </w:tcPr>
          <w:p w:rsidR="005A1A4A" w:rsidRPr="00546AF4" w:rsidRDefault="005A1A4A" w:rsidP="005A1A4A">
            <w:pPr>
              <w:spacing w:after="0" w:line="240" w:lineRule="auto"/>
            </w:pPr>
            <w:r w:rsidRPr="00546AF4">
              <w:t>Economic justification for project:</w:t>
            </w:r>
          </w:p>
        </w:tc>
        <w:tc>
          <w:tcPr>
            <w:tcW w:w="6256" w:type="dxa"/>
            <w:gridSpan w:val="4"/>
          </w:tcPr>
          <w:p w:rsidR="005A1A4A" w:rsidRPr="00546AF4" w:rsidRDefault="005A1A4A" w:rsidP="005A1A4A">
            <w:pPr>
              <w:pStyle w:val="NoSpacing"/>
            </w:pPr>
            <w:r w:rsidRPr="00546AF4">
              <w:t>Following a risk assessment, the promoter cannot outsource the entire operation on a long term basis. As a small batch producer, they do not get priority currently and have bulk stocks sitting in 5 different locations which proves difficult to manage. They have also experienced a price increase of 65% since December last year on costs associated with bottling alone</w:t>
            </w:r>
          </w:p>
        </w:tc>
      </w:tr>
      <w:tr w:rsidR="005A1A4A" w:rsidRPr="00546AF4" w:rsidTr="005A1A4A">
        <w:tc>
          <w:tcPr>
            <w:tcW w:w="3320" w:type="dxa"/>
            <w:gridSpan w:val="3"/>
          </w:tcPr>
          <w:p w:rsidR="005A1A4A" w:rsidRPr="00546AF4" w:rsidRDefault="005A1A4A" w:rsidP="005A1A4A">
            <w:pPr>
              <w:spacing w:after="0" w:line="240" w:lineRule="auto"/>
            </w:pPr>
            <w:r w:rsidRPr="00546AF4">
              <w:t>Average Score for Project:</w:t>
            </w:r>
          </w:p>
        </w:tc>
        <w:tc>
          <w:tcPr>
            <w:tcW w:w="6256" w:type="dxa"/>
            <w:gridSpan w:val="4"/>
          </w:tcPr>
          <w:p w:rsidR="005A1A4A" w:rsidRPr="00546AF4" w:rsidRDefault="005A1A4A" w:rsidP="005A1A4A">
            <w:pPr>
              <w:spacing w:after="0" w:line="240" w:lineRule="auto"/>
            </w:pPr>
            <w:r w:rsidRPr="00546AF4">
              <w:t>This project scored 70/100</w:t>
            </w:r>
          </w:p>
        </w:tc>
      </w:tr>
      <w:tr w:rsidR="005A1A4A" w:rsidRPr="00546AF4" w:rsidTr="005A1A4A">
        <w:tc>
          <w:tcPr>
            <w:tcW w:w="3320" w:type="dxa"/>
            <w:gridSpan w:val="3"/>
          </w:tcPr>
          <w:p w:rsidR="005A1A4A" w:rsidRPr="00546AF4" w:rsidRDefault="005A1A4A" w:rsidP="005A1A4A">
            <w:pPr>
              <w:spacing w:after="0" w:line="240" w:lineRule="auto"/>
            </w:pPr>
            <w:r w:rsidRPr="00546AF4">
              <w:lastRenderedPageBreak/>
              <w:t>% level of aid &amp; ceiling:</w:t>
            </w:r>
          </w:p>
        </w:tc>
        <w:tc>
          <w:tcPr>
            <w:tcW w:w="6256" w:type="dxa"/>
            <w:gridSpan w:val="4"/>
          </w:tcPr>
          <w:p w:rsidR="005A1A4A" w:rsidRPr="00546AF4" w:rsidRDefault="005A1A4A" w:rsidP="005A1A4A">
            <w:pPr>
              <w:jc w:val="both"/>
            </w:pPr>
            <w:r w:rsidRPr="00546AF4">
              <w:t>A maximum of €80,992.50 or 50% of eligible costs whichever is the lesser</w:t>
            </w:r>
          </w:p>
        </w:tc>
      </w:tr>
      <w:tr w:rsidR="005A1A4A" w:rsidRPr="00546AF4" w:rsidTr="005A1A4A">
        <w:tc>
          <w:tcPr>
            <w:tcW w:w="3320" w:type="dxa"/>
            <w:gridSpan w:val="3"/>
          </w:tcPr>
          <w:p w:rsidR="005A1A4A" w:rsidRPr="00546AF4" w:rsidRDefault="005A1A4A" w:rsidP="005A1A4A">
            <w:pPr>
              <w:spacing w:after="0" w:line="240" w:lineRule="auto"/>
            </w:pPr>
            <w:r w:rsidRPr="00546AF4">
              <w:t>E. C. Executive Summary/Rationale for Funding</w:t>
            </w:r>
          </w:p>
        </w:tc>
        <w:tc>
          <w:tcPr>
            <w:tcW w:w="6256" w:type="dxa"/>
            <w:gridSpan w:val="4"/>
          </w:tcPr>
          <w:p w:rsidR="005A1A4A" w:rsidRPr="00546AF4" w:rsidRDefault="005A1A4A" w:rsidP="005A1A4A">
            <w:pPr>
              <w:spacing w:after="0" w:line="240" w:lineRule="auto"/>
            </w:pPr>
            <w:r w:rsidRPr="00546AF4">
              <w:t>The Evaluation Committee agreed to recommend funding this project for the following reasons:-</w:t>
            </w:r>
          </w:p>
          <w:p w:rsidR="005A1A4A" w:rsidRPr="00546AF4" w:rsidRDefault="005A1A4A" w:rsidP="005A1A4A">
            <w:pPr>
              <w:pStyle w:val="ListParagraph"/>
              <w:numPr>
                <w:ilvl w:val="0"/>
                <w:numId w:val="14"/>
              </w:numPr>
              <w:spacing w:after="200" w:line="276" w:lineRule="auto"/>
              <w:jc w:val="both"/>
            </w:pPr>
            <w:r w:rsidRPr="00546AF4">
              <w:t>The project scored 70/100</w:t>
            </w:r>
          </w:p>
          <w:p w:rsidR="005A1A4A" w:rsidRPr="00546AF4" w:rsidRDefault="005A1A4A" w:rsidP="005A1A4A">
            <w:pPr>
              <w:pStyle w:val="ListParagraph"/>
              <w:numPr>
                <w:ilvl w:val="0"/>
                <w:numId w:val="14"/>
              </w:numPr>
              <w:spacing w:after="200" w:line="276" w:lineRule="auto"/>
              <w:jc w:val="both"/>
            </w:pPr>
            <w:r w:rsidRPr="00546AF4">
              <w:t>The project fits the Local Development Strategy for enterprise projects</w:t>
            </w:r>
          </w:p>
          <w:p w:rsidR="005A1A4A" w:rsidRPr="00546AF4" w:rsidRDefault="005A1A4A" w:rsidP="005A1A4A">
            <w:pPr>
              <w:pStyle w:val="ListParagraph"/>
              <w:numPr>
                <w:ilvl w:val="0"/>
                <w:numId w:val="14"/>
              </w:numPr>
              <w:spacing w:after="0" w:line="240" w:lineRule="auto"/>
            </w:pPr>
            <w:r w:rsidRPr="00546AF4">
              <w:t>Funding will help restore and bring back into use old historic buildings</w:t>
            </w:r>
          </w:p>
          <w:p w:rsidR="005A1A4A" w:rsidRPr="00546AF4" w:rsidRDefault="005A1A4A" w:rsidP="005A1A4A">
            <w:pPr>
              <w:pStyle w:val="ListParagraph"/>
              <w:spacing w:after="0" w:line="240" w:lineRule="auto"/>
            </w:pPr>
          </w:p>
          <w:p w:rsidR="005A1A4A" w:rsidRPr="00546AF4" w:rsidRDefault="005A1A4A" w:rsidP="005A1A4A">
            <w:pPr>
              <w:jc w:val="both"/>
            </w:pPr>
            <w:r w:rsidRPr="00546AF4">
              <w:t>A maximum of €80,992.50 or 50% of eligible costs whichever is the lesser subject to the following conditions:-</w:t>
            </w:r>
          </w:p>
          <w:p w:rsidR="005A1A4A" w:rsidRPr="00546AF4" w:rsidRDefault="005A1A4A" w:rsidP="005A1A4A">
            <w:pPr>
              <w:pStyle w:val="ListParagraph"/>
              <w:numPr>
                <w:ilvl w:val="0"/>
                <w:numId w:val="19"/>
              </w:numPr>
              <w:spacing w:after="200" w:line="276" w:lineRule="auto"/>
              <w:jc w:val="both"/>
            </w:pPr>
            <w:r w:rsidRPr="00546AF4">
              <w:t xml:space="preserve">As the bank account from the investor is in the name of Thomas and his wife both should sign the letter of commitment  </w:t>
            </w:r>
          </w:p>
          <w:p w:rsidR="005A1A4A" w:rsidRPr="00546AF4" w:rsidRDefault="005A1A4A" w:rsidP="005A1A4A">
            <w:pPr>
              <w:pStyle w:val="ListParagraph"/>
              <w:numPr>
                <w:ilvl w:val="0"/>
                <w:numId w:val="19"/>
              </w:numPr>
              <w:spacing w:after="200" w:line="276" w:lineRule="auto"/>
              <w:jc w:val="both"/>
            </w:pPr>
            <w:r w:rsidRPr="00546AF4">
              <w:t>The letter of commitment should be strengthened.</w:t>
            </w:r>
          </w:p>
        </w:tc>
      </w:tr>
      <w:tr w:rsidR="005A1A4A" w:rsidRPr="00BB2D1D" w:rsidTr="005A1A4A">
        <w:tc>
          <w:tcPr>
            <w:tcW w:w="1517" w:type="dxa"/>
          </w:tcPr>
          <w:p w:rsidR="005A1A4A" w:rsidRPr="00BB2D1D" w:rsidRDefault="005A1A4A" w:rsidP="005A1A4A">
            <w:pPr>
              <w:rPr>
                <w:b/>
              </w:rPr>
            </w:pPr>
            <w:r w:rsidRPr="00BB2D1D">
              <w:rPr>
                <w:b/>
              </w:rPr>
              <w:t>Jobs Created</w:t>
            </w:r>
          </w:p>
        </w:tc>
        <w:tc>
          <w:tcPr>
            <w:tcW w:w="1693" w:type="dxa"/>
          </w:tcPr>
          <w:p w:rsidR="005A1A4A" w:rsidRPr="00BB2D1D" w:rsidRDefault="005A1A4A" w:rsidP="005A1A4A">
            <w:pPr>
              <w:rPr>
                <w:b/>
              </w:rPr>
            </w:pPr>
            <w:r w:rsidRPr="00BB2D1D">
              <w:rPr>
                <w:b/>
              </w:rPr>
              <w:t>Jobs Sustained</w:t>
            </w:r>
          </w:p>
        </w:tc>
        <w:tc>
          <w:tcPr>
            <w:tcW w:w="2813" w:type="dxa"/>
            <w:gridSpan w:val="3"/>
          </w:tcPr>
          <w:p w:rsidR="005A1A4A" w:rsidRPr="00BB2D1D" w:rsidRDefault="005A1A4A" w:rsidP="005A1A4A">
            <w:pPr>
              <w:rPr>
                <w:b/>
              </w:rPr>
            </w:pPr>
            <w:r w:rsidRPr="00BB2D1D">
              <w:rPr>
                <w:b/>
              </w:rPr>
              <w:t>Match Funding</w:t>
            </w:r>
          </w:p>
        </w:tc>
        <w:tc>
          <w:tcPr>
            <w:tcW w:w="3553" w:type="dxa"/>
            <w:gridSpan w:val="2"/>
          </w:tcPr>
          <w:p w:rsidR="005A1A4A" w:rsidRPr="00BB2D1D" w:rsidRDefault="005A1A4A" w:rsidP="005A1A4A">
            <w:pPr>
              <w:rPr>
                <w:b/>
              </w:rPr>
            </w:pPr>
            <w:r w:rsidRPr="00BB2D1D">
              <w:rPr>
                <w:b/>
              </w:rPr>
              <w:t>Previous Grant Aid Received</w:t>
            </w:r>
          </w:p>
        </w:tc>
      </w:tr>
      <w:tr w:rsidR="005A1A4A" w:rsidRPr="00BB2D1D" w:rsidTr="005A1A4A">
        <w:trPr>
          <w:trHeight w:val="170"/>
        </w:trPr>
        <w:tc>
          <w:tcPr>
            <w:tcW w:w="1517" w:type="dxa"/>
          </w:tcPr>
          <w:p w:rsidR="005A1A4A" w:rsidRPr="00EA7922" w:rsidRDefault="005A1A4A" w:rsidP="005A1A4A">
            <w:pPr>
              <w:rPr>
                <w:bCs/>
              </w:rPr>
            </w:pPr>
            <w:r w:rsidRPr="00EA7922">
              <w:rPr>
                <w:bCs/>
              </w:rPr>
              <w:t>7.5 over 24 months</w:t>
            </w:r>
          </w:p>
        </w:tc>
        <w:tc>
          <w:tcPr>
            <w:tcW w:w="1693" w:type="dxa"/>
          </w:tcPr>
          <w:p w:rsidR="005A1A4A" w:rsidRPr="00EA7922" w:rsidRDefault="005A1A4A" w:rsidP="005A1A4A">
            <w:pPr>
              <w:rPr>
                <w:bCs/>
              </w:rPr>
            </w:pPr>
            <w:r w:rsidRPr="00EA7922">
              <w:rPr>
                <w:bCs/>
              </w:rPr>
              <w:t>2</w:t>
            </w:r>
          </w:p>
        </w:tc>
        <w:tc>
          <w:tcPr>
            <w:tcW w:w="2813" w:type="dxa"/>
            <w:gridSpan w:val="3"/>
          </w:tcPr>
          <w:p w:rsidR="005A1A4A" w:rsidRPr="00BB2D1D" w:rsidRDefault="005A1A4A" w:rsidP="005A1A4A">
            <w:pPr>
              <w:rPr>
                <w:b/>
              </w:rPr>
            </w:pPr>
            <w:r>
              <w:rPr>
                <w:rFonts w:eastAsia="Times New Roman"/>
                <w:lang w:val="en-GB"/>
              </w:rPr>
              <w:t>€80,992.50 Investment</w:t>
            </w:r>
          </w:p>
        </w:tc>
        <w:tc>
          <w:tcPr>
            <w:tcW w:w="3553" w:type="dxa"/>
            <w:gridSpan w:val="2"/>
          </w:tcPr>
          <w:p w:rsidR="005A1A4A" w:rsidRDefault="005A1A4A" w:rsidP="005A1A4A">
            <w:pPr>
              <w:rPr>
                <w:bCs/>
              </w:rPr>
            </w:pPr>
            <w:r w:rsidRPr="00EA7922">
              <w:rPr>
                <w:bCs/>
              </w:rPr>
              <w:t>None from LEADER</w:t>
            </w:r>
          </w:p>
          <w:p w:rsidR="005A1A4A" w:rsidRPr="00EA7922" w:rsidRDefault="005A1A4A" w:rsidP="005A1A4A">
            <w:pPr>
              <w:rPr>
                <w:bCs/>
              </w:rPr>
            </w:pPr>
            <w:r>
              <w:rPr>
                <w:bCs/>
              </w:rPr>
              <w:t xml:space="preserve">€12,750 from LEO &amp; Bord Bia since 2019 </w:t>
            </w:r>
          </w:p>
        </w:tc>
      </w:tr>
    </w:tbl>
    <w:p w:rsidR="005A1A4A" w:rsidRDefault="005A1A4A" w:rsidP="005A1A4A">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04"/>
        <w:gridCol w:w="1872"/>
        <w:gridCol w:w="1900"/>
      </w:tblGrid>
      <w:tr w:rsidR="005A1A4A" w:rsidRPr="00BB2D1D" w:rsidTr="005A1A4A">
        <w:tc>
          <w:tcPr>
            <w:tcW w:w="6738" w:type="dxa"/>
          </w:tcPr>
          <w:p w:rsidR="005A1A4A" w:rsidRPr="00BB2D1D" w:rsidRDefault="005A1A4A" w:rsidP="005A1A4A">
            <w:pPr>
              <w:rPr>
                <w:b/>
              </w:rPr>
            </w:pPr>
            <w:r>
              <w:rPr>
                <w:b/>
              </w:rPr>
              <w:t>Confirmation on the applicant’s position re De-</w:t>
            </w:r>
            <w:r w:rsidR="00D0497D">
              <w:rPr>
                <w:b/>
              </w:rPr>
              <w:t xml:space="preserve">Minimus </w:t>
            </w:r>
            <w:r>
              <w:rPr>
                <w:b/>
              </w:rPr>
              <w:t xml:space="preserve"> and double from the relevant agencies.</w:t>
            </w:r>
          </w:p>
        </w:tc>
        <w:tc>
          <w:tcPr>
            <w:tcW w:w="1967" w:type="dxa"/>
          </w:tcPr>
          <w:p w:rsidR="005A1A4A" w:rsidRPr="00BB2D1D" w:rsidRDefault="005A1A4A" w:rsidP="005A1A4A">
            <w:pPr>
              <w:rPr>
                <w:b/>
              </w:rPr>
            </w:pPr>
            <w:r w:rsidRPr="00BB2D1D">
              <w:rPr>
                <w:b/>
              </w:rPr>
              <w:t>Date of Confirmation</w:t>
            </w:r>
          </w:p>
        </w:tc>
        <w:tc>
          <w:tcPr>
            <w:tcW w:w="2085" w:type="dxa"/>
          </w:tcPr>
          <w:p w:rsidR="005A1A4A" w:rsidRPr="00BB2D1D" w:rsidRDefault="005A1A4A" w:rsidP="005A1A4A">
            <w:pPr>
              <w:rPr>
                <w:b/>
              </w:rPr>
            </w:pPr>
            <w:r w:rsidRPr="00BB2D1D">
              <w:rPr>
                <w:b/>
              </w:rPr>
              <w:t>Signed By</w:t>
            </w:r>
          </w:p>
        </w:tc>
      </w:tr>
      <w:tr w:rsidR="005A1A4A" w:rsidRPr="00BB2D1D" w:rsidTr="005A1A4A">
        <w:tc>
          <w:tcPr>
            <w:tcW w:w="6738" w:type="dxa"/>
          </w:tcPr>
          <w:p w:rsidR="005A1A4A" w:rsidRPr="00EA7922" w:rsidRDefault="005A1A4A" w:rsidP="005A1A4A">
            <w:pPr>
              <w:rPr>
                <w:bCs/>
              </w:rPr>
            </w:pPr>
            <w:r w:rsidRPr="00EA7922">
              <w:rPr>
                <w:bCs/>
              </w:rPr>
              <w:t>Waterford LEO</w:t>
            </w:r>
          </w:p>
        </w:tc>
        <w:tc>
          <w:tcPr>
            <w:tcW w:w="1967" w:type="dxa"/>
          </w:tcPr>
          <w:p w:rsidR="005A1A4A" w:rsidRPr="00EA7922" w:rsidRDefault="005A1A4A" w:rsidP="005A1A4A">
            <w:pPr>
              <w:rPr>
                <w:bCs/>
              </w:rPr>
            </w:pPr>
            <w:r w:rsidRPr="00EA7922">
              <w:rPr>
                <w:bCs/>
              </w:rPr>
              <w:t>15</w:t>
            </w:r>
            <w:r w:rsidRPr="00EA7922">
              <w:rPr>
                <w:bCs/>
                <w:vertAlign w:val="superscript"/>
              </w:rPr>
              <w:t>th</w:t>
            </w:r>
            <w:r w:rsidRPr="00EA7922">
              <w:rPr>
                <w:bCs/>
              </w:rPr>
              <w:t xml:space="preserve"> Jan 2021</w:t>
            </w:r>
          </w:p>
        </w:tc>
        <w:tc>
          <w:tcPr>
            <w:tcW w:w="2085" w:type="dxa"/>
          </w:tcPr>
          <w:p w:rsidR="005A1A4A" w:rsidRPr="00EA7922" w:rsidRDefault="005A1A4A" w:rsidP="005A1A4A">
            <w:pPr>
              <w:rPr>
                <w:bCs/>
              </w:rPr>
            </w:pPr>
            <w:r w:rsidRPr="00EA7922">
              <w:rPr>
                <w:bCs/>
              </w:rPr>
              <w:t>Email sent – no response</w:t>
            </w:r>
          </w:p>
        </w:tc>
      </w:tr>
    </w:tbl>
    <w:p w:rsidR="005A1A4A" w:rsidRPr="007D23B2" w:rsidRDefault="005A1A4A" w:rsidP="005A1A4A">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39"/>
        <w:gridCol w:w="4337"/>
      </w:tblGrid>
      <w:tr w:rsidR="005A1A4A" w:rsidRPr="00BB2D1D" w:rsidTr="005A1A4A">
        <w:tc>
          <w:tcPr>
            <w:tcW w:w="10790" w:type="dxa"/>
            <w:gridSpan w:val="2"/>
          </w:tcPr>
          <w:p w:rsidR="005A1A4A" w:rsidRPr="005A7E40" w:rsidRDefault="005A1A4A" w:rsidP="005A1A4A">
            <w:pPr>
              <w:jc w:val="both"/>
              <w:rPr>
                <w:rFonts w:cstheme="minorHAnsi"/>
                <w:bCs/>
              </w:rPr>
            </w:pPr>
            <w:r w:rsidRPr="00D20D7A">
              <w:rPr>
                <w:rFonts w:cstheme="minorHAnsi"/>
                <w:b/>
              </w:rPr>
              <w:t>Detail of Discussion 24 2 21 Project recommended for approval:</w:t>
            </w:r>
            <w:r>
              <w:rPr>
                <w:rFonts w:cstheme="minorHAnsi"/>
                <w:bCs/>
              </w:rPr>
              <w:t xml:space="preserve"> </w:t>
            </w:r>
            <w:r w:rsidRPr="005A7E40">
              <w:rPr>
                <w:rFonts w:cstheme="minorHAnsi"/>
                <w:bCs/>
              </w:rPr>
              <w:t>The following were the main points raised in the discussion of the project: -</w:t>
            </w:r>
          </w:p>
          <w:p w:rsidR="005A1A4A" w:rsidRDefault="005A1A4A" w:rsidP="005A1A4A">
            <w:pPr>
              <w:numPr>
                <w:ilvl w:val="0"/>
                <w:numId w:val="6"/>
              </w:numPr>
              <w:spacing w:after="0" w:line="240" w:lineRule="auto"/>
              <w:jc w:val="both"/>
              <w:rPr>
                <w:rFonts w:cstheme="minorHAnsi"/>
                <w:bCs/>
              </w:rPr>
            </w:pPr>
            <w:r>
              <w:rPr>
                <w:rFonts w:cstheme="minorHAnsi"/>
                <w:bCs/>
              </w:rPr>
              <w:t>The Evaluation Committee discussed the background of the promoter Daithi O’Connell and his mentoring experience with Enterprise Ireland.</w:t>
            </w:r>
          </w:p>
          <w:p w:rsidR="005A1A4A" w:rsidRDefault="005A1A4A" w:rsidP="005A1A4A">
            <w:pPr>
              <w:numPr>
                <w:ilvl w:val="0"/>
                <w:numId w:val="6"/>
              </w:numPr>
              <w:spacing w:after="0" w:line="240" w:lineRule="auto"/>
              <w:jc w:val="both"/>
              <w:rPr>
                <w:rFonts w:cstheme="minorHAnsi"/>
                <w:bCs/>
              </w:rPr>
            </w:pPr>
            <w:r>
              <w:rPr>
                <w:rFonts w:cstheme="minorHAnsi"/>
                <w:bCs/>
              </w:rPr>
              <w:t xml:space="preserve">Ms Claire Connors said that the breakdown of funding was circulated for review as requested. </w:t>
            </w:r>
          </w:p>
          <w:p w:rsidR="005A1A4A" w:rsidRDefault="005A1A4A" w:rsidP="005A1A4A">
            <w:pPr>
              <w:numPr>
                <w:ilvl w:val="0"/>
                <w:numId w:val="6"/>
              </w:numPr>
              <w:spacing w:after="0" w:line="240" w:lineRule="auto"/>
              <w:jc w:val="both"/>
              <w:rPr>
                <w:rFonts w:cstheme="minorHAnsi"/>
                <w:bCs/>
              </w:rPr>
            </w:pPr>
            <w:r>
              <w:rPr>
                <w:rFonts w:cstheme="minorHAnsi"/>
                <w:bCs/>
              </w:rPr>
              <w:t>A Committee Member noted that they thought the 1.5m would be for capital expenditure but noted that 70% of it is for buying in stock. Ms Connors clarified that it is not only new spirit required but also matured and this is quite expensive. He will need aged, matured stock to create his more expensive matured blends.</w:t>
            </w:r>
          </w:p>
          <w:p w:rsidR="005A1A4A" w:rsidRDefault="005A1A4A" w:rsidP="005A1A4A">
            <w:pPr>
              <w:numPr>
                <w:ilvl w:val="0"/>
                <w:numId w:val="6"/>
              </w:numPr>
              <w:spacing w:after="0" w:line="240" w:lineRule="auto"/>
              <w:jc w:val="both"/>
              <w:rPr>
                <w:rFonts w:cstheme="minorHAnsi"/>
                <w:bCs/>
              </w:rPr>
            </w:pPr>
            <w:r>
              <w:rPr>
                <w:rFonts w:cstheme="minorHAnsi"/>
                <w:bCs/>
              </w:rPr>
              <w:t xml:space="preserve"> Ms Connors advised that the partner </w:t>
            </w:r>
            <w:r w:rsidR="00D0497D">
              <w:rPr>
                <w:rFonts w:cstheme="minorHAnsi"/>
                <w:bCs/>
              </w:rPr>
              <w:t>Mr.</w:t>
            </w:r>
            <w:r>
              <w:rPr>
                <w:rFonts w:cstheme="minorHAnsi"/>
                <w:bCs/>
              </w:rPr>
              <w:t xml:space="preserve"> Thomas Draths is American and met the promoter when they both worked together in Hong Kong.  He has moved to Dublin with his wife and is willing to invest in the project.  He has provided a bank statement </w:t>
            </w:r>
            <w:r w:rsidR="00D0497D">
              <w:rPr>
                <w:rFonts w:cstheme="minorHAnsi"/>
                <w:bCs/>
              </w:rPr>
              <w:t>totaling</w:t>
            </w:r>
            <w:r>
              <w:rPr>
                <w:rFonts w:cstheme="minorHAnsi"/>
                <w:bCs/>
              </w:rPr>
              <w:t xml:space="preserve"> €470k and said in his letter of commitment that he is happy to provide and funds needed.</w:t>
            </w:r>
          </w:p>
          <w:p w:rsidR="005A1A4A" w:rsidRDefault="005A1A4A" w:rsidP="005A1A4A">
            <w:pPr>
              <w:numPr>
                <w:ilvl w:val="0"/>
                <w:numId w:val="6"/>
              </w:numPr>
              <w:spacing w:after="0" w:line="240" w:lineRule="auto"/>
              <w:jc w:val="both"/>
              <w:rPr>
                <w:rFonts w:cstheme="minorHAnsi"/>
                <w:bCs/>
              </w:rPr>
            </w:pPr>
            <w:r>
              <w:rPr>
                <w:rFonts w:cstheme="minorHAnsi"/>
                <w:bCs/>
              </w:rPr>
              <w:lastRenderedPageBreak/>
              <w:t xml:space="preserve">A concern was raised that the </w:t>
            </w:r>
            <w:r w:rsidR="00D0497D">
              <w:rPr>
                <w:rFonts w:cstheme="minorHAnsi"/>
                <w:bCs/>
              </w:rPr>
              <w:t>promoter</w:t>
            </w:r>
            <w:r>
              <w:rPr>
                <w:rFonts w:cstheme="minorHAnsi"/>
                <w:bCs/>
              </w:rPr>
              <w:t xml:space="preserve"> was not providing any funding towards the project?  Ms Connors explained that the promoter has already spent €80k to get the project to this stage.  </w:t>
            </w:r>
            <w:r w:rsidR="00D0497D">
              <w:rPr>
                <w:rFonts w:cstheme="minorHAnsi"/>
                <w:bCs/>
              </w:rPr>
              <w:t>Mr.</w:t>
            </w:r>
            <w:r>
              <w:rPr>
                <w:rFonts w:cstheme="minorHAnsi"/>
                <w:bCs/>
              </w:rPr>
              <w:t xml:space="preserve"> Draths will provide funding as required.</w:t>
            </w:r>
          </w:p>
          <w:p w:rsidR="005A1A4A" w:rsidRDefault="005A1A4A" w:rsidP="005A1A4A">
            <w:pPr>
              <w:numPr>
                <w:ilvl w:val="0"/>
                <w:numId w:val="6"/>
              </w:numPr>
              <w:spacing w:after="0" w:line="240" w:lineRule="auto"/>
              <w:jc w:val="both"/>
              <w:rPr>
                <w:rFonts w:cstheme="minorHAnsi"/>
                <w:bCs/>
              </w:rPr>
            </w:pPr>
            <w:r>
              <w:rPr>
                <w:rFonts w:cstheme="minorHAnsi"/>
                <w:bCs/>
              </w:rPr>
              <w:t xml:space="preserve">Ms Connors advised that the promoter wished to set up a bottling and blending facility as the initial phase of this project.  </w:t>
            </w:r>
            <w:r w:rsidRPr="00C36169">
              <w:rPr>
                <w:rFonts w:cstheme="minorHAnsi"/>
                <w:bCs/>
              </w:rPr>
              <w:t xml:space="preserve">Phase 2 will </w:t>
            </w:r>
            <w:r>
              <w:rPr>
                <w:rFonts w:cstheme="minorHAnsi"/>
                <w:bCs/>
              </w:rPr>
              <w:t>involve the tourism aspect but this will be in a few years time.</w:t>
            </w:r>
          </w:p>
          <w:p w:rsidR="005A1A4A" w:rsidRDefault="005A1A4A" w:rsidP="005A1A4A">
            <w:pPr>
              <w:numPr>
                <w:ilvl w:val="0"/>
                <w:numId w:val="6"/>
              </w:numPr>
              <w:spacing w:after="0" w:line="240" w:lineRule="auto"/>
              <w:jc w:val="both"/>
              <w:rPr>
                <w:rFonts w:cstheme="minorHAnsi"/>
                <w:bCs/>
              </w:rPr>
            </w:pPr>
            <w:r>
              <w:rPr>
                <w:rFonts w:cstheme="minorHAnsi"/>
                <w:bCs/>
              </w:rPr>
              <w:t xml:space="preserve">The Committee queried if the funding needed should be transferred over into the promoters account before approval.  Ms Connors replied that the rules state that the investor must provide a bank statements showing that he has sufficient funding available and must provide a letter of commitment. </w:t>
            </w:r>
          </w:p>
          <w:p w:rsidR="005A1A4A" w:rsidRPr="000E7F1B" w:rsidRDefault="005A1A4A" w:rsidP="005A1A4A">
            <w:pPr>
              <w:numPr>
                <w:ilvl w:val="0"/>
                <w:numId w:val="6"/>
              </w:numPr>
              <w:spacing w:after="0" w:line="240" w:lineRule="auto"/>
              <w:jc w:val="both"/>
              <w:rPr>
                <w:rFonts w:cstheme="minorHAnsi"/>
                <w:bCs/>
              </w:rPr>
            </w:pPr>
            <w:r>
              <w:rPr>
                <w:rFonts w:cstheme="minorHAnsi"/>
                <w:bCs/>
              </w:rPr>
              <w:t xml:space="preserve">The Evaluation Committee agreed that the letter of commitment was a big vague and should be strengthened.  Also, as the bank account is in the name of </w:t>
            </w:r>
            <w:r w:rsidR="00D0497D">
              <w:rPr>
                <w:rFonts w:cstheme="minorHAnsi"/>
                <w:bCs/>
              </w:rPr>
              <w:t>Mr.</w:t>
            </w:r>
            <w:r>
              <w:rPr>
                <w:rFonts w:cstheme="minorHAnsi"/>
                <w:bCs/>
              </w:rPr>
              <w:t xml:space="preserve"> and </w:t>
            </w:r>
            <w:r w:rsidR="00D0497D">
              <w:rPr>
                <w:rFonts w:cstheme="minorHAnsi"/>
                <w:bCs/>
              </w:rPr>
              <w:t>Mrs.</w:t>
            </w:r>
            <w:r>
              <w:rPr>
                <w:rFonts w:cstheme="minorHAnsi"/>
                <w:bCs/>
              </w:rPr>
              <w:t xml:space="preserve"> Draths then both should sign the letter of commitment. </w:t>
            </w:r>
          </w:p>
          <w:p w:rsidR="005A1A4A" w:rsidRDefault="005A1A4A" w:rsidP="005A1A4A">
            <w:pPr>
              <w:numPr>
                <w:ilvl w:val="0"/>
                <w:numId w:val="6"/>
              </w:numPr>
              <w:spacing w:after="0" w:line="240" w:lineRule="auto"/>
              <w:jc w:val="both"/>
              <w:rPr>
                <w:rFonts w:cstheme="minorHAnsi"/>
                <w:bCs/>
              </w:rPr>
            </w:pPr>
            <w:r w:rsidRPr="00111D07">
              <w:rPr>
                <w:rFonts w:cstheme="minorHAnsi"/>
                <w:bCs/>
              </w:rPr>
              <w:t xml:space="preserve">In general, the Committee </w:t>
            </w:r>
            <w:r w:rsidR="00D0497D" w:rsidRPr="00111D07">
              <w:rPr>
                <w:rFonts w:cstheme="minorHAnsi"/>
                <w:bCs/>
              </w:rPr>
              <w:t>was</w:t>
            </w:r>
            <w:r w:rsidRPr="00111D07">
              <w:rPr>
                <w:rFonts w:cstheme="minorHAnsi"/>
                <w:bCs/>
              </w:rPr>
              <w:t xml:space="preserve"> supportive of the project </w:t>
            </w:r>
            <w:r>
              <w:rPr>
                <w:rFonts w:cstheme="minorHAnsi"/>
                <w:bCs/>
              </w:rPr>
              <w:t>as they consider it a tremendous benefit to Kilmacthomas and a great use of the buildings.</w:t>
            </w:r>
          </w:p>
          <w:p w:rsidR="005A1A4A" w:rsidRPr="00111D07" w:rsidRDefault="005A1A4A" w:rsidP="005A1A4A">
            <w:pPr>
              <w:ind w:left="720"/>
              <w:jc w:val="both"/>
              <w:rPr>
                <w:rFonts w:cstheme="minorHAnsi"/>
                <w:bCs/>
              </w:rPr>
            </w:pPr>
          </w:p>
          <w:p w:rsidR="005A1A4A" w:rsidRDefault="005A1A4A" w:rsidP="005A1A4A">
            <w:pPr>
              <w:jc w:val="both"/>
              <w:rPr>
                <w:rFonts w:cstheme="minorHAnsi"/>
                <w:bCs/>
              </w:rPr>
            </w:pPr>
            <w:r w:rsidRPr="005A7E40">
              <w:rPr>
                <w:rFonts w:cstheme="minorHAnsi"/>
                <w:bCs/>
              </w:rPr>
              <w:t xml:space="preserve">The Evaluation Committee agreed to </w:t>
            </w:r>
            <w:r>
              <w:rPr>
                <w:rFonts w:cstheme="minorHAnsi"/>
                <w:bCs/>
              </w:rPr>
              <w:t xml:space="preserve">recommend this project for approval at </w:t>
            </w:r>
            <w:r>
              <w:rPr>
                <w:bCs/>
              </w:rPr>
              <w:t>a</w:t>
            </w:r>
            <w:r>
              <w:rPr>
                <w:rFonts w:eastAsia="Times New Roman"/>
                <w:lang w:val="en-GB"/>
              </w:rPr>
              <w:t xml:space="preserve"> maximum of </w:t>
            </w:r>
            <w:r w:rsidRPr="005A7E40">
              <w:rPr>
                <w:rFonts w:cstheme="minorHAnsi"/>
                <w:b/>
                <w:iCs/>
              </w:rPr>
              <w:t>€</w:t>
            </w:r>
            <w:r>
              <w:rPr>
                <w:rFonts w:cstheme="minorHAnsi"/>
                <w:b/>
                <w:i/>
                <w:iCs/>
              </w:rPr>
              <w:t>80,992.50</w:t>
            </w:r>
            <w:r w:rsidRPr="005A7E40">
              <w:rPr>
                <w:rFonts w:cstheme="minorHAnsi"/>
                <w:bCs/>
                <w:iCs/>
              </w:rPr>
              <w:t xml:space="preserve"> </w:t>
            </w:r>
            <w:r w:rsidRPr="005A7E40">
              <w:rPr>
                <w:rFonts w:cstheme="minorHAnsi"/>
                <w:b/>
                <w:lang w:eastAsia="en-IE"/>
              </w:rPr>
              <w:t>or</w:t>
            </w:r>
            <w:r w:rsidRPr="005A7E40">
              <w:rPr>
                <w:rFonts w:cstheme="minorHAnsi"/>
                <w:bCs/>
              </w:rPr>
              <w:t xml:space="preserve"> </w:t>
            </w:r>
            <w:r>
              <w:rPr>
                <w:rFonts w:cstheme="minorHAnsi"/>
                <w:b/>
              </w:rPr>
              <w:t>5</w:t>
            </w:r>
            <w:r w:rsidRPr="005A7E40">
              <w:rPr>
                <w:rFonts w:cstheme="minorHAnsi"/>
                <w:b/>
              </w:rPr>
              <w:t>0%</w:t>
            </w:r>
            <w:r w:rsidRPr="005A7E40">
              <w:rPr>
                <w:rFonts w:cstheme="minorHAnsi"/>
                <w:bCs/>
              </w:rPr>
              <w:t xml:space="preserve"> of eligible costs whichever is the lesser</w:t>
            </w:r>
            <w:r>
              <w:rPr>
                <w:rFonts w:cstheme="minorHAnsi"/>
                <w:bCs/>
              </w:rPr>
              <w:t xml:space="preserve"> subject to the following conditions:-</w:t>
            </w:r>
          </w:p>
          <w:p w:rsidR="005A1A4A" w:rsidRDefault="005A1A4A" w:rsidP="005A1A4A">
            <w:pPr>
              <w:pStyle w:val="ListParagraph"/>
              <w:numPr>
                <w:ilvl w:val="0"/>
                <w:numId w:val="19"/>
              </w:numPr>
              <w:spacing w:after="200" w:line="276" w:lineRule="auto"/>
              <w:jc w:val="both"/>
              <w:rPr>
                <w:rFonts w:cstheme="minorHAnsi"/>
                <w:bCs/>
              </w:rPr>
            </w:pPr>
            <w:r>
              <w:rPr>
                <w:rFonts w:cstheme="minorHAnsi"/>
                <w:bCs/>
              </w:rPr>
              <w:t xml:space="preserve">As the bank account from the investor is in the name of Thomas and his wife both should sign the letter of commitment  </w:t>
            </w:r>
          </w:p>
          <w:p w:rsidR="005A1A4A" w:rsidRDefault="005A1A4A" w:rsidP="005A1A4A">
            <w:pPr>
              <w:pStyle w:val="ListParagraph"/>
              <w:numPr>
                <w:ilvl w:val="0"/>
                <w:numId w:val="19"/>
              </w:numPr>
              <w:spacing w:after="200" w:line="276" w:lineRule="auto"/>
              <w:jc w:val="both"/>
              <w:rPr>
                <w:rFonts w:cstheme="minorHAnsi"/>
                <w:bCs/>
              </w:rPr>
            </w:pPr>
            <w:r w:rsidRPr="00406ACD">
              <w:rPr>
                <w:rFonts w:cstheme="minorHAnsi"/>
                <w:bCs/>
              </w:rPr>
              <w:t xml:space="preserve">The letter of commitment should be strengthened. </w:t>
            </w:r>
          </w:p>
          <w:p w:rsidR="005A1A4A" w:rsidRPr="00A01914" w:rsidRDefault="005A1A4A" w:rsidP="005A1A4A">
            <w:pPr>
              <w:jc w:val="both"/>
              <w:rPr>
                <w:rFonts w:cstheme="minorHAnsi"/>
                <w:bCs/>
              </w:rPr>
            </w:pPr>
            <w:r w:rsidRPr="00D20D7A">
              <w:rPr>
                <w:rFonts w:cstheme="minorHAnsi"/>
                <w:b/>
              </w:rPr>
              <w:t>Detail of Discussion 2</w:t>
            </w:r>
            <w:r>
              <w:rPr>
                <w:rFonts w:cstheme="minorHAnsi"/>
                <w:b/>
              </w:rPr>
              <w:t>7 1 21</w:t>
            </w:r>
            <w:r w:rsidRPr="00D20D7A">
              <w:rPr>
                <w:rFonts w:cstheme="minorHAnsi"/>
                <w:b/>
              </w:rPr>
              <w:t xml:space="preserve"> Project </w:t>
            </w:r>
            <w:r>
              <w:rPr>
                <w:rFonts w:cstheme="minorHAnsi"/>
                <w:b/>
              </w:rPr>
              <w:t>deferred</w:t>
            </w:r>
            <w:r w:rsidRPr="00A01914">
              <w:rPr>
                <w:rFonts w:cstheme="minorHAnsi"/>
                <w:bCs/>
              </w:rPr>
              <w:t xml:space="preserve"> The following were the main points raised in the discussion of the project: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Ms Claire Connors advised that funding is being sought for Phase 1 of this project which involves the purchase of blending tanks and bottling equipment to streamline their operations by enabling them to do it in-house.  The promoters currently outsource all aspects of their business which is not tenable long term. As small batch producers they do not get priority. Having their own maturing, blending, bottling, and packaging facility will greatly reduce costs and be more efficient. The 2nd phase will involve the fit out of the old workhouse units in Kilmacthomas where they will also develop a visitor’s experience.  An unsigned lease was circulated to the Evaluation Committee for the premises prior to the meeting.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Basically, they buy in everything and subcontract it out to be matured, blended, and bottled.  Currently they have no plans to distil. They have some blends that can be ready for market quite quickly but want to develop other premium blends that will be far more expensive but take longer to see a return from.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The promoters have already established their markets and from next month will also be supplying the States and South Africa.</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Ms Connors clarified that the premises does not require change of use for phase 1 but will for phase 2.</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All Evaluation Members agreed that it would be great to see the premises being renovated and used.</w:t>
            </w:r>
          </w:p>
          <w:p w:rsidR="005A1A4A" w:rsidRPr="00A01914" w:rsidRDefault="005A1A4A" w:rsidP="005A1A4A">
            <w:pPr>
              <w:jc w:val="both"/>
              <w:rPr>
                <w:rFonts w:cstheme="minorHAnsi"/>
                <w:bCs/>
              </w:rPr>
            </w:pPr>
            <w:r w:rsidRPr="00A01914">
              <w:rPr>
                <w:rFonts w:cstheme="minorHAnsi"/>
                <w:bCs/>
              </w:rPr>
              <w:lastRenderedPageBreak/>
              <w:t>-</w:t>
            </w:r>
            <w:r w:rsidRPr="00A01914">
              <w:rPr>
                <w:rFonts w:cstheme="minorHAnsi"/>
                <w:bCs/>
              </w:rPr>
              <w:tab/>
              <w:t>The promoters are Daithi O’Connell and Thomas Draths.  Daithi O’Connell is the founder and has worked in the Food &amp; Beverage sector for over 20 years and was referred to us for funding by Enterprise Ireland. Thomas Draths is a US Marketing Developer who is providing funding of up to €470,000 as required.</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A Committee Member queried who </w:t>
            </w:r>
            <w:r w:rsidR="00D0497D" w:rsidRPr="00A01914">
              <w:rPr>
                <w:rFonts w:cstheme="minorHAnsi"/>
                <w:bCs/>
              </w:rPr>
              <w:t>William O’Connell was</w:t>
            </w:r>
            <w:r w:rsidRPr="00A01914">
              <w:rPr>
                <w:rFonts w:cstheme="minorHAnsi"/>
                <w:bCs/>
              </w:rPr>
              <w:t xml:space="preserve">.  Ms Connors replied that it was William D O’Connell and that the D was for the promoter Daithi.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 Evaluation Members queried if the €470,000 was a loan or an investment?</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They also where the private investment would be sourced.</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The Evaluation Committee questioned if the promoters had a certainty of raw materials?   Ms Connors confirmed that they had several small suppliers that they can draw from.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The promoters appear to have the skills and experience necessary and have other skilled people ready to come on board once the project is up and running.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In general, the Committee were supportive of the project but had a few queries it would like clarification on.</w:t>
            </w:r>
          </w:p>
          <w:p w:rsidR="005A1A4A" w:rsidRPr="00A01914" w:rsidRDefault="005A1A4A" w:rsidP="005A1A4A">
            <w:pPr>
              <w:jc w:val="both"/>
              <w:rPr>
                <w:rFonts w:cstheme="minorHAnsi"/>
                <w:bCs/>
              </w:rPr>
            </w:pPr>
            <w:r w:rsidRPr="00A01914">
              <w:rPr>
                <w:rFonts w:cstheme="minorHAnsi"/>
                <w:bCs/>
              </w:rPr>
              <w:t>The Evaluation Committee agreed to defer this project until the following information is received:-</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A detailed breakdown of where all the funding is coming from</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Details on interest and dividends</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 xml:space="preserve">Is there working capital </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Detail what the €1m Debt finance was being sourced.</w:t>
            </w:r>
          </w:p>
          <w:p w:rsidR="005A1A4A" w:rsidRPr="00A01914" w:rsidRDefault="005A1A4A" w:rsidP="005A1A4A">
            <w:pPr>
              <w:jc w:val="both"/>
              <w:rPr>
                <w:rFonts w:cstheme="minorHAnsi"/>
                <w:bCs/>
              </w:rPr>
            </w:pPr>
            <w:r w:rsidRPr="00A01914">
              <w:rPr>
                <w:rFonts w:cstheme="minorHAnsi"/>
                <w:bCs/>
              </w:rPr>
              <w:t></w:t>
            </w:r>
            <w:r w:rsidRPr="00A01914">
              <w:rPr>
                <w:rFonts w:cstheme="minorHAnsi"/>
                <w:bCs/>
              </w:rPr>
              <w:tab/>
              <w:t>Detail expertise that will be on site once up and running</w:t>
            </w:r>
          </w:p>
          <w:p w:rsidR="005A1A4A" w:rsidRPr="00406ACD" w:rsidRDefault="005A1A4A" w:rsidP="005A1A4A">
            <w:pPr>
              <w:jc w:val="both"/>
              <w:rPr>
                <w:rFonts w:cstheme="minorHAnsi"/>
                <w:bCs/>
              </w:rPr>
            </w:pPr>
            <w:r w:rsidRPr="00A01914">
              <w:rPr>
                <w:rFonts w:cstheme="minorHAnsi"/>
                <w:bCs/>
              </w:rPr>
              <w:t></w:t>
            </w:r>
            <w:r w:rsidRPr="00A01914">
              <w:rPr>
                <w:rFonts w:cstheme="minorHAnsi"/>
                <w:bCs/>
              </w:rPr>
              <w:tab/>
              <w:t>Check the spelling on logo</w:t>
            </w:r>
          </w:p>
        </w:tc>
      </w:tr>
      <w:tr w:rsidR="005A1A4A" w:rsidRPr="00BB2D1D" w:rsidTr="005A1A4A">
        <w:tc>
          <w:tcPr>
            <w:tcW w:w="5873" w:type="dxa"/>
          </w:tcPr>
          <w:p w:rsidR="005A1A4A" w:rsidRPr="00BB2D1D" w:rsidRDefault="005A1A4A" w:rsidP="005A1A4A">
            <w:pPr>
              <w:rPr>
                <w:b/>
              </w:rPr>
            </w:pPr>
            <w:r w:rsidRPr="00BB2D1D">
              <w:rPr>
                <w:b/>
              </w:rPr>
              <w:lastRenderedPageBreak/>
              <w:t>Amount Recommended:</w:t>
            </w:r>
            <w:r>
              <w:rPr>
                <w:b/>
              </w:rPr>
              <w:t xml:space="preserve"> €80,992.50</w:t>
            </w:r>
          </w:p>
        </w:tc>
        <w:tc>
          <w:tcPr>
            <w:tcW w:w="4917" w:type="dxa"/>
          </w:tcPr>
          <w:p w:rsidR="005A1A4A" w:rsidRPr="00BB2D1D" w:rsidRDefault="005A1A4A" w:rsidP="005A1A4A">
            <w:pPr>
              <w:rPr>
                <w:b/>
              </w:rPr>
            </w:pPr>
            <w:r>
              <w:rPr>
                <w:b/>
              </w:rPr>
              <w:t>50</w:t>
            </w:r>
            <w:r w:rsidRPr="00BB2D1D">
              <w:rPr>
                <w:b/>
              </w:rPr>
              <w:t>% of Eligible Project Funding:</w:t>
            </w:r>
            <w:r>
              <w:rPr>
                <w:b/>
              </w:rPr>
              <w:t xml:space="preserve"> </w:t>
            </w:r>
            <w:r w:rsidRPr="00824700">
              <w:rPr>
                <w:b/>
                <w:bCs/>
              </w:rPr>
              <w:t>€161,985</w:t>
            </w:r>
          </w:p>
        </w:tc>
      </w:tr>
    </w:tbl>
    <w:p w:rsidR="00020F19" w:rsidRDefault="00020F19"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5A1A4A" w:rsidRPr="00450950" w:rsidTr="005A1A4A">
        <w:tc>
          <w:tcPr>
            <w:tcW w:w="5920" w:type="dxa"/>
          </w:tcPr>
          <w:p w:rsidR="005A1A4A" w:rsidRPr="00450950" w:rsidRDefault="005A1A4A" w:rsidP="005A1A4A">
            <w:pPr>
              <w:rPr>
                <w:b/>
              </w:rPr>
            </w:pPr>
            <w:r w:rsidRPr="00450950">
              <w:rPr>
                <w:b/>
              </w:rPr>
              <w:t xml:space="preserve">Proposed: </w:t>
            </w:r>
            <w:r>
              <w:rPr>
                <w:b/>
              </w:rPr>
              <w:t>S. Cooke</w:t>
            </w:r>
          </w:p>
        </w:tc>
        <w:tc>
          <w:tcPr>
            <w:tcW w:w="4961" w:type="dxa"/>
          </w:tcPr>
          <w:p w:rsidR="005A1A4A" w:rsidRPr="00450950" w:rsidRDefault="005A1A4A" w:rsidP="005A1A4A">
            <w:pPr>
              <w:rPr>
                <w:b/>
              </w:rPr>
            </w:pPr>
            <w:r w:rsidRPr="00450950">
              <w:rPr>
                <w:b/>
              </w:rPr>
              <w:t xml:space="preserve">Seconded by: </w:t>
            </w:r>
            <w:r w:rsidR="006E4355">
              <w:rPr>
                <w:b/>
              </w:rPr>
              <w:t>G. Hurley</w:t>
            </w:r>
          </w:p>
        </w:tc>
      </w:tr>
      <w:tr w:rsidR="005A1A4A" w:rsidRPr="00450950" w:rsidTr="005A1A4A">
        <w:tc>
          <w:tcPr>
            <w:tcW w:w="5920" w:type="dxa"/>
          </w:tcPr>
          <w:p w:rsidR="005A1A4A" w:rsidRPr="00450950" w:rsidRDefault="005A1A4A" w:rsidP="005A1A4A">
            <w:pPr>
              <w:rPr>
                <w:b/>
              </w:rPr>
            </w:pPr>
            <w:r>
              <w:rPr>
                <w:b/>
              </w:rPr>
              <w:t>Abstentions: None</w:t>
            </w:r>
          </w:p>
        </w:tc>
        <w:tc>
          <w:tcPr>
            <w:tcW w:w="4961" w:type="dxa"/>
          </w:tcPr>
          <w:p w:rsidR="005A1A4A" w:rsidRPr="00450950" w:rsidRDefault="005A1A4A" w:rsidP="005A1A4A">
            <w:pPr>
              <w:rPr>
                <w:b/>
              </w:rPr>
            </w:pPr>
          </w:p>
        </w:tc>
      </w:tr>
      <w:tr w:rsidR="005A1A4A" w:rsidRPr="00450950" w:rsidTr="005A1A4A">
        <w:tc>
          <w:tcPr>
            <w:tcW w:w="5920" w:type="dxa"/>
          </w:tcPr>
          <w:p w:rsidR="005A1A4A" w:rsidRPr="00450950" w:rsidRDefault="005A1A4A" w:rsidP="005A1A4A">
            <w:pPr>
              <w:rPr>
                <w:b/>
              </w:rPr>
            </w:pPr>
            <w:r w:rsidRPr="00450950">
              <w:rPr>
                <w:b/>
              </w:rPr>
              <w:t xml:space="preserve">Quorum achieved: Yes </w:t>
            </w:r>
          </w:p>
        </w:tc>
        <w:tc>
          <w:tcPr>
            <w:tcW w:w="4961" w:type="dxa"/>
          </w:tcPr>
          <w:p w:rsidR="005A1A4A" w:rsidRPr="00450950" w:rsidRDefault="005A1A4A" w:rsidP="005A1A4A">
            <w:pPr>
              <w:rPr>
                <w:b/>
              </w:rPr>
            </w:pPr>
            <w:r w:rsidRPr="00450950">
              <w:rPr>
                <w:b/>
              </w:rPr>
              <w:t>APPROVED</w:t>
            </w:r>
          </w:p>
        </w:tc>
      </w:tr>
    </w:tbl>
    <w:p w:rsidR="005A1A4A" w:rsidRDefault="005A1A4A"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020F19" w:rsidRPr="00D0497D" w:rsidRDefault="00125C13" w:rsidP="00125C13">
      <w:pPr>
        <w:pStyle w:val="ListParagraph"/>
        <w:numPr>
          <w:ilvl w:val="0"/>
          <w:numId w:val="17"/>
        </w:numPr>
        <w:rPr>
          <w:b/>
        </w:rPr>
      </w:pPr>
      <w:r w:rsidRPr="00D0497D">
        <w:rPr>
          <w:b/>
        </w:rPr>
        <w:lastRenderedPageBreak/>
        <w:t>31LDRWAT114830 Legacy Irish Cider Bottling Unit</w:t>
      </w:r>
    </w:p>
    <w:p w:rsidR="00125C13" w:rsidRDefault="00125C13" w:rsidP="00125C13">
      <w:pPr>
        <w:pStyle w:val="ListParagraph"/>
        <w:ind w:left="1080"/>
      </w:pPr>
    </w:p>
    <w:p w:rsidR="00125C13" w:rsidRPr="00125C13" w:rsidRDefault="00125C13" w:rsidP="00125C13">
      <w:pPr>
        <w:pStyle w:val="ListParagraph"/>
        <w:ind w:left="1080"/>
      </w:pPr>
      <w:r>
        <w:t>J Taaffe outlined the merits of the project to the committee.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125C13" w:rsidRPr="00BB2D1D" w:rsidTr="00125C13">
        <w:trPr>
          <w:trHeight w:val="260"/>
        </w:trPr>
        <w:tc>
          <w:tcPr>
            <w:tcW w:w="3794" w:type="dxa"/>
          </w:tcPr>
          <w:p w:rsidR="00125C13" w:rsidRPr="00BB2D1D" w:rsidRDefault="00125C13" w:rsidP="00125C13">
            <w:pPr>
              <w:spacing w:after="0" w:line="240" w:lineRule="auto"/>
              <w:jc w:val="both"/>
              <w:rPr>
                <w:b/>
              </w:rPr>
            </w:pPr>
            <w:r>
              <w:rPr>
                <w:b/>
              </w:rPr>
              <w:t>Project ID</w:t>
            </w:r>
          </w:p>
        </w:tc>
        <w:tc>
          <w:tcPr>
            <w:tcW w:w="7059" w:type="dxa"/>
          </w:tcPr>
          <w:p w:rsidR="00125C13" w:rsidRPr="00BB2D1D" w:rsidRDefault="00125C13" w:rsidP="00125C13">
            <w:pPr>
              <w:spacing w:after="0" w:line="240" w:lineRule="auto"/>
            </w:pPr>
            <w:r>
              <w:t>31LDRWAT114830</w:t>
            </w:r>
          </w:p>
        </w:tc>
      </w:tr>
      <w:tr w:rsidR="00125C13" w:rsidRPr="00BB2D1D" w:rsidTr="00125C13">
        <w:trPr>
          <w:trHeight w:val="260"/>
        </w:trPr>
        <w:tc>
          <w:tcPr>
            <w:tcW w:w="3794" w:type="dxa"/>
          </w:tcPr>
          <w:p w:rsidR="00125C13" w:rsidRDefault="00125C13" w:rsidP="00125C13">
            <w:pPr>
              <w:spacing w:after="0" w:line="240" w:lineRule="auto"/>
              <w:jc w:val="both"/>
              <w:rPr>
                <w:b/>
              </w:rPr>
            </w:pPr>
            <w:r>
              <w:rPr>
                <w:b/>
              </w:rPr>
              <w:t>Project Type:</w:t>
            </w:r>
          </w:p>
        </w:tc>
        <w:tc>
          <w:tcPr>
            <w:tcW w:w="7059" w:type="dxa"/>
          </w:tcPr>
          <w:p w:rsidR="00125C13" w:rsidRPr="00BB2D1D" w:rsidRDefault="00125C13" w:rsidP="00125C13">
            <w:pPr>
              <w:spacing w:after="0" w:line="240" w:lineRule="auto"/>
            </w:pPr>
            <w:r>
              <w:t>Capital</w:t>
            </w:r>
          </w:p>
        </w:tc>
      </w:tr>
      <w:tr w:rsidR="00125C13" w:rsidRPr="00BB2D1D" w:rsidTr="00125C13">
        <w:trPr>
          <w:trHeight w:val="260"/>
        </w:trPr>
        <w:tc>
          <w:tcPr>
            <w:tcW w:w="3794" w:type="dxa"/>
          </w:tcPr>
          <w:p w:rsidR="00125C13" w:rsidRPr="00BB2D1D" w:rsidRDefault="00125C13" w:rsidP="00125C13">
            <w:pPr>
              <w:spacing w:after="0" w:line="240" w:lineRule="auto"/>
              <w:jc w:val="both"/>
              <w:rPr>
                <w:b/>
              </w:rPr>
            </w:pPr>
            <w:r w:rsidRPr="00BB2D1D">
              <w:rPr>
                <w:b/>
              </w:rPr>
              <w:t>Project Name:</w:t>
            </w:r>
          </w:p>
        </w:tc>
        <w:tc>
          <w:tcPr>
            <w:tcW w:w="7059" w:type="dxa"/>
          </w:tcPr>
          <w:p w:rsidR="00125C13" w:rsidRPr="00BB2D1D" w:rsidRDefault="00125C13" w:rsidP="00125C13">
            <w:pPr>
              <w:spacing w:after="0" w:line="240" w:lineRule="auto"/>
            </w:pPr>
            <w:r>
              <w:t>Legacy Irish Cider Bottling Unit</w:t>
            </w:r>
          </w:p>
        </w:tc>
      </w:tr>
      <w:tr w:rsidR="00125C13" w:rsidRPr="00BB2D1D" w:rsidTr="00125C13">
        <w:trPr>
          <w:trHeight w:val="260"/>
        </w:trPr>
        <w:tc>
          <w:tcPr>
            <w:tcW w:w="3794" w:type="dxa"/>
          </w:tcPr>
          <w:p w:rsidR="00125C13" w:rsidRPr="00BB2D1D" w:rsidRDefault="00125C13" w:rsidP="00125C13">
            <w:pPr>
              <w:spacing w:after="0" w:line="240" w:lineRule="auto"/>
              <w:jc w:val="both"/>
              <w:rPr>
                <w:b/>
              </w:rPr>
            </w:pPr>
            <w:r w:rsidRPr="00BB2D1D">
              <w:rPr>
                <w:b/>
              </w:rPr>
              <w:t>Promoters Name:</w:t>
            </w:r>
          </w:p>
        </w:tc>
        <w:tc>
          <w:tcPr>
            <w:tcW w:w="7059" w:type="dxa"/>
          </w:tcPr>
          <w:p w:rsidR="00125C13" w:rsidRPr="00BB2D1D" w:rsidRDefault="00125C13" w:rsidP="00125C13">
            <w:pPr>
              <w:spacing w:after="0" w:line="240" w:lineRule="auto"/>
            </w:pPr>
            <w:r>
              <w:t>Liam McDonnell T/A Legacy Irish Cider</w:t>
            </w:r>
          </w:p>
        </w:tc>
      </w:tr>
      <w:tr w:rsidR="00125C13" w:rsidRPr="00BB2D1D" w:rsidTr="00125C13">
        <w:trPr>
          <w:trHeight w:val="260"/>
        </w:trPr>
        <w:tc>
          <w:tcPr>
            <w:tcW w:w="3794" w:type="dxa"/>
          </w:tcPr>
          <w:p w:rsidR="00125C13" w:rsidRPr="00BB2D1D" w:rsidRDefault="00125C13" w:rsidP="00125C13">
            <w:pPr>
              <w:spacing w:after="0" w:line="240" w:lineRule="auto"/>
              <w:jc w:val="both"/>
              <w:rPr>
                <w:b/>
              </w:rPr>
            </w:pPr>
            <w:r w:rsidRPr="00BB2D1D">
              <w:rPr>
                <w:b/>
              </w:rPr>
              <w:t>Address:</w:t>
            </w:r>
          </w:p>
        </w:tc>
        <w:tc>
          <w:tcPr>
            <w:tcW w:w="7059" w:type="dxa"/>
          </w:tcPr>
          <w:p w:rsidR="00125C13" w:rsidRPr="00BB2D1D" w:rsidRDefault="00125C13" w:rsidP="00125C13">
            <w:pPr>
              <w:spacing w:after="0" w:line="240" w:lineRule="auto"/>
            </w:pPr>
            <w:r>
              <w:t>85 Springfield, Dungarvan, Co. Waterford</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Description:</w:t>
            </w:r>
          </w:p>
        </w:tc>
        <w:tc>
          <w:tcPr>
            <w:tcW w:w="7059" w:type="dxa"/>
          </w:tcPr>
          <w:p w:rsidR="00125C13" w:rsidRDefault="00125C13" w:rsidP="00125C13">
            <w:pPr>
              <w:spacing w:after="0" w:line="240" w:lineRule="auto"/>
            </w:pPr>
            <w:r>
              <w:t xml:space="preserve">The promoter wishes to invest in a small in-house bottling unit that will allow them to bottle 2,000 x 500ml bottles at a time. The unit will come in 4/5 separate parts that will be purchased separately and assembled </w:t>
            </w:r>
            <w:r w:rsidR="00D0497D">
              <w:t>in-house</w:t>
            </w:r>
            <w:r>
              <w:t>. This unit will be of considerable benefit for a number of reasons:</w:t>
            </w:r>
          </w:p>
          <w:p w:rsidR="00125C13" w:rsidRDefault="00125C13" w:rsidP="00125C13">
            <w:pPr>
              <w:spacing w:after="0" w:line="240" w:lineRule="auto"/>
            </w:pPr>
            <w:r>
              <w:t>•</w:t>
            </w:r>
            <w:r>
              <w:tab/>
              <w:t>Trial new products on the market before going into big scale costly production</w:t>
            </w:r>
          </w:p>
          <w:p w:rsidR="00125C13" w:rsidRDefault="00125C13" w:rsidP="00125C13">
            <w:pPr>
              <w:spacing w:after="0" w:line="240" w:lineRule="auto"/>
            </w:pPr>
            <w:r>
              <w:t>•</w:t>
            </w:r>
            <w:r>
              <w:tab/>
              <w:t>Introduce innovative special edition products to engage their consumer base</w:t>
            </w:r>
          </w:p>
          <w:p w:rsidR="00125C13" w:rsidRPr="00BB2D1D" w:rsidRDefault="00125C13" w:rsidP="00125C13">
            <w:pPr>
              <w:spacing w:after="0" w:line="240" w:lineRule="auto"/>
            </w:pPr>
            <w:r>
              <w:t>•</w:t>
            </w:r>
            <w:r>
              <w:tab/>
              <w:t>It is a low-cost bottling unit that can increase the margin per bottle</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Theme:</w:t>
            </w:r>
          </w:p>
        </w:tc>
        <w:tc>
          <w:tcPr>
            <w:tcW w:w="7059" w:type="dxa"/>
          </w:tcPr>
          <w:p w:rsidR="00125C13" w:rsidRPr="00BB2D1D" w:rsidRDefault="00125C13" w:rsidP="00125C13">
            <w:pPr>
              <w:spacing w:after="0" w:line="240" w:lineRule="auto"/>
            </w:pPr>
            <w:r>
              <w:t>LO2 Enterprise Development</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Sub-theme:</w:t>
            </w:r>
          </w:p>
        </w:tc>
        <w:tc>
          <w:tcPr>
            <w:tcW w:w="7059" w:type="dxa"/>
          </w:tcPr>
          <w:p w:rsidR="00125C13" w:rsidRPr="00BB2D1D" w:rsidRDefault="00125C13" w:rsidP="00125C13">
            <w:pPr>
              <w:spacing w:after="0" w:line="240" w:lineRule="auto"/>
            </w:pPr>
            <w:r>
              <w:t>SA2.1 Capital investment</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Link to LDS</w:t>
            </w:r>
          </w:p>
        </w:tc>
        <w:tc>
          <w:tcPr>
            <w:tcW w:w="7059" w:type="dxa"/>
          </w:tcPr>
          <w:p w:rsidR="00125C13" w:rsidRPr="00BB2D1D" w:rsidRDefault="00125C13" w:rsidP="00125C13">
            <w:pPr>
              <w:spacing w:after="0" w:line="240" w:lineRule="auto"/>
            </w:pPr>
            <w:r>
              <w:t>Supporting the investment in capital development in an existing rural business</w:t>
            </w:r>
          </w:p>
        </w:tc>
      </w:tr>
    </w:tbl>
    <w:p w:rsidR="00125C13" w:rsidRPr="007D23B2" w:rsidRDefault="00125C13" w:rsidP="00125C13">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48"/>
        <w:gridCol w:w="1719"/>
        <w:gridCol w:w="1746"/>
        <w:gridCol w:w="2763"/>
      </w:tblGrid>
      <w:tr w:rsidR="00125C13" w:rsidRPr="00BB2D1D" w:rsidTr="00125C13">
        <w:tc>
          <w:tcPr>
            <w:tcW w:w="3794" w:type="dxa"/>
          </w:tcPr>
          <w:p w:rsidR="00125C13" w:rsidRPr="00BB2D1D" w:rsidRDefault="00125C13" w:rsidP="00125C13">
            <w:pPr>
              <w:spacing w:after="0" w:line="240" w:lineRule="auto"/>
              <w:rPr>
                <w:b/>
              </w:rPr>
            </w:pPr>
            <w:r w:rsidRPr="00BB2D1D">
              <w:rPr>
                <w:b/>
              </w:rPr>
              <w:t>Total Project Costs</w:t>
            </w:r>
          </w:p>
        </w:tc>
        <w:tc>
          <w:tcPr>
            <w:tcW w:w="7087" w:type="dxa"/>
            <w:gridSpan w:val="3"/>
          </w:tcPr>
          <w:p w:rsidR="00125C13" w:rsidRPr="00DC393B" w:rsidRDefault="00125C13" w:rsidP="00125C13">
            <w:pPr>
              <w:jc w:val="both"/>
              <w:rPr>
                <w:bCs/>
              </w:rPr>
            </w:pPr>
            <w:r w:rsidRPr="00DC393B">
              <w:rPr>
                <w:bCs/>
              </w:rPr>
              <w:t>€25,680</w:t>
            </w:r>
          </w:p>
        </w:tc>
      </w:tr>
      <w:tr w:rsidR="00125C13" w:rsidRPr="00BB2D1D" w:rsidTr="00125C13">
        <w:tc>
          <w:tcPr>
            <w:tcW w:w="3794" w:type="dxa"/>
          </w:tcPr>
          <w:p w:rsidR="00125C13" w:rsidRPr="00BB2D1D" w:rsidRDefault="00125C13" w:rsidP="00125C13">
            <w:pPr>
              <w:spacing w:after="0" w:line="240" w:lineRule="auto"/>
              <w:rPr>
                <w:b/>
              </w:rPr>
            </w:pPr>
            <w:r w:rsidRPr="00BB2D1D">
              <w:rPr>
                <w:b/>
              </w:rPr>
              <w:t>Eligible Project Costs</w:t>
            </w:r>
          </w:p>
        </w:tc>
        <w:tc>
          <w:tcPr>
            <w:tcW w:w="7087" w:type="dxa"/>
            <w:gridSpan w:val="3"/>
          </w:tcPr>
          <w:p w:rsidR="00125C13" w:rsidRPr="00DC393B" w:rsidRDefault="00125C13" w:rsidP="00125C13">
            <w:pPr>
              <w:jc w:val="both"/>
              <w:rPr>
                <w:bCs/>
              </w:rPr>
            </w:pPr>
            <w:r w:rsidRPr="00DC393B">
              <w:rPr>
                <w:bCs/>
              </w:rPr>
              <w:t>€25,680</w:t>
            </w:r>
          </w:p>
        </w:tc>
      </w:tr>
      <w:tr w:rsidR="00125C13" w:rsidRPr="00BB2D1D" w:rsidTr="00125C13">
        <w:tc>
          <w:tcPr>
            <w:tcW w:w="3794" w:type="dxa"/>
          </w:tcPr>
          <w:p w:rsidR="00125C13" w:rsidRPr="00BB2D1D" w:rsidRDefault="00125C13" w:rsidP="00125C13">
            <w:pPr>
              <w:spacing w:after="0" w:line="240" w:lineRule="auto"/>
              <w:rPr>
                <w:b/>
              </w:rPr>
            </w:pPr>
            <w:r w:rsidRPr="00BB2D1D">
              <w:rPr>
                <w:b/>
              </w:rPr>
              <w:t>Funding sought by promoter:</w:t>
            </w:r>
          </w:p>
        </w:tc>
        <w:tc>
          <w:tcPr>
            <w:tcW w:w="7087" w:type="dxa"/>
            <w:gridSpan w:val="3"/>
          </w:tcPr>
          <w:p w:rsidR="00125C13" w:rsidRPr="00DC393B" w:rsidRDefault="00125C13" w:rsidP="00125C13">
            <w:pPr>
              <w:jc w:val="both"/>
              <w:rPr>
                <w:bCs/>
              </w:rPr>
            </w:pPr>
            <w:r w:rsidRPr="00B15AC9">
              <w:rPr>
                <w:rFonts w:cstheme="minorHAnsi"/>
                <w:b/>
                <w:bCs/>
              </w:rPr>
              <w:t>A maximum of €</w:t>
            </w:r>
            <w:r>
              <w:rPr>
                <w:rFonts w:cstheme="minorHAnsi"/>
                <w:b/>
                <w:bCs/>
              </w:rPr>
              <w:t>12,840.00</w:t>
            </w:r>
            <w:r w:rsidRPr="00B15AC9">
              <w:rPr>
                <w:rFonts w:cstheme="minorHAnsi"/>
                <w:b/>
                <w:bCs/>
                <w:i/>
              </w:rPr>
              <w:t xml:space="preserve"> </w:t>
            </w:r>
            <w:r w:rsidRPr="00B15AC9">
              <w:rPr>
                <w:rFonts w:cstheme="minorHAnsi"/>
                <w:b/>
                <w:bCs/>
              </w:rPr>
              <w:t xml:space="preserve">or </w:t>
            </w:r>
            <w:r>
              <w:rPr>
                <w:rFonts w:cstheme="minorHAnsi"/>
                <w:b/>
                <w:bCs/>
              </w:rPr>
              <w:t>50</w:t>
            </w:r>
            <w:r w:rsidRPr="00B15AC9">
              <w:rPr>
                <w:rFonts w:cstheme="minorHAnsi"/>
                <w:b/>
                <w:bCs/>
              </w:rPr>
              <w:t>% of eligible expenditure, whichever is the lesser</w:t>
            </w:r>
          </w:p>
        </w:tc>
      </w:tr>
      <w:tr w:rsidR="00125C13" w:rsidRPr="00BB2D1D" w:rsidTr="00125C13">
        <w:tc>
          <w:tcPr>
            <w:tcW w:w="3794" w:type="dxa"/>
          </w:tcPr>
          <w:p w:rsidR="00125C13" w:rsidRPr="003A1AF7" w:rsidRDefault="00125C13" w:rsidP="00125C13">
            <w:pPr>
              <w:spacing w:after="0" w:line="240" w:lineRule="auto"/>
              <w:rPr>
                <w:b/>
              </w:rPr>
            </w:pPr>
            <w:r w:rsidRPr="003A1AF7">
              <w:rPr>
                <w:b/>
              </w:rPr>
              <w:t>State one of the following: -</w:t>
            </w:r>
          </w:p>
          <w:p w:rsidR="00125C13" w:rsidRPr="00BB2D1D" w:rsidRDefault="00125C13" w:rsidP="00125C13">
            <w:pPr>
              <w:spacing w:after="0" w:line="240" w:lineRule="auto"/>
              <w:rPr>
                <w:b/>
              </w:rPr>
            </w:pPr>
            <w:r w:rsidRPr="003A1AF7">
              <w:rPr>
                <w:b/>
              </w:rPr>
              <w:t>First Review / Previously Deferred or Not Recommend</w:t>
            </w:r>
          </w:p>
        </w:tc>
        <w:tc>
          <w:tcPr>
            <w:tcW w:w="7087" w:type="dxa"/>
            <w:gridSpan w:val="3"/>
          </w:tcPr>
          <w:p w:rsidR="00125C13" w:rsidRPr="00DC393B" w:rsidRDefault="00125C13" w:rsidP="00125C13">
            <w:pPr>
              <w:jc w:val="both"/>
              <w:rPr>
                <w:bCs/>
              </w:rPr>
            </w:pPr>
            <w:r w:rsidRPr="00DC393B">
              <w:rPr>
                <w:bCs/>
              </w:rPr>
              <w:t>First Review</w:t>
            </w:r>
          </w:p>
        </w:tc>
      </w:tr>
      <w:tr w:rsidR="00125C13" w:rsidRPr="00BB2D1D" w:rsidTr="00125C13">
        <w:tc>
          <w:tcPr>
            <w:tcW w:w="3794" w:type="dxa"/>
          </w:tcPr>
          <w:p w:rsidR="00125C13" w:rsidRPr="00BB2D1D" w:rsidRDefault="00125C13" w:rsidP="00125C13">
            <w:pPr>
              <w:spacing w:after="0" w:line="240" w:lineRule="auto"/>
              <w:rPr>
                <w:b/>
              </w:rPr>
            </w:pPr>
            <w:r w:rsidRPr="00BB2D1D">
              <w:rPr>
                <w:b/>
              </w:rPr>
              <w:t>Funding recommended by Evaluation Committee:</w:t>
            </w:r>
          </w:p>
        </w:tc>
        <w:tc>
          <w:tcPr>
            <w:tcW w:w="7087" w:type="dxa"/>
            <w:gridSpan w:val="3"/>
          </w:tcPr>
          <w:p w:rsidR="00125C13" w:rsidRPr="00F34198" w:rsidRDefault="00125C13" w:rsidP="00125C13">
            <w:pPr>
              <w:jc w:val="both"/>
              <w:rPr>
                <w:bCs/>
              </w:rPr>
            </w:pPr>
            <w:r w:rsidRPr="00B15AC9">
              <w:rPr>
                <w:rFonts w:cstheme="minorHAnsi"/>
                <w:b/>
                <w:bCs/>
              </w:rPr>
              <w:t>A maximum of €</w:t>
            </w:r>
            <w:r>
              <w:rPr>
                <w:rFonts w:cstheme="minorHAnsi"/>
                <w:b/>
                <w:bCs/>
              </w:rPr>
              <w:t>12,840.00</w:t>
            </w:r>
            <w:r w:rsidRPr="00B15AC9">
              <w:rPr>
                <w:rFonts w:cstheme="minorHAnsi"/>
                <w:b/>
                <w:bCs/>
                <w:i/>
              </w:rPr>
              <w:t xml:space="preserve"> </w:t>
            </w:r>
            <w:r w:rsidRPr="00B15AC9">
              <w:rPr>
                <w:rFonts w:cstheme="minorHAnsi"/>
                <w:b/>
                <w:bCs/>
              </w:rPr>
              <w:t xml:space="preserve">or </w:t>
            </w:r>
            <w:r>
              <w:rPr>
                <w:rFonts w:cstheme="minorHAnsi"/>
                <w:b/>
                <w:bCs/>
              </w:rPr>
              <w:t>50</w:t>
            </w:r>
            <w:r w:rsidRPr="00B15AC9">
              <w:rPr>
                <w:rFonts w:cstheme="minorHAnsi"/>
                <w:b/>
                <w:bCs/>
              </w:rPr>
              <w:t>% of eligible expenditure, whichever is the lesser</w:t>
            </w:r>
          </w:p>
        </w:tc>
      </w:tr>
      <w:tr w:rsidR="00125C13" w:rsidRPr="00BB2D1D" w:rsidTr="00125C13">
        <w:tc>
          <w:tcPr>
            <w:tcW w:w="3794" w:type="dxa"/>
          </w:tcPr>
          <w:p w:rsidR="00125C13" w:rsidRPr="00BB2D1D" w:rsidRDefault="00125C13" w:rsidP="00125C13">
            <w:pPr>
              <w:spacing w:after="0" w:line="240" w:lineRule="auto"/>
              <w:rPr>
                <w:b/>
              </w:rPr>
            </w:pPr>
            <w:r w:rsidRPr="00BB2D1D">
              <w:rPr>
                <w:b/>
              </w:rPr>
              <w:t>Details of private funding:</w:t>
            </w:r>
          </w:p>
        </w:tc>
        <w:tc>
          <w:tcPr>
            <w:tcW w:w="7087" w:type="dxa"/>
            <w:gridSpan w:val="3"/>
          </w:tcPr>
          <w:p w:rsidR="00125C13" w:rsidRPr="00F34198" w:rsidRDefault="00125C13" w:rsidP="00125C13">
            <w:pPr>
              <w:jc w:val="both"/>
              <w:rPr>
                <w:bCs/>
              </w:rPr>
            </w:pPr>
            <w:r w:rsidRPr="00F34198">
              <w:rPr>
                <w:bCs/>
              </w:rPr>
              <w:t>€12,840 promoter own funds</w:t>
            </w:r>
          </w:p>
        </w:tc>
      </w:tr>
      <w:tr w:rsidR="00125C13" w:rsidRPr="00BB2D1D" w:rsidTr="00125C13">
        <w:tc>
          <w:tcPr>
            <w:tcW w:w="3794" w:type="dxa"/>
          </w:tcPr>
          <w:p w:rsidR="00125C13" w:rsidRPr="00BB2D1D" w:rsidRDefault="00125C13" w:rsidP="00125C13">
            <w:pPr>
              <w:spacing w:after="0" w:line="240" w:lineRule="auto"/>
              <w:rPr>
                <w:b/>
              </w:rPr>
            </w:pPr>
            <w:r w:rsidRPr="00BB2D1D">
              <w:rPr>
                <w:b/>
              </w:rPr>
              <w:t xml:space="preserve">Voluntary Labour: YES / NO </w:t>
            </w:r>
            <w:r w:rsidRPr="00BB2D1D">
              <w:t>(If yes provide detail)</w:t>
            </w:r>
          </w:p>
        </w:tc>
        <w:tc>
          <w:tcPr>
            <w:tcW w:w="7087" w:type="dxa"/>
            <w:gridSpan w:val="3"/>
          </w:tcPr>
          <w:p w:rsidR="00125C13" w:rsidRPr="00F34198" w:rsidRDefault="00125C13" w:rsidP="00125C13">
            <w:pPr>
              <w:spacing w:after="0" w:line="240" w:lineRule="auto"/>
              <w:rPr>
                <w:bCs/>
              </w:rPr>
            </w:pPr>
            <w:r w:rsidRPr="00F34198">
              <w:rPr>
                <w:bCs/>
              </w:rPr>
              <w:t>No</w:t>
            </w:r>
          </w:p>
        </w:tc>
      </w:tr>
      <w:tr w:rsidR="00125C13" w:rsidRPr="00BB2D1D" w:rsidTr="00125C13">
        <w:tc>
          <w:tcPr>
            <w:tcW w:w="3794" w:type="dxa"/>
          </w:tcPr>
          <w:p w:rsidR="00125C13" w:rsidRPr="00BB2D1D" w:rsidRDefault="00125C13" w:rsidP="00125C13">
            <w:pPr>
              <w:spacing w:after="0" w:line="240" w:lineRule="auto"/>
              <w:rPr>
                <w:b/>
              </w:rPr>
            </w:pPr>
            <w:r w:rsidRPr="00BB2D1D">
              <w:rPr>
                <w:b/>
              </w:rPr>
              <w:t>Synopsis of project:</w:t>
            </w:r>
          </w:p>
        </w:tc>
        <w:tc>
          <w:tcPr>
            <w:tcW w:w="7087" w:type="dxa"/>
            <w:gridSpan w:val="3"/>
          </w:tcPr>
          <w:p w:rsidR="00125C13" w:rsidRPr="00F34198" w:rsidRDefault="00125C13" w:rsidP="00125C13">
            <w:pPr>
              <w:spacing w:after="0" w:line="240" w:lineRule="auto"/>
              <w:rPr>
                <w:bCs/>
              </w:rPr>
            </w:pPr>
            <w:r w:rsidRPr="00F34198">
              <w:rPr>
                <w:bCs/>
              </w:rPr>
              <w:t>Investment in a small bottling unit in house to enable the promoter to produce smaller batches of new product for tastings, launches etc</w:t>
            </w:r>
          </w:p>
          <w:p w:rsidR="00125C13" w:rsidRPr="00F34198" w:rsidRDefault="00125C13" w:rsidP="00125C13">
            <w:pPr>
              <w:spacing w:after="0" w:line="240" w:lineRule="auto"/>
              <w:rPr>
                <w:bCs/>
              </w:rPr>
            </w:pPr>
          </w:p>
        </w:tc>
      </w:tr>
      <w:tr w:rsidR="00125C13" w:rsidRPr="00BB2D1D" w:rsidTr="00125C13">
        <w:trPr>
          <w:trHeight w:val="77"/>
        </w:trPr>
        <w:tc>
          <w:tcPr>
            <w:tcW w:w="3794" w:type="dxa"/>
            <w:vMerge w:val="restart"/>
          </w:tcPr>
          <w:p w:rsidR="00125C13" w:rsidRPr="00BB2D1D" w:rsidRDefault="00125C13" w:rsidP="00125C13">
            <w:pPr>
              <w:spacing w:after="0" w:line="240" w:lineRule="auto"/>
              <w:rPr>
                <w:b/>
              </w:rPr>
            </w:pPr>
          </w:p>
        </w:tc>
        <w:tc>
          <w:tcPr>
            <w:tcW w:w="1984" w:type="dxa"/>
          </w:tcPr>
          <w:p w:rsidR="00125C13" w:rsidRPr="00407702" w:rsidRDefault="00125C13" w:rsidP="00125C13">
            <w:pPr>
              <w:spacing w:after="0" w:line="240" w:lineRule="auto"/>
              <w:rPr>
                <w:b/>
                <w:bCs/>
              </w:rPr>
            </w:pPr>
            <w:r w:rsidRPr="00407702">
              <w:rPr>
                <w:b/>
                <w:bCs/>
              </w:rPr>
              <w:t>Detail</w:t>
            </w:r>
          </w:p>
        </w:tc>
        <w:tc>
          <w:tcPr>
            <w:tcW w:w="1843" w:type="dxa"/>
          </w:tcPr>
          <w:p w:rsidR="00125C13" w:rsidRPr="00407702" w:rsidRDefault="00125C13" w:rsidP="00125C13">
            <w:pPr>
              <w:spacing w:after="0" w:line="240" w:lineRule="auto"/>
              <w:rPr>
                <w:b/>
                <w:bCs/>
              </w:rPr>
            </w:pPr>
            <w:r w:rsidRPr="00407702">
              <w:rPr>
                <w:b/>
                <w:bCs/>
              </w:rPr>
              <w:t xml:space="preserve">Total Cost </w:t>
            </w:r>
            <w:r w:rsidRPr="00407702">
              <w:rPr>
                <w:b/>
                <w:bCs/>
              </w:rPr>
              <w:lastRenderedPageBreak/>
              <w:t>(Expenditure)</w:t>
            </w:r>
          </w:p>
        </w:tc>
        <w:tc>
          <w:tcPr>
            <w:tcW w:w="3260" w:type="dxa"/>
          </w:tcPr>
          <w:p w:rsidR="00125C13" w:rsidRPr="00407702" w:rsidRDefault="00125C13" w:rsidP="00125C13">
            <w:pPr>
              <w:spacing w:after="0" w:line="240" w:lineRule="auto"/>
              <w:rPr>
                <w:b/>
                <w:bCs/>
              </w:rPr>
            </w:pPr>
            <w:r w:rsidRPr="00407702">
              <w:rPr>
                <w:b/>
                <w:bCs/>
              </w:rPr>
              <w:lastRenderedPageBreak/>
              <w:t xml:space="preserve">Grant Aid recommend by </w:t>
            </w:r>
            <w:r w:rsidRPr="00407702">
              <w:rPr>
                <w:b/>
                <w:bCs/>
              </w:rPr>
              <w:lastRenderedPageBreak/>
              <w:t>the Evaluation Committee @  50%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477EE0" w:rsidRDefault="00125C13" w:rsidP="00125C13">
            <w:r w:rsidRPr="00477EE0">
              <w:t>Bottling Line</w:t>
            </w:r>
          </w:p>
        </w:tc>
        <w:tc>
          <w:tcPr>
            <w:tcW w:w="1843" w:type="dxa"/>
          </w:tcPr>
          <w:p w:rsidR="00125C13" w:rsidRPr="00477EE0" w:rsidRDefault="00125C13" w:rsidP="00125C13">
            <w:pPr>
              <w:spacing w:after="0" w:line="240" w:lineRule="auto"/>
              <w:rPr>
                <w:bCs/>
              </w:rPr>
            </w:pPr>
            <w:r>
              <w:rPr>
                <w:bCs/>
              </w:rPr>
              <w:t>€</w:t>
            </w:r>
            <w:r w:rsidRPr="00DC393B">
              <w:rPr>
                <w:bCs/>
              </w:rPr>
              <w:t>25,680</w:t>
            </w:r>
          </w:p>
        </w:tc>
        <w:tc>
          <w:tcPr>
            <w:tcW w:w="3260" w:type="dxa"/>
          </w:tcPr>
          <w:p w:rsidR="00125C13" w:rsidRPr="00477EE0" w:rsidRDefault="00125C13" w:rsidP="00125C13">
            <w:pPr>
              <w:spacing w:after="0" w:line="240" w:lineRule="auto"/>
              <w:rPr>
                <w:bCs/>
              </w:rPr>
            </w:pPr>
            <w:r w:rsidRPr="00477EE0">
              <w:rPr>
                <w:bCs/>
              </w:rPr>
              <w:t>€12,840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p>
          <w:p w:rsidR="00125C13" w:rsidRPr="00477EE0" w:rsidRDefault="00125C13" w:rsidP="00125C13">
            <w:pPr>
              <w:spacing w:after="0" w:line="240" w:lineRule="auto"/>
              <w:rPr>
                <w:bCs/>
              </w:rPr>
            </w:pPr>
            <w:r w:rsidRPr="00BB2D1D">
              <w:rPr>
                <w:b/>
              </w:rPr>
              <w:t>Total Funding</w:t>
            </w:r>
          </w:p>
        </w:tc>
        <w:tc>
          <w:tcPr>
            <w:tcW w:w="1843" w:type="dxa"/>
          </w:tcPr>
          <w:p w:rsidR="00125C13" w:rsidRPr="00477EE0" w:rsidRDefault="00125C13" w:rsidP="00125C13">
            <w:pPr>
              <w:spacing w:after="0" w:line="240" w:lineRule="auto"/>
              <w:rPr>
                <w:bCs/>
              </w:rPr>
            </w:pPr>
          </w:p>
        </w:tc>
        <w:tc>
          <w:tcPr>
            <w:tcW w:w="3260" w:type="dxa"/>
          </w:tcPr>
          <w:p w:rsidR="00125C13" w:rsidRDefault="00125C13" w:rsidP="00125C13">
            <w:pPr>
              <w:spacing w:after="0" w:line="240" w:lineRule="auto"/>
              <w:rPr>
                <w:bCs/>
              </w:rPr>
            </w:pPr>
          </w:p>
          <w:p w:rsidR="00125C13" w:rsidRPr="00407702" w:rsidRDefault="00125C13" w:rsidP="00125C13">
            <w:pPr>
              <w:spacing w:after="0" w:line="240" w:lineRule="auto"/>
              <w:rPr>
                <w:b/>
              </w:rPr>
            </w:pPr>
            <w:r w:rsidRPr="00407702">
              <w:rPr>
                <w:b/>
              </w:rPr>
              <w:t>€12,840</w:t>
            </w:r>
          </w:p>
          <w:p w:rsidR="00125C13" w:rsidRDefault="00125C13" w:rsidP="00125C13">
            <w:pPr>
              <w:spacing w:after="0" w:line="240" w:lineRule="auto"/>
              <w:rPr>
                <w:bCs/>
              </w:rPr>
            </w:pPr>
          </w:p>
          <w:p w:rsidR="00125C13" w:rsidRPr="00477EE0" w:rsidRDefault="00125C13" w:rsidP="00125C13">
            <w:pPr>
              <w:spacing w:after="0" w:line="240" w:lineRule="auto"/>
              <w:rPr>
                <w:bCs/>
              </w:rPr>
            </w:pPr>
          </w:p>
        </w:tc>
      </w:tr>
      <w:tr w:rsidR="00125C13" w:rsidRPr="00BB2D1D" w:rsidTr="00125C13">
        <w:tc>
          <w:tcPr>
            <w:tcW w:w="3794" w:type="dxa"/>
          </w:tcPr>
          <w:p w:rsidR="00125C13" w:rsidRPr="00BB2D1D" w:rsidRDefault="00125C13" w:rsidP="00125C13">
            <w:pPr>
              <w:spacing w:after="0" w:line="240" w:lineRule="auto"/>
              <w:rPr>
                <w:b/>
              </w:rPr>
            </w:pPr>
            <w:r w:rsidRPr="00BB2D1D">
              <w:rPr>
                <w:b/>
              </w:rPr>
              <w:t>Was an assessment completed?: Date: ________________</w:t>
            </w:r>
          </w:p>
        </w:tc>
        <w:tc>
          <w:tcPr>
            <w:tcW w:w="7087" w:type="dxa"/>
            <w:gridSpan w:val="3"/>
          </w:tcPr>
          <w:p w:rsidR="00125C13" w:rsidRPr="00470B75" w:rsidRDefault="00125C13" w:rsidP="00125C13">
            <w:pPr>
              <w:spacing w:after="0" w:line="240" w:lineRule="auto"/>
              <w:rPr>
                <w:bCs/>
              </w:rPr>
            </w:pPr>
            <w:r w:rsidRPr="00470B75">
              <w:rPr>
                <w:bCs/>
              </w:rPr>
              <w:t>Yes, 9</w:t>
            </w:r>
            <w:r w:rsidRPr="00470B75">
              <w:rPr>
                <w:bCs/>
                <w:vertAlign w:val="superscript"/>
              </w:rPr>
              <w:t>th</w:t>
            </w:r>
            <w:r w:rsidRPr="00470B75">
              <w:rPr>
                <w:bCs/>
              </w:rPr>
              <w:t xml:space="preserve"> February 2021</w:t>
            </w:r>
          </w:p>
        </w:tc>
      </w:tr>
      <w:tr w:rsidR="00125C13" w:rsidRPr="00BB2D1D" w:rsidTr="00125C13">
        <w:tc>
          <w:tcPr>
            <w:tcW w:w="3794" w:type="dxa"/>
          </w:tcPr>
          <w:p w:rsidR="00125C13" w:rsidRPr="00BB2D1D" w:rsidRDefault="00125C13" w:rsidP="00125C13">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rsidR="00125C13" w:rsidRPr="00470B75" w:rsidRDefault="00125C13" w:rsidP="00125C13">
            <w:pPr>
              <w:spacing w:after="0" w:line="240" w:lineRule="auto"/>
              <w:rPr>
                <w:bCs/>
              </w:rPr>
            </w:pPr>
            <w:r w:rsidRPr="00470B75">
              <w:rPr>
                <w:bCs/>
              </w:rPr>
              <w:t>Yes,  direct tendering was used to seek suppliers and the most economic advantageous tender process used to select the chosen supplier</w:t>
            </w:r>
          </w:p>
        </w:tc>
      </w:tr>
      <w:tr w:rsidR="00125C13" w:rsidRPr="00BB2D1D" w:rsidTr="00125C13">
        <w:tc>
          <w:tcPr>
            <w:tcW w:w="3794" w:type="dxa"/>
          </w:tcPr>
          <w:p w:rsidR="00125C13" w:rsidRPr="00BB2D1D" w:rsidRDefault="00125C13" w:rsidP="00125C13">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gridSpan w:val="3"/>
          </w:tcPr>
          <w:p w:rsidR="00125C13" w:rsidRPr="00470B75" w:rsidRDefault="00125C13" w:rsidP="00125C13">
            <w:pPr>
              <w:spacing w:after="0" w:line="240" w:lineRule="auto"/>
              <w:rPr>
                <w:bCs/>
              </w:rPr>
            </w:pPr>
            <w:r w:rsidRPr="00470B75">
              <w:rPr>
                <w:bCs/>
              </w:rPr>
              <w:t>Not applicable</w:t>
            </w:r>
          </w:p>
        </w:tc>
      </w:tr>
      <w:tr w:rsidR="00125C13" w:rsidRPr="00BB2D1D" w:rsidTr="00125C13">
        <w:tc>
          <w:tcPr>
            <w:tcW w:w="3794" w:type="dxa"/>
          </w:tcPr>
          <w:p w:rsidR="00125C13" w:rsidRPr="00BB2D1D" w:rsidRDefault="00125C13" w:rsidP="00125C13">
            <w:pPr>
              <w:spacing w:after="0" w:line="240" w:lineRule="auto"/>
              <w:rPr>
                <w:b/>
              </w:rPr>
            </w:pPr>
            <w:r w:rsidRPr="00BB2D1D">
              <w:rPr>
                <w:b/>
              </w:rPr>
              <w:t>Innovative Element of the project:</w:t>
            </w:r>
          </w:p>
        </w:tc>
        <w:tc>
          <w:tcPr>
            <w:tcW w:w="7087" w:type="dxa"/>
            <w:gridSpan w:val="3"/>
          </w:tcPr>
          <w:p w:rsidR="00125C13" w:rsidRPr="00054629" w:rsidRDefault="00125C13" w:rsidP="00125C13">
            <w:pPr>
              <w:spacing w:after="0" w:line="240" w:lineRule="auto"/>
              <w:rPr>
                <w:bCs/>
              </w:rPr>
            </w:pPr>
            <w:r w:rsidRPr="00054629">
              <w:rPr>
                <w:bCs/>
              </w:rPr>
              <w:t>Installing an in house bottling unit enabling the promoter to keep control of his business and produce smaller batches of product when required</w:t>
            </w:r>
          </w:p>
        </w:tc>
      </w:tr>
      <w:tr w:rsidR="00125C13" w:rsidRPr="00BB2D1D" w:rsidTr="00125C13">
        <w:tc>
          <w:tcPr>
            <w:tcW w:w="3794" w:type="dxa"/>
          </w:tcPr>
          <w:p w:rsidR="00125C13" w:rsidRPr="00BB2D1D" w:rsidRDefault="00125C13" w:rsidP="00125C13">
            <w:pPr>
              <w:spacing w:after="0" w:line="240" w:lineRule="auto"/>
              <w:rPr>
                <w:b/>
              </w:rPr>
            </w:pPr>
            <w:r w:rsidRPr="00BB2D1D">
              <w:rPr>
                <w:b/>
              </w:rPr>
              <w:t>Consideration of Deadweight:</w:t>
            </w:r>
          </w:p>
        </w:tc>
        <w:tc>
          <w:tcPr>
            <w:tcW w:w="7087" w:type="dxa"/>
            <w:gridSpan w:val="3"/>
          </w:tcPr>
          <w:p w:rsidR="00125C13" w:rsidRPr="00054629" w:rsidRDefault="00125C13" w:rsidP="00125C13">
            <w:pPr>
              <w:spacing w:after="0" w:line="240" w:lineRule="auto"/>
              <w:rPr>
                <w:bCs/>
              </w:rPr>
            </w:pPr>
            <w:r w:rsidRPr="00054629">
              <w:rPr>
                <w:bCs/>
              </w:rPr>
              <w:t>The project would proceed on a much reduced and slower growth basis without this access to much needed funds</w:t>
            </w:r>
          </w:p>
        </w:tc>
      </w:tr>
      <w:tr w:rsidR="00125C13" w:rsidRPr="00BB2D1D" w:rsidTr="00125C13">
        <w:tc>
          <w:tcPr>
            <w:tcW w:w="3794" w:type="dxa"/>
          </w:tcPr>
          <w:p w:rsidR="00125C13" w:rsidRPr="00BB2D1D" w:rsidRDefault="00125C13" w:rsidP="00125C13">
            <w:pPr>
              <w:spacing w:after="0" w:line="240" w:lineRule="auto"/>
              <w:rPr>
                <w:b/>
              </w:rPr>
            </w:pPr>
            <w:r w:rsidRPr="00BB2D1D">
              <w:rPr>
                <w:b/>
              </w:rPr>
              <w:t>Consideration of Displacement:</w:t>
            </w:r>
          </w:p>
        </w:tc>
        <w:tc>
          <w:tcPr>
            <w:tcW w:w="7087" w:type="dxa"/>
            <w:gridSpan w:val="3"/>
          </w:tcPr>
          <w:p w:rsidR="00125C13" w:rsidRPr="00544CD5" w:rsidRDefault="00125C13" w:rsidP="00125C13">
            <w:pPr>
              <w:spacing w:after="0" w:line="240" w:lineRule="auto"/>
              <w:rPr>
                <w:bCs/>
              </w:rPr>
            </w:pPr>
            <w:r w:rsidRPr="00544CD5">
              <w:rPr>
                <w:bCs/>
              </w:rPr>
              <w:t xml:space="preserve">The nearest craft cideries are Mallow and Carrigaline in Cork so do not pose any direct competition </w:t>
            </w:r>
          </w:p>
        </w:tc>
      </w:tr>
      <w:tr w:rsidR="00125C13" w:rsidRPr="00BB2D1D" w:rsidTr="00125C13">
        <w:tc>
          <w:tcPr>
            <w:tcW w:w="3794" w:type="dxa"/>
          </w:tcPr>
          <w:p w:rsidR="00125C13" w:rsidRPr="00BB2D1D" w:rsidRDefault="00125C13" w:rsidP="00125C13">
            <w:pPr>
              <w:spacing w:after="0" w:line="240" w:lineRule="auto"/>
              <w:rPr>
                <w:b/>
              </w:rPr>
            </w:pPr>
            <w:r w:rsidRPr="00BB2D1D">
              <w:rPr>
                <w:b/>
              </w:rPr>
              <w:t>Economic justification for project:</w:t>
            </w:r>
          </w:p>
        </w:tc>
        <w:tc>
          <w:tcPr>
            <w:tcW w:w="7087" w:type="dxa"/>
            <w:gridSpan w:val="3"/>
          </w:tcPr>
          <w:p w:rsidR="00125C13" w:rsidRPr="00D1344F" w:rsidRDefault="00125C13" w:rsidP="00125C13">
            <w:pPr>
              <w:spacing w:after="0" w:line="240" w:lineRule="auto"/>
              <w:rPr>
                <w:bCs/>
              </w:rPr>
            </w:pPr>
            <w:r w:rsidRPr="00D1344F">
              <w:rPr>
                <w:bCs/>
              </w:rPr>
              <w:t>This investment will help the business to grow and remain competitive while creating a</w:t>
            </w:r>
            <w:r>
              <w:rPr>
                <w:bCs/>
              </w:rPr>
              <w:t>n additional</w:t>
            </w:r>
            <w:r w:rsidRPr="00D1344F">
              <w:rPr>
                <w:bCs/>
              </w:rPr>
              <w:t xml:space="preserve"> full time job in time</w:t>
            </w:r>
          </w:p>
        </w:tc>
      </w:tr>
      <w:tr w:rsidR="00125C13" w:rsidRPr="00BB2D1D" w:rsidTr="00125C13">
        <w:tc>
          <w:tcPr>
            <w:tcW w:w="3794" w:type="dxa"/>
          </w:tcPr>
          <w:p w:rsidR="00125C13" w:rsidRPr="00BB2D1D" w:rsidRDefault="00125C13" w:rsidP="00125C13">
            <w:pPr>
              <w:spacing w:after="0" w:line="240" w:lineRule="auto"/>
              <w:rPr>
                <w:b/>
              </w:rPr>
            </w:pPr>
            <w:r w:rsidRPr="00BB2D1D">
              <w:rPr>
                <w:b/>
              </w:rPr>
              <w:t>Average Score for Project:</w:t>
            </w:r>
          </w:p>
        </w:tc>
        <w:tc>
          <w:tcPr>
            <w:tcW w:w="7087" w:type="dxa"/>
            <w:gridSpan w:val="3"/>
          </w:tcPr>
          <w:p w:rsidR="00125C13" w:rsidRPr="0078651E" w:rsidRDefault="00125C13" w:rsidP="00125C13">
            <w:pPr>
              <w:spacing w:after="0" w:line="240" w:lineRule="auto"/>
              <w:jc w:val="both"/>
              <w:rPr>
                <w:rFonts w:cstheme="minorHAnsi"/>
                <w:bCs/>
              </w:rPr>
            </w:pPr>
            <w:r w:rsidRPr="005A7E40">
              <w:rPr>
                <w:rFonts w:cstheme="minorHAnsi"/>
                <w:bCs/>
              </w:rPr>
              <w:t xml:space="preserve">The project scored </w:t>
            </w:r>
            <w:r>
              <w:rPr>
                <w:rFonts w:cstheme="minorHAnsi"/>
                <w:bCs/>
              </w:rPr>
              <w:t>75</w:t>
            </w:r>
            <w:r w:rsidRPr="005A7E40">
              <w:rPr>
                <w:rFonts w:cstheme="minorHAnsi"/>
                <w:bCs/>
              </w:rPr>
              <w:t>/100</w:t>
            </w:r>
            <w:r>
              <w:rPr>
                <w:rFonts w:cstheme="minorHAnsi"/>
                <w:bCs/>
              </w:rPr>
              <w:t xml:space="preserve"> (4)</w:t>
            </w:r>
          </w:p>
        </w:tc>
      </w:tr>
      <w:tr w:rsidR="00125C13" w:rsidRPr="00BB2D1D" w:rsidTr="00125C13">
        <w:tc>
          <w:tcPr>
            <w:tcW w:w="3794" w:type="dxa"/>
          </w:tcPr>
          <w:p w:rsidR="00125C13" w:rsidRPr="00BB2D1D" w:rsidRDefault="00125C13" w:rsidP="00125C13">
            <w:pPr>
              <w:spacing w:after="0" w:line="240" w:lineRule="auto"/>
              <w:rPr>
                <w:b/>
              </w:rPr>
            </w:pPr>
            <w:r w:rsidRPr="00BB2D1D">
              <w:rPr>
                <w:b/>
              </w:rPr>
              <w:t>% level of aid &amp; ceiling:</w:t>
            </w:r>
          </w:p>
        </w:tc>
        <w:tc>
          <w:tcPr>
            <w:tcW w:w="7087" w:type="dxa"/>
            <w:gridSpan w:val="3"/>
          </w:tcPr>
          <w:p w:rsidR="00125C13" w:rsidRPr="00BB2D1D" w:rsidRDefault="00125C13" w:rsidP="00125C13">
            <w:pPr>
              <w:spacing w:after="0" w:line="240" w:lineRule="auto"/>
              <w:rPr>
                <w:b/>
              </w:rPr>
            </w:pPr>
            <w:r w:rsidRPr="005A7E40">
              <w:rPr>
                <w:rFonts w:cstheme="minorHAnsi"/>
                <w:b/>
                <w:bCs/>
              </w:rPr>
              <w:t>A maximum of €</w:t>
            </w:r>
            <w:r>
              <w:rPr>
                <w:rFonts w:cstheme="minorHAnsi"/>
                <w:b/>
                <w:bCs/>
              </w:rPr>
              <w:t>12,840.00</w:t>
            </w:r>
            <w:r w:rsidRPr="005A7E40">
              <w:rPr>
                <w:rFonts w:cstheme="minorHAnsi"/>
                <w:b/>
                <w:bCs/>
                <w:i/>
              </w:rPr>
              <w:t xml:space="preserve"> </w:t>
            </w:r>
            <w:r w:rsidRPr="005A7E40">
              <w:rPr>
                <w:rFonts w:cstheme="minorHAnsi"/>
                <w:b/>
                <w:bCs/>
              </w:rPr>
              <w:t xml:space="preserve">or </w:t>
            </w:r>
            <w:r>
              <w:rPr>
                <w:rFonts w:cstheme="minorHAnsi"/>
                <w:b/>
                <w:bCs/>
              </w:rPr>
              <w:t>50</w:t>
            </w:r>
            <w:r w:rsidRPr="005A7E40">
              <w:rPr>
                <w:rFonts w:cstheme="minorHAnsi"/>
                <w:b/>
                <w:bCs/>
              </w:rPr>
              <w:t>% of eligible expenditure, whichever is the lesser</w:t>
            </w:r>
          </w:p>
        </w:tc>
      </w:tr>
      <w:tr w:rsidR="00125C13" w:rsidRPr="00BB2D1D" w:rsidTr="00125C13">
        <w:tc>
          <w:tcPr>
            <w:tcW w:w="3794" w:type="dxa"/>
          </w:tcPr>
          <w:p w:rsidR="00125C13" w:rsidRPr="00BB2D1D" w:rsidRDefault="00125C13" w:rsidP="00125C13">
            <w:pPr>
              <w:spacing w:after="0" w:line="240" w:lineRule="auto"/>
              <w:rPr>
                <w:b/>
              </w:rPr>
            </w:pPr>
            <w:r w:rsidRPr="00BB2D1D">
              <w:rPr>
                <w:b/>
              </w:rPr>
              <w:t>E. C. Executive Summary/Rationale for Funding</w:t>
            </w:r>
          </w:p>
        </w:tc>
        <w:tc>
          <w:tcPr>
            <w:tcW w:w="7087" w:type="dxa"/>
            <w:gridSpan w:val="3"/>
          </w:tcPr>
          <w:p w:rsidR="00125C13" w:rsidRPr="00BB2D1D" w:rsidRDefault="00125C13" w:rsidP="00125C13">
            <w:pPr>
              <w:spacing w:after="0" w:line="240" w:lineRule="auto"/>
              <w:rPr>
                <w:b/>
              </w:rPr>
            </w:pPr>
            <w:r w:rsidRPr="00BB2D1D">
              <w:rPr>
                <w:b/>
              </w:rPr>
              <w:t>The Evaluation Committee agreed to recommend funding this project for the following reasons:-</w:t>
            </w:r>
          </w:p>
          <w:p w:rsidR="00125C13" w:rsidRDefault="00125C13" w:rsidP="00125C13">
            <w:pPr>
              <w:numPr>
                <w:ilvl w:val="0"/>
                <w:numId w:val="14"/>
              </w:numPr>
              <w:spacing w:after="0" w:line="240" w:lineRule="auto"/>
              <w:jc w:val="both"/>
              <w:rPr>
                <w:rFonts w:cstheme="minorHAnsi"/>
                <w:bCs/>
              </w:rPr>
            </w:pPr>
            <w:r w:rsidRPr="005A7E40">
              <w:rPr>
                <w:rFonts w:cstheme="minorHAnsi"/>
                <w:bCs/>
              </w:rPr>
              <w:t xml:space="preserve">The project scored </w:t>
            </w:r>
            <w:r>
              <w:rPr>
                <w:rFonts w:cstheme="minorHAnsi"/>
                <w:bCs/>
              </w:rPr>
              <w:t>75</w:t>
            </w:r>
            <w:r w:rsidRPr="005A7E40">
              <w:rPr>
                <w:rFonts w:cstheme="minorHAnsi"/>
                <w:bCs/>
              </w:rPr>
              <w:t>/100</w:t>
            </w:r>
          </w:p>
          <w:p w:rsidR="00125C13" w:rsidRPr="005A7E40" w:rsidRDefault="00125C13" w:rsidP="00125C13">
            <w:pPr>
              <w:numPr>
                <w:ilvl w:val="0"/>
                <w:numId w:val="14"/>
              </w:numPr>
              <w:spacing w:after="0" w:line="240" w:lineRule="auto"/>
              <w:jc w:val="both"/>
              <w:rPr>
                <w:rFonts w:cstheme="minorHAnsi"/>
                <w:bCs/>
              </w:rPr>
            </w:pPr>
            <w:r>
              <w:rPr>
                <w:rFonts w:cstheme="minorHAnsi"/>
                <w:bCs/>
              </w:rPr>
              <w:t>Funding will create a part time role</w:t>
            </w:r>
          </w:p>
          <w:p w:rsidR="00125C13" w:rsidRPr="0078651E" w:rsidRDefault="00125C13" w:rsidP="00125C13">
            <w:pPr>
              <w:pStyle w:val="ListParagraph"/>
              <w:numPr>
                <w:ilvl w:val="0"/>
                <w:numId w:val="14"/>
              </w:numPr>
              <w:spacing w:after="0" w:line="240" w:lineRule="auto"/>
              <w:rPr>
                <w:b/>
              </w:rPr>
            </w:pPr>
            <w:r w:rsidRPr="005A7E40">
              <w:rPr>
                <w:rFonts w:cstheme="minorHAnsi"/>
                <w:bCs/>
              </w:rPr>
              <w:t xml:space="preserve">The project fits the Local Development Plan (LDS) for supporting </w:t>
            </w:r>
            <w:r>
              <w:rPr>
                <w:rFonts w:cstheme="minorHAnsi"/>
                <w:bCs/>
              </w:rPr>
              <w:t>enterprise development</w:t>
            </w:r>
          </w:p>
          <w:p w:rsidR="00125C13" w:rsidRPr="0078651E" w:rsidRDefault="00125C13" w:rsidP="00125C13">
            <w:pPr>
              <w:spacing w:after="0" w:line="240" w:lineRule="auto"/>
              <w:rPr>
                <w:b/>
              </w:rPr>
            </w:pPr>
            <w:r w:rsidRPr="005A7E40">
              <w:rPr>
                <w:rFonts w:cstheme="minorHAnsi"/>
                <w:b/>
                <w:bCs/>
              </w:rPr>
              <w:t>A maximum of €</w:t>
            </w:r>
            <w:r>
              <w:rPr>
                <w:rFonts w:cstheme="minorHAnsi"/>
                <w:b/>
                <w:bCs/>
              </w:rPr>
              <w:t>12,840.00</w:t>
            </w:r>
            <w:r w:rsidRPr="005A7E40">
              <w:rPr>
                <w:rFonts w:cstheme="minorHAnsi"/>
                <w:b/>
                <w:bCs/>
                <w:i/>
              </w:rPr>
              <w:t xml:space="preserve"> </w:t>
            </w:r>
            <w:r w:rsidRPr="005A7E40">
              <w:rPr>
                <w:rFonts w:cstheme="minorHAnsi"/>
                <w:b/>
                <w:bCs/>
              </w:rPr>
              <w:t xml:space="preserve">or </w:t>
            </w:r>
            <w:r>
              <w:rPr>
                <w:rFonts w:cstheme="minorHAnsi"/>
                <w:b/>
                <w:bCs/>
              </w:rPr>
              <w:t>50</w:t>
            </w:r>
            <w:r w:rsidRPr="005A7E40">
              <w:rPr>
                <w:rFonts w:cstheme="minorHAnsi"/>
                <w:b/>
                <w:bCs/>
              </w:rPr>
              <w:t>% of eligible expenditure, whichever is the lesser</w:t>
            </w:r>
          </w:p>
        </w:tc>
      </w:tr>
    </w:tbl>
    <w:p w:rsidR="00125C13" w:rsidRPr="007D23B2" w:rsidRDefault="00125C13" w:rsidP="00125C13">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9"/>
        <w:gridCol w:w="1585"/>
        <w:gridCol w:w="2461"/>
        <w:gridCol w:w="4121"/>
      </w:tblGrid>
      <w:tr w:rsidR="00125C13" w:rsidRPr="00BB2D1D" w:rsidTr="00125C13">
        <w:tc>
          <w:tcPr>
            <w:tcW w:w="1514" w:type="dxa"/>
          </w:tcPr>
          <w:p w:rsidR="00125C13" w:rsidRPr="00BB2D1D" w:rsidRDefault="00125C13" w:rsidP="00125C13">
            <w:pPr>
              <w:rPr>
                <w:b/>
              </w:rPr>
            </w:pPr>
            <w:r w:rsidRPr="00BB2D1D">
              <w:rPr>
                <w:b/>
              </w:rPr>
              <w:t>Jobs Created</w:t>
            </w:r>
          </w:p>
        </w:tc>
        <w:tc>
          <w:tcPr>
            <w:tcW w:w="1690" w:type="dxa"/>
          </w:tcPr>
          <w:p w:rsidR="00125C13" w:rsidRPr="00BB2D1D" w:rsidRDefault="00125C13" w:rsidP="00125C13">
            <w:pPr>
              <w:rPr>
                <w:b/>
              </w:rPr>
            </w:pPr>
            <w:r w:rsidRPr="00BB2D1D">
              <w:rPr>
                <w:b/>
              </w:rPr>
              <w:t>Jobs Sustained</w:t>
            </w:r>
          </w:p>
        </w:tc>
        <w:tc>
          <w:tcPr>
            <w:tcW w:w="2798" w:type="dxa"/>
          </w:tcPr>
          <w:p w:rsidR="00125C13" w:rsidRPr="00BB2D1D" w:rsidRDefault="00125C13" w:rsidP="00125C13">
            <w:pPr>
              <w:rPr>
                <w:b/>
              </w:rPr>
            </w:pPr>
            <w:r w:rsidRPr="00BB2D1D">
              <w:rPr>
                <w:b/>
              </w:rPr>
              <w:t>Match Funding</w:t>
            </w:r>
          </w:p>
        </w:tc>
        <w:tc>
          <w:tcPr>
            <w:tcW w:w="4788" w:type="dxa"/>
          </w:tcPr>
          <w:p w:rsidR="00125C13" w:rsidRPr="00BB2D1D" w:rsidRDefault="00125C13" w:rsidP="00125C13">
            <w:pPr>
              <w:rPr>
                <w:b/>
              </w:rPr>
            </w:pPr>
            <w:r w:rsidRPr="00BB2D1D">
              <w:rPr>
                <w:b/>
              </w:rPr>
              <w:t>Previous Grant Aid Received</w:t>
            </w:r>
          </w:p>
        </w:tc>
      </w:tr>
      <w:tr w:rsidR="00125C13" w:rsidRPr="00BB2D1D" w:rsidTr="00125C13">
        <w:trPr>
          <w:trHeight w:val="170"/>
        </w:trPr>
        <w:tc>
          <w:tcPr>
            <w:tcW w:w="1514" w:type="dxa"/>
          </w:tcPr>
          <w:p w:rsidR="00125C13" w:rsidRPr="00E07B5C" w:rsidRDefault="00125C13" w:rsidP="00125C13">
            <w:pPr>
              <w:rPr>
                <w:bCs/>
              </w:rPr>
            </w:pPr>
            <w:r w:rsidRPr="00E07B5C">
              <w:rPr>
                <w:bCs/>
              </w:rPr>
              <w:t>1</w:t>
            </w:r>
          </w:p>
        </w:tc>
        <w:tc>
          <w:tcPr>
            <w:tcW w:w="1690" w:type="dxa"/>
          </w:tcPr>
          <w:p w:rsidR="00125C13" w:rsidRPr="00E07B5C" w:rsidRDefault="00125C13" w:rsidP="00125C13">
            <w:pPr>
              <w:rPr>
                <w:bCs/>
              </w:rPr>
            </w:pPr>
            <w:r w:rsidRPr="00E07B5C">
              <w:rPr>
                <w:bCs/>
              </w:rPr>
              <w:t>2</w:t>
            </w:r>
          </w:p>
        </w:tc>
        <w:tc>
          <w:tcPr>
            <w:tcW w:w="2798" w:type="dxa"/>
          </w:tcPr>
          <w:p w:rsidR="00125C13" w:rsidRPr="00E07B5C" w:rsidRDefault="00125C13" w:rsidP="00125C13">
            <w:pPr>
              <w:rPr>
                <w:bCs/>
              </w:rPr>
            </w:pPr>
            <w:r w:rsidRPr="00E07B5C">
              <w:rPr>
                <w:bCs/>
              </w:rPr>
              <w:t>€12,840 own funds</w:t>
            </w:r>
          </w:p>
        </w:tc>
        <w:tc>
          <w:tcPr>
            <w:tcW w:w="4788" w:type="dxa"/>
          </w:tcPr>
          <w:p w:rsidR="00125C13" w:rsidRPr="00E07B5C" w:rsidRDefault="00125C13" w:rsidP="00125C13">
            <w:pPr>
              <w:rPr>
                <w:bCs/>
              </w:rPr>
            </w:pPr>
            <w:r w:rsidRPr="00E07B5C">
              <w:rPr>
                <w:bCs/>
              </w:rPr>
              <w:t>€21, 520 awarded by LEADER in Feb 2020 for marketing support</w:t>
            </w:r>
          </w:p>
          <w:p w:rsidR="00125C13" w:rsidRPr="00E07B5C" w:rsidRDefault="00125C13" w:rsidP="00125C13">
            <w:pPr>
              <w:rPr>
                <w:bCs/>
              </w:rPr>
            </w:pPr>
            <w:r w:rsidRPr="00E07B5C">
              <w:rPr>
                <w:bCs/>
              </w:rPr>
              <w:t>€20, 327 from Bord Bia, LEO &amp; WC&amp;CC</w:t>
            </w:r>
          </w:p>
        </w:tc>
      </w:tr>
    </w:tbl>
    <w:p w:rsidR="00125C13" w:rsidRDefault="00125C13" w:rsidP="00125C13">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125C13" w:rsidRPr="00BB2D1D" w:rsidTr="00125C13">
        <w:tc>
          <w:tcPr>
            <w:tcW w:w="6743" w:type="dxa"/>
          </w:tcPr>
          <w:p w:rsidR="00125C13" w:rsidRPr="00BB2D1D" w:rsidRDefault="00125C13" w:rsidP="00125C13">
            <w:pPr>
              <w:rPr>
                <w:b/>
              </w:rPr>
            </w:pPr>
            <w:r>
              <w:rPr>
                <w:b/>
              </w:rPr>
              <w:lastRenderedPageBreak/>
              <w:t>Confirmation on the applicant’s position re De-</w:t>
            </w:r>
            <w:r w:rsidR="00D0497D">
              <w:rPr>
                <w:b/>
              </w:rPr>
              <w:t xml:space="preserve">Minimus </w:t>
            </w:r>
            <w:r>
              <w:rPr>
                <w:b/>
              </w:rPr>
              <w:t xml:space="preserve"> and double from the relevant agencies.</w:t>
            </w:r>
          </w:p>
        </w:tc>
        <w:tc>
          <w:tcPr>
            <w:tcW w:w="1968" w:type="dxa"/>
          </w:tcPr>
          <w:p w:rsidR="00125C13" w:rsidRPr="00BB2D1D" w:rsidRDefault="00125C13" w:rsidP="00125C13">
            <w:pPr>
              <w:rPr>
                <w:b/>
              </w:rPr>
            </w:pPr>
            <w:r w:rsidRPr="00BB2D1D">
              <w:rPr>
                <w:b/>
              </w:rPr>
              <w:t>Date of Confirmation</w:t>
            </w:r>
          </w:p>
        </w:tc>
        <w:tc>
          <w:tcPr>
            <w:tcW w:w="2079" w:type="dxa"/>
          </w:tcPr>
          <w:p w:rsidR="00125C13" w:rsidRPr="00BB2D1D" w:rsidRDefault="00125C13" w:rsidP="00125C13">
            <w:pPr>
              <w:rPr>
                <w:b/>
              </w:rPr>
            </w:pPr>
            <w:r w:rsidRPr="00BB2D1D">
              <w:rPr>
                <w:b/>
              </w:rPr>
              <w:t>Signed By</w:t>
            </w:r>
          </w:p>
        </w:tc>
      </w:tr>
      <w:tr w:rsidR="00125C13" w:rsidRPr="00BB2D1D" w:rsidTr="00125C13">
        <w:tc>
          <w:tcPr>
            <w:tcW w:w="6743" w:type="dxa"/>
          </w:tcPr>
          <w:p w:rsidR="00125C13" w:rsidRPr="00E07B5C" w:rsidRDefault="00125C13" w:rsidP="00125C13">
            <w:pPr>
              <w:rPr>
                <w:bCs/>
              </w:rPr>
            </w:pPr>
            <w:r w:rsidRPr="00E07B5C">
              <w:rPr>
                <w:bCs/>
              </w:rPr>
              <w:t>Waterford LEO</w:t>
            </w:r>
          </w:p>
        </w:tc>
        <w:tc>
          <w:tcPr>
            <w:tcW w:w="1968" w:type="dxa"/>
          </w:tcPr>
          <w:p w:rsidR="00125C13" w:rsidRPr="00E07B5C" w:rsidRDefault="00125C13" w:rsidP="00125C13">
            <w:pPr>
              <w:rPr>
                <w:bCs/>
              </w:rPr>
            </w:pPr>
            <w:r w:rsidRPr="00E07B5C">
              <w:rPr>
                <w:bCs/>
              </w:rPr>
              <w:t>11 Feb 2021</w:t>
            </w:r>
          </w:p>
        </w:tc>
        <w:tc>
          <w:tcPr>
            <w:tcW w:w="2079" w:type="dxa"/>
          </w:tcPr>
          <w:p w:rsidR="00125C13" w:rsidRPr="00E07B5C" w:rsidRDefault="00125C13" w:rsidP="00125C13">
            <w:pPr>
              <w:rPr>
                <w:bCs/>
              </w:rPr>
            </w:pPr>
            <w:r w:rsidRPr="00E07B5C">
              <w:rPr>
                <w:bCs/>
              </w:rPr>
              <w:t>Brid Kirby</w:t>
            </w:r>
          </w:p>
        </w:tc>
      </w:tr>
    </w:tbl>
    <w:p w:rsidR="00125C13" w:rsidRPr="007D23B2" w:rsidRDefault="00125C13" w:rsidP="00125C13">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3"/>
        <w:gridCol w:w="4333"/>
      </w:tblGrid>
      <w:tr w:rsidR="00125C13" w:rsidRPr="00BB2D1D" w:rsidTr="00125C13">
        <w:tc>
          <w:tcPr>
            <w:tcW w:w="10790" w:type="dxa"/>
            <w:gridSpan w:val="2"/>
          </w:tcPr>
          <w:p w:rsidR="00125C13" w:rsidRPr="005A7E40" w:rsidRDefault="00125C13" w:rsidP="00125C13">
            <w:pPr>
              <w:jc w:val="both"/>
              <w:rPr>
                <w:rFonts w:cstheme="minorHAnsi"/>
                <w:bCs/>
              </w:rPr>
            </w:pPr>
            <w:r>
              <w:rPr>
                <w:rFonts w:cstheme="minorHAnsi"/>
                <w:bCs/>
              </w:rPr>
              <w:t xml:space="preserve"> </w:t>
            </w:r>
            <w:r w:rsidRPr="005A7E40">
              <w:rPr>
                <w:rFonts w:cstheme="minorHAnsi"/>
                <w:bCs/>
              </w:rPr>
              <w:t>The following were the main points raised in the discussion of the project: -</w:t>
            </w:r>
          </w:p>
          <w:p w:rsidR="00125C13" w:rsidRDefault="00125C13" w:rsidP="00125C13">
            <w:pPr>
              <w:numPr>
                <w:ilvl w:val="0"/>
                <w:numId w:val="6"/>
              </w:numPr>
              <w:spacing w:after="0" w:line="240" w:lineRule="auto"/>
              <w:jc w:val="both"/>
              <w:rPr>
                <w:rFonts w:cstheme="minorHAnsi"/>
                <w:bCs/>
              </w:rPr>
            </w:pPr>
            <w:r>
              <w:rPr>
                <w:rFonts w:cstheme="minorHAnsi"/>
                <w:bCs/>
              </w:rPr>
              <w:t>Ms Claire Connors briefly outlined this project to the Evaluation Committee advising that the promoters wished to purchase a small in-house bottling unit. Currently he has to wait until he requires x amount of bottles as he has to outsource the bottling.  Having his own unit would enable him to run small test runs for new products.</w:t>
            </w:r>
          </w:p>
          <w:p w:rsidR="00125C13" w:rsidRDefault="00125C13" w:rsidP="00125C13">
            <w:pPr>
              <w:numPr>
                <w:ilvl w:val="0"/>
                <w:numId w:val="6"/>
              </w:numPr>
              <w:spacing w:after="0" w:line="240" w:lineRule="auto"/>
              <w:jc w:val="both"/>
              <w:rPr>
                <w:rFonts w:cstheme="minorHAnsi"/>
                <w:bCs/>
              </w:rPr>
            </w:pPr>
            <w:r>
              <w:rPr>
                <w:rFonts w:cstheme="minorHAnsi"/>
                <w:bCs/>
              </w:rPr>
              <w:t>The promoter was funded previously for marketing and branding of the product.</w:t>
            </w:r>
          </w:p>
          <w:p w:rsidR="00125C13" w:rsidRDefault="00125C13" w:rsidP="00125C13">
            <w:pPr>
              <w:numPr>
                <w:ilvl w:val="0"/>
                <w:numId w:val="6"/>
              </w:numPr>
              <w:spacing w:after="0" w:line="240" w:lineRule="auto"/>
              <w:jc w:val="both"/>
              <w:rPr>
                <w:rFonts w:cstheme="minorHAnsi"/>
                <w:bCs/>
              </w:rPr>
            </w:pPr>
            <w:r>
              <w:rPr>
                <w:rFonts w:cstheme="minorHAnsi"/>
                <w:bCs/>
              </w:rPr>
              <w:t>The Evaluation Committee agreed that for product safety line you would need to have in-house bottling and be completely self-sufficient.</w:t>
            </w:r>
          </w:p>
          <w:p w:rsidR="00125C13" w:rsidRDefault="00125C13" w:rsidP="00125C13">
            <w:pPr>
              <w:numPr>
                <w:ilvl w:val="0"/>
                <w:numId w:val="6"/>
              </w:numPr>
              <w:spacing w:after="0" w:line="240" w:lineRule="auto"/>
              <w:jc w:val="both"/>
              <w:rPr>
                <w:rFonts w:cstheme="minorHAnsi"/>
                <w:bCs/>
              </w:rPr>
            </w:pPr>
            <w:r>
              <w:rPr>
                <w:rFonts w:cstheme="minorHAnsi"/>
                <w:bCs/>
              </w:rPr>
              <w:t>It was noted that the promoter adapted to Covid quite well and has changed his market from on-trade to off-trade.</w:t>
            </w:r>
          </w:p>
          <w:p w:rsidR="00125C13" w:rsidRPr="00B8278F" w:rsidRDefault="00125C13" w:rsidP="00125C13">
            <w:pPr>
              <w:numPr>
                <w:ilvl w:val="0"/>
                <w:numId w:val="6"/>
              </w:numPr>
              <w:spacing w:after="0" w:line="240" w:lineRule="auto"/>
              <w:jc w:val="both"/>
              <w:rPr>
                <w:rFonts w:cstheme="minorHAnsi"/>
                <w:bCs/>
              </w:rPr>
            </w:pPr>
            <w:r>
              <w:rPr>
                <w:rFonts w:cstheme="minorHAnsi"/>
                <w:bCs/>
              </w:rPr>
              <w:t>The promoter has taken on one part time worker and if this project is successful it could become full time.</w:t>
            </w:r>
          </w:p>
          <w:p w:rsidR="00125C13" w:rsidRDefault="00125C13" w:rsidP="00125C13">
            <w:pPr>
              <w:numPr>
                <w:ilvl w:val="0"/>
                <w:numId w:val="6"/>
              </w:numPr>
              <w:spacing w:after="0" w:line="240" w:lineRule="auto"/>
              <w:jc w:val="both"/>
              <w:rPr>
                <w:rFonts w:cstheme="minorHAnsi"/>
                <w:bCs/>
              </w:rPr>
            </w:pPr>
            <w:r w:rsidRPr="005A7E40">
              <w:rPr>
                <w:rFonts w:cstheme="minorHAnsi"/>
                <w:bCs/>
              </w:rPr>
              <w:t xml:space="preserve">The Evaluation agreed to recommend funding this project </w:t>
            </w:r>
            <w:r>
              <w:rPr>
                <w:rFonts w:cstheme="minorHAnsi"/>
                <w:bCs/>
              </w:rPr>
              <w:t>as presented.</w:t>
            </w:r>
          </w:p>
          <w:p w:rsidR="00125C13" w:rsidRPr="0035442B" w:rsidRDefault="00125C13" w:rsidP="00125C13">
            <w:pPr>
              <w:ind w:left="720"/>
              <w:jc w:val="both"/>
              <w:rPr>
                <w:rFonts w:cstheme="minorHAnsi"/>
                <w:bCs/>
              </w:rPr>
            </w:pPr>
          </w:p>
          <w:p w:rsidR="00125C13" w:rsidRPr="00B15AC9" w:rsidRDefault="00125C13" w:rsidP="00125C13">
            <w:pPr>
              <w:jc w:val="both"/>
              <w:rPr>
                <w:rFonts w:cstheme="minorHAnsi"/>
                <w:b/>
                <w:bCs/>
              </w:rPr>
            </w:pPr>
            <w:r w:rsidRPr="00B15AC9">
              <w:rPr>
                <w:rFonts w:cstheme="minorHAnsi"/>
                <w:b/>
                <w:bCs/>
              </w:rPr>
              <w:t>A maximum of €</w:t>
            </w:r>
            <w:r>
              <w:rPr>
                <w:rFonts w:cstheme="minorHAnsi"/>
                <w:b/>
                <w:bCs/>
              </w:rPr>
              <w:t>12,840.00</w:t>
            </w:r>
            <w:r w:rsidRPr="00B15AC9">
              <w:rPr>
                <w:rFonts w:cstheme="minorHAnsi"/>
                <w:b/>
                <w:bCs/>
                <w:i/>
              </w:rPr>
              <w:t xml:space="preserve"> </w:t>
            </w:r>
            <w:r w:rsidRPr="00B15AC9">
              <w:rPr>
                <w:rFonts w:cstheme="minorHAnsi"/>
                <w:b/>
                <w:bCs/>
              </w:rPr>
              <w:t xml:space="preserve">or </w:t>
            </w:r>
            <w:r>
              <w:rPr>
                <w:rFonts w:cstheme="minorHAnsi"/>
                <w:b/>
                <w:bCs/>
              </w:rPr>
              <w:t>50</w:t>
            </w:r>
            <w:r w:rsidRPr="00B15AC9">
              <w:rPr>
                <w:rFonts w:cstheme="minorHAnsi"/>
                <w:b/>
                <w:bCs/>
              </w:rPr>
              <w:t>% of eligible expenditure, whichever is the lesser for the following reasons: -</w:t>
            </w:r>
          </w:p>
          <w:p w:rsidR="00125C13" w:rsidRDefault="00125C13" w:rsidP="00125C13">
            <w:pPr>
              <w:numPr>
                <w:ilvl w:val="0"/>
                <w:numId w:val="7"/>
              </w:numPr>
              <w:spacing w:after="0" w:line="240" w:lineRule="auto"/>
              <w:jc w:val="both"/>
              <w:rPr>
                <w:rFonts w:cstheme="minorHAnsi"/>
                <w:bCs/>
              </w:rPr>
            </w:pPr>
            <w:r w:rsidRPr="005A7E40">
              <w:rPr>
                <w:rFonts w:cstheme="minorHAnsi"/>
                <w:bCs/>
              </w:rPr>
              <w:t xml:space="preserve">The project scored </w:t>
            </w:r>
            <w:r>
              <w:rPr>
                <w:rFonts w:cstheme="minorHAnsi"/>
                <w:bCs/>
              </w:rPr>
              <w:t>75</w:t>
            </w:r>
            <w:r w:rsidRPr="005A7E40">
              <w:rPr>
                <w:rFonts w:cstheme="minorHAnsi"/>
                <w:bCs/>
              </w:rPr>
              <w:t>/100</w:t>
            </w:r>
          </w:p>
          <w:p w:rsidR="00125C13" w:rsidRPr="0078651E" w:rsidRDefault="00125C13" w:rsidP="00125C13">
            <w:pPr>
              <w:numPr>
                <w:ilvl w:val="0"/>
                <w:numId w:val="7"/>
              </w:numPr>
              <w:spacing w:after="0" w:line="240" w:lineRule="auto"/>
              <w:jc w:val="both"/>
              <w:rPr>
                <w:rFonts w:cstheme="minorHAnsi"/>
                <w:bCs/>
              </w:rPr>
            </w:pPr>
            <w:r w:rsidRPr="0078651E">
              <w:rPr>
                <w:rFonts w:cstheme="minorHAnsi"/>
                <w:bCs/>
              </w:rPr>
              <w:t>The project fits the Local Development Plan (LDS) for enterprise development.</w:t>
            </w:r>
          </w:p>
        </w:tc>
      </w:tr>
      <w:tr w:rsidR="00125C13" w:rsidRPr="00BB2D1D" w:rsidTr="00125C13">
        <w:tc>
          <w:tcPr>
            <w:tcW w:w="5873" w:type="dxa"/>
          </w:tcPr>
          <w:p w:rsidR="00125C13" w:rsidRPr="00BB2D1D" w:rsidRDefault="00125C13" w:rsidP="00125C13">
            <w:pPr>
              <w:rPr>
                <w:b/>
              </w:rPr>
            </w:pPr>
            <w:r w:rsidRPr="00BB2D1D">
              <w:rPr>
                <w:b/>
              </w:rPr>
              <w:t>Amount Recommended:</w:t>
            </w:r>
            <w:r>
              <w:rPr>
                <w:b/>
              </w:rPr>
              <w:t xml:space="preserve"> €12,840</w:t>
            </w:r>
          </w:p>
        </w:tc>
        <w:tc>
          <w:tcPr>
            <w:tcW w:w="4917" w:type="dxa"/>
          </w:tcPr>
          <w:p w:rsidR="00125C13" w:rsidRPr="00BB2D1D" w:rsidRDefault="00125C13" w:rsidP="00125C13">
            <w:pPr>
              <w:rPr>
                <w:b/>
              </w:rPr>
            </w:pPr>
            <w:r>
              <w:rPr>
                <w:b/>
              </w:rPr>
              <w:t>50</w:t>
            </w:r>
            <w:r w:rsidRPr="00BB2D1D">
              <w:rPr>
                <w:b/>
              </w:rPr>
              <w:t>% of Eligible Project Funding:</w:t>
            </w:r>
            <w:r>
              <w:rPr>
                <w:b/>
              </w:rPr>
              <w:t xml:space="preserve"> €25,680</w:t>
            </w:r>
          </w:p>
        </w:tc>
      </w:tr>
    </w:tbl>
    <w:p w:rsidR="006E4355" w:rsidRDefault="006E4355" w:rsidP="00612AC2">
      <w:pPr>
        <w:rPr>
          <w:b/>
        </w:rPr>
      </w:pPr>
    </w:p>
    <w:p w:rsidR="00125C13" w:rsidRDefault="00125C13"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6E4355" w:rsidRPr="00450950" w:rsidTr="00125C13">
        <w:tc>
          <w:tcPr>
            <w:tcW w:w="5920" w:type="dxa"/>
          </w:tcPr>
          <w:p w:rsidR="006E4355" w:rsidRPr="00450950" w:rsidRDefault="006E4355" w:rsidP="006E4355">
            <w:pPr>
              <w:rPr>
                <w:b/>
              </w:rPr>
            </w:pPr>
            <w:r w:rsidRPr="00450950">
              <w:rPr>
                <w:b/>
              </w:rPr>
              <w:t>Proposed:</w:t>
            </w:r>
            <w:r>
              <w:rPr>
                <w:b/>
              </w:rPr>
              <w:t xml:space="preserve"> D Geoghegan</w:t>
            </w:r>
          </w:p>
        </w:tc>
        <w:tc>
          <w:tcPr>
            <w:tcW w:w="4961" w:type="dxa"/>
          </w:tcPr>
          <w:p w:rsidR="006E4355" w:rsidRPr="00450950" w:rsidRDefault="006E4355" w:rsidP="00125C13">
            <w:pPr>
              <w:rPr>
                <w:b/>
              </w:rPr>
            </w:pPr>
            <w:r w:rsidRPr="00450950">
              <w:rPr>
                <w:b/>
              </w:rPr>
              <w:t xml:space="preserve">Seconded by: </w:t>
            </w:r>
            <w:r>
              <w:rPr>
                <w:b/>
              </w:rPr>
              <w:t>G. Hurley</w:t>
            </w:r>
          </w:p>
        </w:tc>
      </w:tr>
      <w:tr w:rsidR="006E4355" w:rsidRPr="00450950" w:rsidTr="00125C13">
        <w:tc>
          <w:tcPr>
            <w:tcW w:w="5920" w:type="dxa"/>
          </w:tcPr>
          <w:p w:rsidR="006E4355" w:rsidRPr="00450950" w:rsidRDefault="006E4355" w:rsidP="00125C13">
            <w:pPr>
              <w:rPr>
                <w:b/>
              </w:rPr>
            </w:pPr>
            <w:r>
              <w:rPr>
                <w:b/>
              </w:rPr>
              <w:t>Abstentions: J Beresford and M Walsh</w:t>
            </w:r>
          </w:p>
        </w:tc>
        <w:tc>
          <w:tcPr>
            <w:tcW w:w="4961" w:type="dxa"/>
          </w:tcPr>
          <w:p w:rsidR="006E4355" w:rsidRPr="00450950" w:rsidRDefault="006E4355" w:rsidP="00125C13">
            <w:pPr>
              <w:rPr>
                <w:b/>
              </w:rPr>
            </w:pPr>
          </w:p>
        </w:tc>
      </w:tr>
      <w:tr w:rsidR="006E4355" w:rsidRPr="00450950" w:rsidTr="00125C13">
        <w:tc>
          <w:tcPr>
            <w:tcW w:w="5920" w:type="dxa"/>
          </w:tcPr>
          <w:p w:rsidR="006E4355" w:rsidRPr="00450950" w:rsidRDefault="006E4355" w:rsidP="00125C13">
            <w:pPr>
              <w:rPr>
                <w:b/>
              </w:rPr>
            </w:pPr>
            <w:r w:rsidRPr="00450950">
              <w:rPr>
                <w:b/>
              </w:rPr>
              <w:t xml:space="preserve">Quorum achieved: Yes </w:t>
            </w:r>
          </w:p>
        </w:tc>
        <w:tc>
          <w:tcPr>
            <w:tcW w:w="4961" w:type="dxa"/>
          </w:tcPr>
          <w:p w:rsidR="006E4355" w:rsidRPr="00450950" w:rsidRDefault="006E4355" w:rsidP="00125C13">
            <w:pPr>
              <w:rPr>
                <w:b/>
              </w:rPr>
            </w:pPr>
            <w:r w:rsidRPr="00450950">
              <w:rPr>
                <w:b/>
              </w:rPr>
              <w:t>APPROVED</w:t>
            </w:r>
          </w:p>
        </w:tc>
      </w:tr>
    </w:tbl>
    <w:p w:rsidR="006E4355" w:rsidRDefault="006E4355"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125C13" w:rsidRDefault="00125C13" w:rsidP="00612AC2">
      <w:pPr>
        <w:rPr>
          <w:b/>
        </w:rPr>
      </w:pPr>
    </w:p>
    <w:p w:rsidR="00125C13" w:rsidRPr="00D0497D" w:rsidRDefault="00125C13" w:rsidP="00125C13">
      <w:pPr>
        <w:pStyle w:val="ListParagraph"/>
        <w:numPr>
          <w:ilvl w:val="0"/>
          <w:numId w:val="17"/>
        </w:numPr>
        <w:rPr>
          <w:b/>
        </w:rPr>
      </w:pPr>
      <w:r w:rsidRPr="00D0497D">
        <w:rPr>
          <w:rFonts w:ascii="Calibri" w:eastAsia="Calibri" w:hAnsi="Calibri" w:cs="Arial"/>
          <w:b/>
          <w:sz w:val="24"/>
        </w:rPr>
        <w:lastRenderedPageBreak/>
        <w:t>31LDRWAT114856</w:t>
      </w:r>
      <w:r w:rsidRPr="00D0497D">
        <w:rPr>
          <w:rFonts w:cs="Arial"/>
          <w:b/>
          <w:sz w:val="24"/>
        </w:rPr>
        <w:t xml:space="preserve"> </w:t>
      </w:r>
      <w:r w:rsidRPr="00D0497D">
        <w:rPr>
          <w:rFonts w:ascii="Calibri" w:eastAsia="Calibri" w:hAnsi="Calibri" w:cs="Arial"/>
          <w:b/>
          <w:sz w:val="24"/>
        </w:rPr>
        <w:t>Villierstown Joinery Sanding Line</w:t>
      </w:r>
    </w:p>
    <w:p w:rsidR="00125C13" w:rsidRDefault="00125C13" w:rsidP="00125C13">
      <w:pPr>
        <w:pStyle w:val="ListParagraph"/>
        <w:ind w:left="1080"/>
        <w:rPr>
          <w:rFonts w:cs="Arial"/>
          <w:sz w:val="24"/>
        </w:rPr>
      </w:pPr>
    </w:p>
    <w:p w:rsidR="00125C13" w:rsidRPr="00125C13" w:rsidRDefault="00125C13" w:rsidP="00125C13">
      <w:pPr>
        <w:pStyle w:val="ListParagraph"/>
        <w:ind w:left="1080"/>
      </w:pPr>
      <w:r>
        <w:rPr>
          <w:rFonts w:cs="Arial"/>
          <w:sz w:val="24"/>
        </w:rPr>
        <w:t>J Taaffe outlined the merits of the project and informed the committee that one additional FTE will be created with this investment and several other FTEs would be consolidated.</w:t>
      </w:r>
    </w:p>
    <w:p w:rsidR="00020F19" w:rsidRDefault="00020F19"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2"/>
        <w:gridCol w:w="6204"/>
      </w:tblGrid>
      <w:tr w:rsidR="00125C13" w:rsidRPr="00BB2D1D" w:rsidTr="00125C13">
        <w:trPr>
          <w:trHeight w:val="260"/>
        </w:trPr>
        <w:tc>
          <w:tcPr>
            <w:tcW w:w="3794" w:type="dxa"/>
          </w:tcPr>
          <w:p w:rsidR="00125C13" w:rsidRPr="00BB2D1D" w:rsidRDefault="00125C13" w:rsidP="00125C13">
            <w:pPr>
              <w:spacing w:after="0" w:line="240" w:lineRule="auto"/>
              <w:jc w:val="both"/>
              <w:rPr>
                <w:rFonts w:ascii="Calibri" w:eastAsia="Calibri" w:hAnsi="Calibri" w:cs="Times New Roman"/>
                <w:b/>
              </w:rPr>
            </w:pPr>
            <w:r>
              <w:rPr>
                <w:rFonts w:ascii="Calibri" w:eastAsia="Calibri" w:hAnsi="Calibri" w:cs="Times New Roman"/>
                <w:b/>
              </w:rPr>
              <w:t>Project ID</w:t>
            </w:r>
          </w:p>
        </w:tc>
        <w:tc>
          <w:tcPr>
            <w:tcW w:w="7059" w:type="dxa"/>
          </w:tcPr>
          <w:p w:rsidR="00125C13" w:rsidRPr="00BB2D1D" w:rsidRDefault="00125C13" w:rsidP="00125C13">
            <w:pPr>
              <w:spacing w:after="0" w:line="240" w:lineRule="auto"/>
              <w:rPr>
                <w:rFonts w:ascii="Calibri" w:eastAsia="Calibri" w:hAnsi="Calibri" w:cs="Times New Roman"/>
              </w:rPr>
            </w:pPr>
            <w:r>
              <w:rPr>
                <w:rFonts w:ascii="Calibri" w:eastAsia="Calibri" w:hAnsi="Calibri" w:cs="Arial"/>
                <w:b/>
                <w:sz w:val="24"/>
              </w:rPr>
              <w:t>31LDRWAT114856</w:t>
            </w:r>
          </w:p>
        </w:tc>
      </w:tr>
      <w:tr w:rsidR="00125C13" w:rsidRPr="00BB2D1D" w:rsidTr="00125C13">
        <w:trPr>
          <w:trHeight w:val="260"/>
        </w:trPr>
        <w:tc>
          <w:tcPr>
            <w:tcW w:w="3794" w:type="dxa"/>
          </w:tcPr>
          <w:p w:rsidR="00125C13" w:rsidRDefault="00125C13" w:rsidP="00125C13">
            <w:pPr>
              <w:spacing w:after="0" w:line="240" w:lineRule="auto"/>
              <w:jc w:val="both"/>
              <w:rPr>
                <w:rFonts w:ascii="Calibri" w:eastAsia="Calibri" w:hAnsi="Calibri" w:cs="Times New Roman"/>
                <w:b/>
              </w:rPr>
            </w:pPr>
            <w:r>
              <w:rPr>
                <w:rFonts w:ascii="Calibri" w:eastAsia="Calibri" w:hAnsi="Calibri" w:cs="Times New Roman"/>
                <w:b/>
              </w:rPr>
              <w:t>Project Type:</w:t>
            </w:r>
          </w:p>
        </w:tc>
        <w:tc>
          <w:tcPr>
            <w:tcW w:w="7059" w:type="dxa"/>
          </w:tcPr>
          <w:p w:rsidR="00125C13" w:rsidRPr="00BB2D1D" w:rsidRDefault="00125C13" w:rsidP="00125C13">
            <w:pPr>
              <w:spacing w:after="0" w:line="240" w:lineRule="auto"/>
              <w:rPr>
                <w:rFonts w:ascii="Calibri" w:eastAsia="Calibri" w:hAnsi="Calibri" w:cs="Times New Roman"/>
              </w:rPr>
            </w:pPr>
            <w:r>
              <w:rPr>
                <w:rFonts w:ascii="Calibri" w:eastAsia="Calibri" w:hAnsi="Calibri" w:cs="Times New Roman"/>
              </w:rPr>
              <w:t>Capital Investment in existing and start up technology, graduate orientated rural businesses</w:t>
            </w:r>
          </w:p>
        </w:tc>
      </w:tr>
      <w:tr w:rsidR="00125C13" w:rsidRPr="00BB2D1D" w:rsidTr="00125C13">
        <w:trPr>
          <w:trHeight w:val="260"/>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Project Name:</w:t>
            </w:r>
          </w:p>
        </w:tc>
        <w:tc>
          <w:tcPr>
            <w:tcW w:w="7059" w:type="dxa"/>
          </w:tcPr>
          <w:p w:rsidR="00125C13" w:rsidRPr="00BB2D1D" w:rsidRDefault="00125C13" w:rsidP="00125C13">
            <w:pPr>
              <w:spacing w:after="0" w:line="240" w:lineRule="auto"/>
              <w:rPr>
                <w:rFonts w:ascii="Calibri" w:eastAsia="Calibri" w:hAnsi="Calibri" w:cs="Times New Roman"/>
              </w:rPr>
            </w:pPr>
            <w:r>
              <w:rPr>
                <w:rFonts w:ascii="Calibri" w:eastAsia="Calibri" w:hAnsi="Calibri" w:cs="Arial"/>
                <w:b/>
                <w:sz w:val="24"/>
              </w:rPr>
              <w:t>Villierstown Joinery Sanding Line</w:t>
            </w:r>
          </w:p>
        </w:tc>
      </w:tr>
      <w:tr w:rsidR="00125C13" w:rsidRPr="00BB2D1D" w:rsidTr="00125C13">
        <w:trPr>
          <w:trHeight w:val="260"/>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Promoters Name:</w:t>
            </w:r>
          </w:p>
        </w:tc>
        <w:tc>
          <w:tcPr>
            <w:tcW w:w="7059" w:type="dxa"/>
          </w:tcPr>
          <w:p w:rsidR="00125C13" w:rsidRPr="00BB2D1D" w:rsidRDefault="00125C13" w:rsidP="00125C13">
            <w:pPr>
              <w:spacing w:after="0" w:line="240" w:lineRule="auto"/>
              <w:rPr>
                <w:rFonts w:ascii="Calibri" w:eastAsia="Calibri" w:hAnsi="Calibri" w:cs="Times New Roman"/>
              </w:rPr>
            </w:pPr>
            <w:r>
              <w:rPr>
                <w:rFonts w:ascii="Calibri" w:eastAsia="Calibri" w:hAnsi="Calibri" w:cs="Arial"/>
                <w:b/>
                <w:sz w:val="24"/>
              </w:rPr>
              <w:t>Villierstown Joinery Ltd</w:t>
            </w:r>
          </w:p>
        </w:tc>
      </w:tr>
      <w:tr w:rsidR="00125C13" w:rsidRPr="00BB2D1D" w:rsidTr="00125C13">
        <w:trPr>
          <w:trHeight w:val="260"/>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Address:</w:t>
            </w:r>
          </w:p>
        </w:tc>
        <w:tc>
          <w:tcPr>
            <w:tcW w:w="7059" w:type="dxa"/>
          </w:tcPr>
          <w:p w:rsidR="00125C13" w:rsidRPr="00BB2D1D" w:rsidRDefault="00125C13" w:rsidP="00125C13">
            <w:pPr>
              <w:spacing w:after="0" w:line="240" w:lineRule="auto"/>
              <w:rPr>
                <w:rFonts w:ascii="Calibri" w:eastAsia="Calibri" w:hAnsi="Calibri" w:cs="Times New Roman"/>
              </w:rPr>
            </w:pPr>
            <w:r>
              <w:rPr>
                <w:rFonts w:ascii="Calibri" w:eastAsia="Calibri" w:hAnsi="Calibri" w:cs="Arial"/>
                <w:b/>
                <w:sz w:val="24"/>
              </w:rPr>
              <w:t>Villierstown, Co. Waterford</w:t>
            </w:r>
          </w:p>
        </w:tc>
      </w:tr>
      <w:tr w:rsidR="00125C13" w:rsidRPr="00BB2D1D" w:rsidTr="00125C13">
        <w:trPr>
          <w:trHeight w:val="428"/>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Description:</w:t>
            </w:r>
          </w:p>
        </w:tc>
        <w:tc>
          <w:tcPr>
            <w:tcW w:w="7059" w:type="dxa"/>
          </w:tcPr>
          <w:p w:rsidR="00125C13" w:rsidRPr="00BB2D1D" w:rsidRDefault="00125C13" w:rsidP="00125C13">
            <w:pPr>
              <w:spacing w:after="0" w:line="240" w:lineRule="auto"/>
              <w:rPr>
                <w:rFonts w:ascii="Calibri" w:eastAsia="Calibri" w:hAnsi="Calibri" w:cs="Times New Roman"/>
              </w:rPr>
            </w:pPr>
            <w:r w:rsidRPr="00F176CD">
              <w:rPr>
                <w:rFonts w:ascii="Calibri" w:eastAsia="Calibri" w:hAnsi="Calibri" w:cs="Calibri"/>
                <w:lang w:val="en-IE"/>
              </w:rPr>
              <w:t>The Company is a local joinery and woodworking business. In order to maintain competitiveness and employment, the production facilities need to be streamlined and product quality more consistent. To do this the applicants are proposing to purchase and install an automated wide belt sanding line for finishing products.</w:t>
            </w:r>
          </w:p>
        </w:tc>
      </w:tr>
      <w:tr w:rsidR="00125C13" w:rsidRPr="00BB2D1D" w:rsidTr="00125C13">
        <w:trPr>
          <w:trHeight w:val="428"/>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Theme:</w:t>
            </w:r>
          </w:p>
        </w:tc>
        <w:tc>
          <w:tcPr>
            <w:tcW w:w="7059" w:type="dxa"/>
          </w:tcPr>
          <w:p w:rsidR="00125C13" w:rsidRPr="00BB2D1D" w:rsidRDefault="00125C13" w:rsidP="00125C13">
            <w:pPr>
              <w:spacing w:after="0" w:line="240" w:lineRule="auto"/>
              <w:rPr>
                <w:rFonts w:ascii="Calibri" w:eastAsia="Calibri" w:hAnsi="Calibri" w:cs="Times New Roman"/>
              </w:rPr>
            </w:pPr>
            <w:r w:rsidRPr="0054674D">
              <w:rPr>
                <w:rFonts w:ascii="Calibri" w:eastAsia="Calibri" w:hAnsi="Calibri" w:cs="Calibri"/>
                <w:bCs/>
                <w:lang w:val="en-IE"/>
              </w:rPr>
              <w:t>LO2 Enterprise Development</w:t>
            </w:r>
          </w:p>
        </w:tc>
      </w:tr>
      <w:tr w:rsidR="00125C13" w:rsidRPr="00BB2D1D" w:rsidTr="00125C13">
        <w:trPr>
          <w:trHeight w:val="428"/>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Sub-theme:</w:t>
            </w:r>
          </w:p>
        </w:tc>
        <w:tc>
          <w:tcPr>
            <w:tcW w:w="7059" w:type="dxa"/>
          </w:tcPr>
          <w:p w:rsidR="00125C13" w:rsidRPr="00BB2D1D" w:rsidRDefault="00125C13" w:rsidP="00125C13">
            <w:pPr>
              <w:spacing w:after="0" w:line="240" w:lineRule="auto"/>
              <w:rPr>
                <w:rFonts w:ascii="Calibri" w:eastAsia="Calibri" w:hAnsi="Calibri" w:cs="Times New Roman"/>
              </w:rPr>
            </w:pPr>
            <w:r w:rsidRPr="0054674D">
              <w:rPr>
                <w:rFonts w:ascii="Calibri" w:eastAsia="Calibri" w:hAnsi="Calibri" w:cs="Calibri"/>
                <w:bCs/>
                <w:lang w:val="en-IE"/>
              </w:rPr>
              <w:t>SA2.1 Capital Investment in attracting existing and new enterprises</w:t>
            </w:r>
          </w:p>
        </w:tc>
      </w:tr>
      <w:tr w:rsidR="00125C13" w:rsidRPr="00BB2D1D" w:rsidTr="00125C13">
        <w:trPr>
          <w:trHeight w:val="428"/>
        </w:trPr>
        <w:tc>
          <w:tcPr>
            <w:tcW w:w="3794" w:type="dxa"/>
          </w:tcPr>
          <w:p w:rsidR="00125C13" w:rsidRPr="00BB2D1D" w:rsidRDefault="00125C13" w:rsidP="00125C13">
            <w:pPr>
              <w:spacing w:after="0" w:line="240" w:lineRule="auto"/>
              <w:jc w:val="both"/>
              <w:rPr>
                <w:rFonts w:ascii="Calibri" w:eastAsia="Calibri" w:hAnsi="Calibri" w:cs="Times New Roman"/>
                <w:b/>
              </w:rPr>
            </w:pPr>
            <w:r w:rsidRPr="00BB2D1D">
              <w:rPr>
                <w:rFonts w:ascii="Calibri" w:eastAsia="Calibri" w:hAnsi="Calibri" w:cs="Times New Roman"/>
                <w:b/>
              </w:rPr>
              <w:t>Link to LDS</w:t>
            </w:r>
          </w:p>
        </w:tc>
        <w:tc>
          <w:tcPr>
            <w:tcW w:w="7059" w:type="dxa"/>
          </w:tcPr>
          <w:p w:rsidR="00125C13" w:rsidRPr="00BB2D1D" w:rsidRDefault="00125C13" w:rsidP="00125C13">
            <w:pPr>
              <w:spacing w:after="0" w:line="240" w:lineRule="auto"/>
              <w:rPr>
                <w:rFonts w:ascii="Calibri" w:eastAsia="Calibri" w:hAnsi="Calibri" w:cs="Times New Roman"/>
              </w:rPr>
            </w:pPr>
            <w:r w:rsidRPr="0054674D">
              <w:rPr>
                <w:rFonts w:ascii="Calibri" w:eastAsia="Calibri" w:hAnsi="Calibri" w:cs="Calibri"/>
                <w:bCs/>
                <w:lang w:val="en-IE"/>
              </w:rPr>
              <w:t>LO2 Enterprise Development</w:t>
            </w:r>
          </w:p>
        </w:tc>
      </w:tr>
    </w:tbl>
    <w:p w:rsidR="00125C13" w:rsidRPr="007D23B2" w:rsidRDefault="00125C13" w:rsidP="00125C13">
      <w:pPr>
        <w:jc w:val="cente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56"/>
        <w:gridCol w:w="1700"/>
        <w:gridCol w:w="1748"/>
        <w:gridCol w:w="2772"/>
      </w:tblGrid>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Total Project Costs</w:t>
            </w:r>
          </w:p>
        </w:tc>
        <w:tc>
          <w:tcPr>
            <w:tcW w:w="7087" w:type="dxa"/>
            <w:gridSpan w:val="3"/>
          </w:tcPr>
          <w:p w:rsidR="00125C13" w:rsidRPr="00BB2D1D" w:rsidRDefault="00125C13" w:rsidP="00125C13">
            <w:pPr>
              <w:jc w:val="both"/>
              <w:rPr>
                <w:rFonts w:ascii="Calibri" w:eastAsia="Calibri" w:hAnsi="Calibri" w:cs="Times New Roman"/>
                <w:b/>
              </w:rPr>
            </w:pPr>
            <w:r w:rsidRPr="0054674D">
              <w:rPr>
                <w:rFonts w:ascii="Calibri" w:eastAsia="Calibri" w:hAnsi="Calibri" w:cs="Calibri"/>
                <w:bCs/>
              </w:rPr>
              <w:t>€21,000.00</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Eligible Project Costs</w:t>
            </w:r>
          </w:p>
        </w:tc>
        <w:tc>
          <w:tcPr>
            <w:tcW w:w="7087" w:type="dxa"/>
            <w:gridSpan w:val="3"/>
          </w:tcPr>
          <w:p w:rsidR="00125C13" w:rsidRPr="00BB2D1D" w:rsidRDefault="00125C13" w:rsidP="00125C13">
            <w:pPr>
              <w:jc w:val="both"/>
              <w:rPr>
                <w:rFonts w:ascii="Calibri" w:eastAsia="Calibri" w:hAnsi="Calibri" w:cs="Times New Roman"/>
                <w:b/>
              </w:rPr>
            </w:pPr>
            <w:r w:rsidRPr="0054674D">
              <w:rPr>
                <w:rFonts w:ascii="Calibri" w:eastAsia="Calibri" w:hAnsi="Calibri" w:cs="Calibri"/>
                <w:bCs/>
              </w:rPr>
              <w:t>€21,000.00</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Funding sought by promoter:</w:t>
            </w:r>
          </w:p>
        </w:tc>
        <w:tc>
          <w:tcPr>
            <w:tcW w:w="7087" w:type="dxa"/>
            <w:gridSpan w:val="3"/>
          </w:tcPr>
          <w:p w:rsidR="00125C13" w:rsidRPr="00BB2D1D" w:rsidRDefault="00125C13" w:rsidP="00125C13">
            <w:pPr>
              <w:jc w:val="both"/>
              <w:rPr>
                <w:rFonts w:ascii="Calibri" w:eastAsia="Calibri" w:hAnsi="Calibri" w:cs="Times New Roman"/>
                <w:b/>
              </w:rPr>
            </w:pPr>
            <w:r w:rsidRPr="0054674D">
              <w:rPr>
                <w:rFonts w:ascii="Calibri" w:eastAsia="Calibri" w:hAnsi="Calibri" w:cs="Calibri"/>
                <w:bCs/>
              </w:rPr>
              <w:t xml:space="preserve">The cost of this project is €21,000.00 and the promoter has requested funding of €10,500.00 </w:t>
            </w:r>
            <w:r w:rsidRPr="0054674D">
              <w:rPr>
                <w:rFonts w:ascii="Calibri" w:eastAsia="Calibri" w:hAnsi="Calibri" w:cs="Calibri"/>
                <w:bCs/>
                <w:i/>
              </w:rPr>
              <w:t>or</w:t>
            </w:r>
            <w:r w:rsidRPr="0054674D">
              <w:rPr>
                <w:rFonts w:ascii="Calibri" w:eastAsia="Calibri" w:hAnsi="Calibri" w:cs="Calibri"/>
                <w:bCs/>
              </w:rPr>
              <w:t xml:space="preserve"> 50% of eligible costs whichever is the lesser.  </w:t>
            </w:r>
          </w:p>
        </w:tc>
      </w:tr>
      <w:tr w:rsidR="00125C13" w:rsidRPr="00BB2D1D" w:rsidTr="00125C13">
        <w:tc>
          <w:tcPr>
            <w:tcW w:w="3794" w:type="dxa"/>
          </w:tcPr>
          <w:p w:rsidR="00125C13" w:rsidRPr="003A1AF7" w:rsidRDefault="00125C13" w:rsidP="00125C13">
            <w:pPr>
              <w:spacing w:after="0" w:line="240" w:lineRule="auto"/>
              <w:rPr>
                <w:rFonts w:ascii="Calibri" w:eastAsia="Calibri" w:hAnsi="Calibri" w:cs="Times New Roman"/>
                <w:b/>
              </w:rPr>
            </w:pPr>
            <w:r w:rsidRPr="003A1AF7">
              <w:rPr>
                <w:rFonts w:ascii="Calibri" w:eastAsia="Calibri" w:hAnsi="Calibri" w:cs="Times New Roman"/>
                <w:b/>
              </w:rPr>
              <w:t>State one of the following: -</w:t>
            </w:r>
          </w:p>
          <w:p w:rsidR="00125C13" w:rsidRPr="00BB2D1D" w:rsidRDefault="00125C13" w:rsidP="00125C13">
            <w:pPr>
              <w:spacing w:after="0" w:line="240" w:lineRule="auto"/>
              <w:rPr>
                <w:rFonts w:ascii="Calibri" w:eastAsia="Calibri" w:hAnsi="Calibri" w:cs="Times New Roman"/>
                <w:b/>
              </w:rPr>
            </w:pPr>
            <w:r w:rsidRPr="003A1AF7">
              <w:rPr>
                <w:rFonts w:ascii="Calibri" w:eastAsia="Calibri" w:hAnsi="Calibri" w:cs="Times New Roman"/>
                <w:b/>
              </w:rPr>
              <w:t>First Review / Previously Deferred or Not Recommend</w:t>
            </w:r>
          </w:p>
        </w:tc>
        <w:tc>
          <w:tcPr>
            <w:tcW w:w="7087" w:type="dxa"/>
            <w:gridSpan w:val="3"/>
          </w:tcPr>
          <w:p w:rsidR="00125C13" w:rsidRPr="00BB2D1D" w:rsidRDefault="00125C13" w:rsidP="00125C13">
            <w:pPr>
              <w:jc w:val="both"/>
              <w:rPr>
                <w:rFonts w:ascii="Calibri" w:eastAsia="Calibri" w:hAnsi="Calibri" w:cs="Times New Roman"/>
                <w:b/>
              </w:rPr>
            </w:pPr>
            <w:r>
              <w:rPr>
                <w:rFonts w:ascii="Calibri" w:eastAsia="Calibri" w:hAnsi="Calibri" w:cs="Times New Roman"/>
                <w:b/>
              </w:rPr>
              <w:t>First Review</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Funding recommended by Evaluation Committee:</w:t>
            </w:r>
          </w:p>
        </w:tc>
        <w:tc>
          <w:tcPr>
            <w:tcW w:w="7087" w:type="dxa"/>
            <w:gridSpan w:val="3"/>
          </w:tcPr>
          <w:p w:rsidR="00125C13" w:rsidRPr="00BB2D1D" w:rsidRDefault="00125C13" w:rsidP="00125C13">
            <w:pPr>
              <w:jc w:val="both"/>
              <w:rPr>
                <w:rFonts w:ascii="Calibri" w:eastAsia="Calibri" w:hAnsi="Calibri" w:cs="Times New Roman"/>
                <w:b/>
              </w:rPr>
            </w:pPr>
            <w:r w:rsidRPr="0054674D">
              <w:rPr>
                <w:rFonts w:ascii="Calibri" w:eastAsia="Calibri" w:hAnsi="Calibri" w:cs="Calibri"/>
                <w:b/>
                <w:bCs/>
              </w:rPr>
              <w:t>A maximum of €10.500.00</w:t>
            </w:r>
            <w:r w:rsidRPr="0054674D">
              <w:rPr>
                <w:rFonts w:ascii="Calibri" w:eastAsia="Calibri" w:hAnsi="Calibri" w:cs="Calibri"/>
                <w:b/>
                <w:bCs/>
                <w:i/>
              </w:rPr>
              <w:t xml:space="preserve"> </w:t>
            </w:r>
            <w:r w:rsidRPr="0054674D">
              <w:rPr>
                <w:rFonts w:ascii="Calibri" w:eastAsia="Calibri" w:hAnsi="Calibri" w:cs="Calibri"/>
                <w:b/>
                <w:bCs/>
              </w:rPr>
              <w:t>or 50% of eligible expenditure, whichever is the lesser</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Details of private funding:</w:t>
            </w:r>
          </w:p>
        </w:tc>
        <w:tc>
          <w:tcPr>
            <w:tcW w:w="7087" w:type="dxa"/>
            <w:gridSpan w:val="3"/>
          </w:tcPr>
          <w:p w:rsidR="00125C13" w:rsidRPr="00BB2D1D" w:rsidRDefault="00125C13" w:rsidP="00125C13">
            <w:pPr>
              <w:jc w:val="both"/>
              <w:rPr>
                <w:rFonts w:ascii="Calibri" w:eastAsia="Calibri" w:hAnsi="Calibri" w:cs="Times New Roman"/>
                <w:b/>
              </w:rPr>
            </w:pPr>
            <w:r w:rsidRPr="0054674D">
              <w:rPr>
                <w:rFonts w:ascii="Calibri" w:eastAsia="Calibri" w:hAnsi="Calibri" w:cs="Calibri"/>
                <w:bCs/>
                <w:lang w:val="en-IE"/>
              </w:rPr>
              <w:t>Cash/Money in account</w:t>
            </w:r>
            <w:r w:rsidRPr="0054674D">
              <w:rPr>
                <w:rFonts w:ascii="Calibri" w:eastAsia="Calibri" w:hAnsi="Calibri" w:cs="Calibri"/>
                <w:bCs/>
                <w:lang w:val="en-IE"/>
              </w:rPr>
              <w:tab/>
              <w:t>10,500</w:t>
            </w:r>
            <w:r w:rsidRPr="0054674D">
              <w:rPr>
                <w:rFonts w:ascii="Calibri" w:eastAsia="Calibri" w:hAnsi="Calibri" w:cs="Calibri"/>
                <w:bCs/>
                <w:lang w:val="en-IE"/>
              </w:rPr>
              <w:tab/>
              <w:t>50%</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 xml:space="preserve">Voluntary Labour: YES / NO </w:t>
            </w:r>
            <w:r w:rsidRPr="00BB2D1D">
              <w:rPr>
                <w:rFonts w:ascii="Calibri" w:eastAsia="Calibri" w:hAnsi="Calibri" w:cs="Times New Roman"/>
              </w:rPr>
              <w:t>(If yes provide detail)</w:t>
            </w:r>
          </w:p>
        </w:tc>
        <w:tc>
          <w:tcPr>
            <w:tcW w:w="7087" w:type="dxa"/>
            <w:gridSpan w:val="3"/>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No</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Synopsis of project:</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54674D">
              <w:rPr>
                <w:rFonts w:ascii="Calibri" w:eastAsia="Calibri" w:hAnsi="Calibri" w:cs="Calibri"/>
                <w:bCs/>
                <w:lang w:val="en-IE"/>
              </w:rPr>
              <w:t>The purchase and installation of an automated wide belt sanding line for finishing products.</w:t>
            </w:r>
          </w:p>
          <w:p w:rsidR="00125C13" w:rsidRPr="00BB2D1D" w:rsidRDefault="00125C13" w:rsidP="00125C13">
            <w:pPr>
              <w:spacing w:after="0" w:line="240" w:lineRule="auto"/>
              <w:rPr>
                <w:rFonts w:ascii="Calibri" w:eastAsia="Calibri" w:hAnsi="Calibri" w:cs="Times New Roman"/>
                <w:b/>
              </w:rPr>
            </w:pPr>
          </w:p>
        </w:tc>
      </w:tr>
      <w:tr w:rsidR="00125C13" w:rsidRPr="00BB2D1D" w:rsidTr="00125C13">
        <w:trPr>
          <w:trHeight w:val="78"/>
        </w:trPr>
        <w:tc>
          <w:tcPr>
            <w:tcW w:w="3794" w:type="dxa"/>
            <w:vMerge w:val="restart"/>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 xml:space="preserve">Detail exactly what WLP will be </w:t>
            </w:r>
            <w:r w:rsidRPr="00BB2D1D">
              <w:rPr>
                <w:rFonts w:ascii="Calibri" w:eastAsia="Calibri" w:hAnsi="Calibri" w:cs="Times New Roman"/>
                <w:b/>
              </w:rPr>
              <w:lastRenderedPageBreak/>
              <w:t xml:space="preserve">funding </w:t>
            </w:r>
            <w:r w:rsidRPr="00BB2D1D">
              <w:rPr>
                <w:rFonts w:ascii="Calibri" w:eastAsia="Calibri" w:hAnsi="Calibri" w:cs="Times New Roman"/>
              </w:rPr>
              <w:t>(List items from Project Assessment Report)</w:t>
            </w:r>
          </w:p>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Total Funding</w:t>
            </w:r>
          </w:p>
        </w:tc>
        <w:tc>
          <w:tcPr>
            <w:tcW w:w="198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lastRenderedPageBreak/>
              <w:t>Detail</w:t>
            </w:r>
          </w:p>
        </w:tc>
        <w:tc>
          <w:tcPr>
            <w:tcW w:w="1843"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 xml:space="preserve">Total Cost </w:t>
            </w:r>
            <w:r w:rsidRPr="00BB2D1D">
              <w:rPr>
                <w:rFonts w:ascii="Calibri" w:eastAsia="Calibri" w:hAnsi="Calibri" w:cs="Times New Roman"/>
                <w:b/>
              </w:rPr>
              <w:lastRenderedPageBreak/>
              <w:t>(Expenditure)</w:t>
            </w:r>
          </w:p>
        </w:tc>
        <w:tc>
          <w:tcPr>
            <w:tcW w:w="3260"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lastRenderedPageBreak/>
              <w:t xml:space="preserve">Grant Aid recommend by </w:t>
            </w:r>
            <w:r w:rsidRPr="00BB2D1D">
              <w:rPr>
                <w:rFonts w:ascii="Calibri" w:eastAsia="Calibri" w:hAnsi="Calibri" w:cs="Times New Roman"/>
                <w:b/>
              </w:rPr>
              <w:lastRenderedPageBreak/>
              <w:t>the Evaluation Committee @</w:t>
            </w:r>
            <w:r>
              <w:rPr>
                <w:rFonts w:ascii="Calibri" w:eastAsia="Calibri" w:hAnsi="Calibri" w:cs="Times New Roman"/>
                <w:b/>
              </w:rPr>
              <w:t xml:space="preserve"> 50</w:t>
            </w:r>
            <w:r w:rsidRPr="00BB2D1D">
              <w:rPr>
                <w:rFonts w:ascii="Calibri" w:eastAsia="Calibri" w:hAnsi="Calibri" w:cs="Times New Roman"/>
                <w:b/>
              </w:rPr>
              <w:t xml:space="preserve"> %</w:t>
            </w:r>
          </w:p>
        </w:tc>
      </w:tr>
      <w:tr w:rsidR="00125C13" w:rsidRPr="00BB2D1D" w:rsidTr="00125C13">
        <w:trPr>
          <w:trHeight w:val="77"/>
        </w:trPr>
        <w:tc>
          <w:tcPr>
            <w:tcW w:w="3794" w:type="dxa"/>
            <w:vMerge/>
          </w:tcPr>
          <w:p w:rsidR="00125C13" w:rsidRPr="00BB2D1D" w:rsidRDefault="00125C13" w:rsidP="00125C13">
            <w:pPr>
              <w:spacing w:after="0" w:line="240" w:lineRule="auto"/>
              <w:rPr>
                <w:rFonts w:ascii="Calibri" w:eastAsia="Calibri" w:hAnsi="Calibri" w:cs="Times New Roman"/>
                <w:b/>
              </w:rPr>
            </w:pPr>
          </w:p>
        </w:tc>
        <w:tc>
          <w:tcPr>
            <w:tcW w:w="1984" w:type="dxa"/>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Wide Belt Sander</w:t>
            </w:r>
          </w:p>
        </w:tc>
        <w:tc>
          <w:tcPr>
            <w:tcW w:w="1843" w:type="dxa"/>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21,000</w:t>
            </w:r>
          </w:p>
        </w:tc>
        <w:tc>
          <w:tcPr>
            <w:tcW w:w="3260" w:type="dxa"/>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10,500</w:t>
            </w:r>
          </w:p>
        </w:tc>
      </w:tr>
      <w:tr w:rsidR="00125C13" w:rsidRPr="00BB2D1D" w:rsidTr="00125C13">
        <w:trPr>
          <w:trHeight w:val="77"/>
        </w:trPr>
        <w:tc>
          <w:tcPr>
            <w:tcW w:w="3794" w:type="dxa"/>
            <w:vMerge/>
          </w:tcPr>
          <w:p w:rsidR="00125C13" w:rsidRPr="00BB2D1D" w:rsidRDefault="00125C13" w:rsidP="00125C13">
            <w:pPr>
              <w:spacing w:after="0" w:line="240" w:lineRule="auto"/>
              <w:rPr>
                <w:rFonts w:ascii="Calibri" w:eastAsia="Calibri" w:hAnsi="Calibri" w:cs="Times New Roman"/>
                <w:b/>
              </w:rPr>
            </w:pPr>
          </w:p>
        </w:tc>
        <w:tc>
          <w:tcPr>
            <w:tcW w:w="1984" w:type="dxa"/>
          </w:tcPr>
          <w:p w:rsidR="00125C13" w:rsidRPr="00BB2D1D" w:rsidRDefault="00125C13" w:rsidP="00125C13">
            <w:pPr>
              <w:spacing w:after="0" w:line="240" w:lineRule="auto"/>
              <w:rPr>
                <w:rFonts w:ascii="Calibri" w:eastAsia="Calibri" w:hAnsi="Calibri" w:cs="Times New Roman"/>
                <w:b/>
              </w:rPr>
            </w:pPr>
          </w:p>
        </w:tc>
        <w:tc>
          <w:tcPr>
            <w:tcW w:w="1843" w:type="dxa"/>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21,000</w:t>
            </w:r>
          </w:p>
        </w:tc>
        <w:tc>
          <w:tcPr>
            <w:tcW w:w="3260" w:type="dxa"/>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10,500</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Was an assessment completed?: Date: ________________</w:t>
            </w:r>
          </w:p>
        </w:tc>
        <w:tc>
          <w:tcPr>
            <w:tcW w:w="7087" w:type="dxa"/>
            <w:gridSpan w:val="3"/>
          </w:tcPr>
          <w:p w:rsidR="00125C13" w:rsidRPr="00BB2D1D" w:rsidRDefault="00125C13" w:rsidP="00125C13">
            <w:pPr>
              <w:spacing w:after="0" w:line="240" w:lineRule="auto"/>
              <w:jc w:val="both"/>
              <w:rPr>
                <w:rFonts w:ascii="Calibri" w:eastAsia="Calibri" w:hAnsi="Calibri" w:cs="Times New Roman"/>
                <w:b/>
              </w:rPr>
            </w:pPr>
            <w:r w:rsidRPr="00D044EA">
              <w:rPr>
                <w:rFonts w:ascii="Calibri" w:eastAsia="Times New Roman" w:hAnsi="Calibri" w:cs="Calibri"/>
                <w:bCs/>
                <w:lang w:val="en-IE"/>
              </w:rPr>
              <w:t>The Evaluation Committee agreed that the project assessment was completed on the 15/02/2021</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Are detailed costings provided for the project?  Were the costs for the project considered reasonable and how was this measured?</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D044EA">
              <w:rPr>
                <w:rFonts w:ascii="Calibri" w:eastAsia="Calibri" w:hAnsi="Calibri" w:cs="Calibri"/>
                <w:bCs/>
              </w:rPr>
              <w:t>The Evaluation Committee agreed that the promoters followed Category 2 Leader Specific Guidelines.</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Where the procurement process resulted in less than 3 quotes, the EC must show the additional steps taken to ensure the reasonableness of costs:</w:t>
            </w:r>
          </w:p>
        </w:tc>
        <w:tc>
          <w:tcPr>
            <w:tcW w:w="7087" w:type="dxa"/>
            <w:gridSpan w:val="3"/>
          </w:tcPr>
          <w:p w:rsidR="00125C13" w:rsidRPr="00BB2D1D" w:rsidRDefault="00125C13" w:rsidP="00125C13">
            <w:pPr>
              <w:spacing w:after="0" w:line="240" w:lineRule="auto"/>
              <w:rPr>
                <w:rFonts w:ascii="Calibri" w:eastAsia="Calibri" w:hAnsi="Calibri" w:cs="Times New Roman"/>
                <w:b/>
              </w:rPr>
            </w:pPr>
            <w:r>
              <w:rPr>
                <w:rFonts w:ascii="Calibri" w:eastAsia="Calibri" w:hAnsi="Calibri" w:cs="Times New Roman"/>
                <w:b/>
              </w:rPr>
              <w:t>N/A</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Innovative Element of the project:</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D044EA">
              <w:rPr>
                <w:rFonts w:ascii="Calibri" w:eastAsia="Calibri" w:hAnsi="Calibri" w:cs="Calibri"/>
                <w:bCs/>
                <w:lang w:val="en-IE"/>
              </w:rPr>
              <w:t>The installation of this machine will complement their existing CNC machinery and current working methods along with opening up new avenues of work. It will streamline production and make the promoters more competitive.</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Consideration of Deadweight:</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F176CD">
              <w:rPr>
                <w:rFonts w:ascii="Calibri" w:eastAsia="Calibri" w:hAnsi="Calibri" w:cs="Calibri"/>
                <w:bCs/>
                <w:lang w:val="en-IE"/>
              </w:rPr>
              <w:t>The Evaluation Committee agreed that the promoters will not go ahead with this project without funding due to uncertainties in the industry due to Covid.</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Consideration of Displacement:</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D044EA">
              <w:rPr>
                <w:rFonts w:ascii="Calibri" w:eastAsia="Calibri" w:hAnsi="Calibri" w:cs="Calibri"/>
                <w:bCs/>
                <w:lang w:val="en-IE"/>
              </w:rPr>
              <w:t>Displacement is not an issue as the promoters are looking to complement and streamline work they are already doing.</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Economic justification for project:</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D044EA">
              <w:rPr>
                <w:rFonts w:ascii="Calibri" w:eastAsia="Calibri" w:hAnsi="Calibri" w:cs="Calibri"/>
                <w:bCs/>
                <w:lang w:val="en-IE"/>
              </w:rPr>
              <w:t>The project fits the Local Development Strategy plan for Enterprise Development.</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Average Score for Project:</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D044EA">
              <w:rPr>
                <w:rFonts w:ascii="Calibri" w:eastAsia="Calibri" w:hAnsi="Calibri" w:cs="Calibri"/>
                <w:bCs/>
              </w:rPr>
              <w:t>79/ 100 (2)</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 level of aid &amp; ceiling:</w:t>
            </w:r>
          </w:p>
        </w:tc>
        <w:tc>
          <w:tcPr>
            <w:tcW w:w="7087" w:type="dxa"/>
            <w:gridSpan w:val="3"/>
          </w:tcPr>
          <w:p w:rsidR="00125C13" w:rsidRPr="00BB2D1D" w:rsidRDefault="00125C13" w:rsidP="00125C13">
            <w:pPr>
              <w:spacing w:after="0" w:line="240" w:lineRule="auto"/>
              <w:rPr>
                <w:rFonts w:ascii="Calibri" w:eastAsia="Calibri" w:hAnsi="Calibri" w:cs="Times New Roman"/>
                <w:b/>
              </w:rPr>
            </w:pPr>
            <w:r w:rsidRPr="00D044EA">
              <w:rPr>
                <w:rFonts w:ascii="Calibri" w:eastAsia="Calibri" w:hAnsi="Calibri" w:cs="Calibri"/>
                <w:b/>
                <w:bCs/>
              </w:rPr>
              <w:t>A maximum of €10.500.00</w:t>
            </w:r>
            <w:r w:rsidRPr="00D044EA">
              <w:rPr>
                <w:rFonts w:ascii="Calibri" w:eastAsia="Calibri" w:hAnsi="Calibri" w:cs="Calibri"/>
                <w:b/>
                <w:bCs/>
                <w:i/>
              </w:rPr>
              <w:t xml:space="preserve"> </w:t>
            </w:r>
            <w:r w:rsidRPr="00D044EA">
              <w:rPr>
                <w:rFonts w:ascii="Calibri" w:eastAsia="Calibri" w:hAnsi="Calibri" w:cs="Calibri"/>
                <w:b/>
                <w:bCs/>
              </w:rPr>
              <w:t>or 50% of eligible expenditure, whichever is the lesser</w:t>
            </w:r>
          </w:p>
        </w:tc>
      </w:tr>
      <w:tr w:rsidR="00125C13" w:rsidRPr="00BB2D1D" w:rsidTr="00125C13">
        <w:tc>
          <w:tcPr>
            <w:tcW w:w="3794" w:type="dxa"/>
          </w:tcPr>
          <w:p w:rsidR="00125C13" w:rsidRPr="00BB2D1D" w:rsidRDefault="00125C13" w:rsidP="00125C13">
            <w:pPr>
              <w:spacing w:after="0" w:line="240" w:lineRule="auto"/>
              <w:rPr>
                <w:rFonts w:ascii="Calibri" w:eastAsia="Calibri" w:hAnsi="Calibri" w:cs="Times New Roman"/>
                <w:b/>
              </w:rPr>
            </w:pPr>
            <w:r w:rsidRPr="00BB2D1D">
              <w:rPr>
                <w:rFonts w:ascii="Calibri" w:eastAsia="Calibri" w:hAnsi="Calibri" w:cs="Times New Roman"/>
                <w:b/>
              </w:rPr>
              <w:t>E. C. Executive Summary/Rationale for Funding</w:t>
            </w:r>
          </w:p>
        </w:tc>
        <w:tc>
          <w:tcPr>
            <w:tcW w:w="7087" w:type="dxa"/>
            <w:gridSpan w:val="3"/>
          </w:tcPr>
          <w:p w:rsidR="00125C13" w:rsidRPr="00D044EA" w:rsidRDefault="00125C13" w:rsidP="00125C13">
            <w:pPr>
              <w:numPr>
                <w:ilvl w:val="0"/>
                <w:numId w:val="7"/>
              </w:numPr>
              <w:spacing w:after="0" w:line="240" w:lineRule="auto"/>
              <w:jc w:val="both"/>
              <w:rPr>
                <w:rFonts w:ascii="Calibri" w:eastAsia="Times New Roman" w:hAnsi="Calibri" w:cs="Calibri"/>
                <w:bCs/>
                <w:lang w:val="en-GB"/>
              </w:rPr>
            </w:pPr>
            <w:r w:rsidRPr="00BB2D1D">
              <w:rPr>
                <w:rFonts w:ascii="Calibri" w:eastAsia="Calibri" w:hAnsi="Calibri" w:cs="Times New Roman"/>
                <w:b/>
              </w:rPr>
              <w:t>The Evaluation Committee agreed to recommend funding this project for the followi</w:t>
            </w:r>
            <w:r>
              <w:rPr>
                <w:rFonts w:ascii="Calibri" w:eastAsia="Calibri" w:hAnsi="Calibri" w:cs="Times New Roman"/>
                <w:b/>
              </w:rPr>
              <w:t>ng reasons:</w:t>
            </w:r>
            <w:r w:rsidRPr="00F176CD">
              <w:rPr>
                <w:rFonts w:ascii="Calibri" w:eastAsia="Times New Roman" w:hAnsi="Calibri" w:cs="Calibri"/>
                <w:bCs/>
                <w:lang w:val="en-GB"/>
              </w:rPr>
              <w:t xml:space="preserve"> </w:t>
            </w:r>
            <w:r w:rsidRPr="00D044EA">
              <w:rPr>
                <w:rFonts w:ascii="Calibri" w:eastAsia="Times New Roman" w:hAnsi="Calibri" w:cs="Calibri"/>
                <w:bCs/>
                <w:lang w:val="en-GB"/>
              </w:rPr>
              <w:t>The project scored 79/100</w:t>
            </w:r>
          </w:p>
          <w:p w:rsidR="00125C13" w:rsidRPr="00D044EA" w:rsidRDefault="00125C13" w:rsidP="00125C13">
            <w:pPr>
              <w:numPr>
                <w:ilvl w:val="0"/>
                <w:numId w:val="7"/>
              </w:numPr>
              <w:spacing w:after="0" w:line="240" w:lineRule="auto"/>
              <w:jc w:val="both"/>
              <w:rPr>
                <w:rFonts w:ascii="Calibri" w:eastAsia="Times New Roman" w:hAnsi="Calibri" w:cs="Calibri"/>
                <w:bCs/>
                <w:lang w:val="en-GB"/>
              </w:rPr>
            </w:pPr>
            <w:r w:rsidRPr="00D044EA">
              <w:rPr>
                <w:rFonts w:ascii="Calibri" w:eastAsia="Times New Roman" w:hAnsi="Calibri" w:cs="Calibri"/>
                <w:bCs/>
                <w:lang w:val="en-GB"/>
              </w:rPr>
              <w:t>The project fits the Local Development Plan (LDS) for enterprise development.</w:t>
            </w:r>
          </w:p>
          <w:p w:rsidR="00125C13" w:rsidRPr="00BB2D1D" w:rsidRDefault="00125C13" w:rsidP="00125C13">
            <w:pPr>
              <w:spacing w:after="0" w:line="240" w:lineRule="auto"/>
              <w:rPr>
                <w:rFonts w:ascii="Calibri" w:eastAsia="Calibri" w:hAnsi="Calibri" w:cs="Times New Roman"/>
                <w:b/>
              </w:rPr>
            </w:pPr>
            <w:r w:rsidRPr="00D044EA">
              <w:rPr>
                <w:rFonts w:ascii="Calibri" w:eastAsia="Times New Roman" w:hAnsi="Calibri" w:cs="Calibri"/>
                <w:bCs/>
                <w:lang w:val="en-GB"/>
              </w:rPr>
              <w:t>Funding supports employment in a rural area.</w:t>
            </w:r>
          </w:p>
          <w:p w:rsidR="00125C13" w:rsidRPr="00BB2D1D" w:rsidRDefault="00125C13" w:rsidP="00125C13">
            <w:pPr>
              <w:pStyle w:val="ListParagraph"/>
              <w:spacing w:after="0" w:line="240" w:lineRule="auto"/>
              <w:ind w:left="0"/>
              <w:rPr>
                <w:rFonts w:ascii="Calibri" w:eastAsia="Calibri" w:hAnsi="Calibri" w:cs="Times New Roman"/>
                <w:b/>
              </w:rPr>
            </w:pPr>
          </w:p>
        </w:tc>
      </w:tr>
    </w:tbl>
    <w:p w:rsidR="00125C13" w:rsidRPr="007D23B2" w:rsidRDefault="00125C13" w:rsidP="00125C13">
      <w:pP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3"/>
        <w:gridCol w:w="1589"/>
        <w:gridCol w:w="2475"/>
        <w:gridCol w:w="4099"/>
      </w:tblGrid>
      <w:tr w:rsidR="00125C13" w:rsidRPr="00BB2D1D" w:rsidTr="00125C13">
        <w:tc>
          <w:tcPr>
            <w:tcW w:w="1526"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Jobs Created</w:t>
            </w:r>
          </w:p>
        </w:tc>
        <w:tc>
          <w:tcPr>
            <w:tcW w:w="1701"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Jobs Sustained</w:t>
            </w:r>
          </w:p>
        </w:tc>
        <w:tc>
          <w:tcPr>
            <w:tcW w:w="2835"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Match Funding</w:t>
            </w:r>
          </w:p>
        </w:tc>
        <w:tc>
          <w:tcPr>
            <w:tcW w:w="4819"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Previous Grant Aid Received</w:t>
            </w:r>
          </w:p>
        </w:tc>
      </w:tr>
      <w:tr w:rsidR="00125C13" w:rsidRPr="00BB2D1D" w:rsidTr="00125C13">
        <w:trPr>
          <w:trHeight w:val="170"/>
        </w:trPr>
        <w:tc>
          <w:tcPr>
            <w:tcW w:w="1526" w:type="dxa"/>
            <w:vMerge w:val="restart"/>
          </w:tcPr>
          <w:p w:rsidR="00125C13" w:rsidRPr="00BB2D1D" w:rsidRDefault="00125C13" w:rsidP="00125C13">
            <w:pPr>
              <w:rPr>
                <w:rFonts w:ascii="Calibri" w:eastAsia="Calibri" w:hAnsi="Calibri" w:cs="Times New Roman"/>
                <w:b/>
              </w:rPr>
            </w:pPr>
            <w:r>
              <w:rPr>
                <w:rFonts w:ascii="Calibri" w:eastAsia="Calibri" w:hAnsi="Calibri" w:cs="Times New Roman"/>
                <w:b/>
              </w:rPr>
              <w:t>2</w:t>
            </w:r>
          </w:p>
        </w:tc>
        <w:tc>
          <w:tcPr>
            <w:tcW w:w="1701" w:type="dxa"/>
            <w:vMerge w:val="restart"/>
          </w:tcPr>
          <w:p w:rsidR="00125C13" w:rsidRPr="00BB2D1D" w:rsidRDefault="00125C13" w:rsidP="00125C13">
            <w:pPr>
              <w:rPr>
                <w:rFonts w:ascii="Calibri" w:eastAsia="Calibri" w:hAnsi="Calibri" w:cs="Times New Roman"/>
                <w:b/>
              </w:rPr>
            </w:pPr>
            <w:r>
              <w:rPr>
                <w:rFonts w:ascii="Calibri" w:eastAsia="Calibri" w:hAnsi="Calibri" w:cs="Times New Roman"/>
                <w:b/>
              </w:rPr>
              <w:t>6</w:t>
            </w:r>
          </w:p>
        </w:tc>
        <w:tc>
          <w:tcPr>
            <w:tcW w:w="2835" w:type="dxa"/>
          </w:tcPr>
          <w:p w:rsidR="00125C13" w:rsidRPr="00BB2D1D" w:rsidRDefault="00125C13" w:rsidP="00125C13">
            <w:pPr>
              <w:rPr>
                <w:rFonts w:ascii="Calibri" w:eastAsia="Calibri" w:hAnsi="Calibri" w:cs="Times New Roman"/>
                <w:b/>
              </w:rPr>
            </w:pPr>
            <w:r>
              <w:rPr>
                <w:rFonts w:ascii="Calibri" w:eastAsia="Calibri" w:hAnsi="Calibri" w:cs="Times New Roman"/>
                <w:b/>
              </w:rPr>
              <w:t>Yes</w:t>
            </w:r>
          </w:p>
        </w:tc>
        <w:tc>
          <w:tcPr>
            <w:tcW w:w="4819" w:type="dxa"/>
          </w:tcPr>
          <w:p w:rsidR="00125C13" w:rsidRPr="00BB2D1D" w:rsidRDefault="00125C13" w:rsidP="00125C13">
            <w:pPr>
              <w:rPr>
                <w:rFonts w:ascii="Calibri" w:eastAsia="Calibri" w:hAnsi="Calibri" w:cs="Times New Roman"/>
                <w:b/>
              </w:rPr>
            </w:pPr>
            <w:r>
              <w:rPr>
                <w:rFonts w:ascii="Calibri" w:eastAsia="Calibri" w:hAnsi="Calibri" w:cs="Times New Roman"/>
                <w:b/>
              </w:rPr>
              <w:t>2018</w:t>
            </w:r>
          </w:p>
        </w:tc>
      </w:tr>
      <w:tr w:rsidR="00125C13" w:rsidRPr="00BB2D1D" w:rsidTr="00125C13">
        <w:trPr>
          <w:trHeight w:val="170"/>
        </w:trPr>
        <w:tc>
          <w:tcPr>
            <w:tcW w:w="1526" w:type="dxa"/>
            <w:vMerge/>
          </w:tcPr>
          <w:p w:rsidR="00125C13" w:rsidRPr="00BB2D1D" w:rsidRDefault="00125C13" w:rsidP="00125C13">
            <w:pPr>
              <w:rPr>
                <w:rFonts w:ascii="Calibri" w:eastAsia="Calibri" w:hAnsi="Calibri" w:cs="Times New Roman"/>
                <w:b/>
              </w:rPr>
            </w:pPr>
          </w:p>
        </w:tc>
        <w:tc>
          <w:tcPr>
            <w:tcW w:w="1701" w:type="dxa"/>
            <w:vMerge/>
          </w:tcPr>
          <w:p w:rsidR="00125C13" w:rsidRPr="00BB2D1D" w:rsidRDefault="00125C13" w:rsidP="00125C13">
            <w:pPr>
              <w:rPr>
                <w:rFonts w:ascii="Calibri" w:eastAsia="Calibri" w:hAnsi="Calibri" w:cs="Times New Roman"/>
                <w:b/>
              </w:rPr>
            </w:pPr>
          </w:p>
        </w:tc>
        <w:tc>
          <w:tcPr>
            <w:tcW w:w="2835" w:type="dxa"/>
          </w:tcPr>
          <w:p w:rsidR="00125C13" w:rsidRPr="00BB2D1D" w:rsidRDefault="00125C13" w:rsidP="00125C13">
            <w:pPr>
              <w:rPr>
                <w:rFonts w:ascii="Calibri" w:eastAsia="Calibri" w:hAnsi="Calibri" w:cs="Times New Roman"/>
                <w:b/>
              </w:rPr>
            </w:pPr>
          </w:p>
        </w:tc>
        <w:tc>
          <w:tcPr>
            <w:tcW w:w="4819" w:type="dxa"/>
          </w:tcPr>
          <w:p w:rsidR="00125C13" w:rsidRPr="00BB2D1D" w:rsidRDefault="00125C13" w:rsidP="00125C13">
            <w:pPr>
              <w:rPr>
                <w:rFonts w:ascii="Calibri" w:eastAsia="Calibri" w:hAnsi="Calibri" w:cs="Times New Roman"/>
                <w:b/>
              </w:rPr>
            </w:pPr>
          </w:p>
        </w:tc>
      </w:tr>
      <w:tr w:rsidR="00125C13" w:rsidRPr="00BB2D1D" w:rsidTr="00125C13">
        <w:trPr>
          <w:trHeight w:val="170"/>
        </w:trPr>
        <w:tc>
          <w:tcPr>
            <w:tcW w:w="1526" w:type="dxa"/>
            <w:vMerge/>
          </w:tcPr>
          <w:p w:rsidR="00125C13" w:rsidRPr="00BB2D1D" w:rsidRDefault="00125C13" w:rsidP="00125C13">
            <w:pPr>
              <w:rPr>
                <w:rFonts w:ascii="Calibri" w:eastAsia="Calibri" w:hAnsi="Calibri" w:cs="Times New Roman"/>
                <w:b/>
              </w:rPr>
            </w:pPr>
          </w:p>
        </w:tc>
        <w:tc>
          <w:tcPr>
            <w:tcW w:w="1701" w:type="dxa"/>
            <w:vMerge/>
          </w:tcPr>
          <w:p w:rsidR="00125C13" w:rsidRPr="00BB2D1D" w:rsidRDefault="00125C13" w:rsidP="00125C13">
            <w:pPr>
              <w:rPr>
                <w:rFonts w:ascii="Calibri" w:eastAsia="Calibri" w:hAnsi="Calibri" w:cs="Times New Roman"/>
                <w:b/>
              </w:rPr>
            </w:pPr>
          </w:p>
        </w:tc>
        <w:tc>
          <w:tcPr>
            <w:tcW w:w="2835" w:type="dxa"/>
          </w:tcPr>
          <w:p w:rsidR="00125C13" w:rsidRPr="00BB2D1D" w:rsidRDefault="00125C13" w:rsidP="00125C13">
            <w:pPr>
              <w:rPr>
                <w:rFonts w:ascii="Calibri" w:eastAsia="Calibri" w:hAnsi="Calibri" w:cs="Times New Roman"/>
                <w:b/>
              </w:rPr>
            </w:pPr>
          </w:p>
        </w:tc>
        <w:tc>
          <w:tcPr>
            <w:tcW w:w="4819" w:type="dxa"/>
          </w:tcPr>
          <w:p w:rsidR="00125C13" w:rsidRPr="00BB2D1D" w:rsidRDefault="00125C13" w:rsidP="00125C13">
            <w:pPr>
              <w:rPr>
                <w:rFonts w:ascii="Calibri" w:eastAsia="Calibri" w:hAnsi="Calibri" w:cs="Times New Roman"/>
                <w:b/>
              </w:rPr>
            </w:pPr>
          </w:p>
        </w:tc>
      </w:tr>
    </w:tbl>
    <w:p w:rsidR="00125C13" w:rsidRDefault="00125C13" w:rsidP="00125C13">
      <w:pP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125C13" w:rsidRPr="00BB2D1D" w:rsidTr="00125C13">
        <w:tc>
          <w:tcPr>
            <w:tcW w:w="6912" w:type="dxa"/>
          </w:tcPr>
          <w:p w:rsidR="00125C13" w:rsidRPr="00BB2D1D" w:rsidRDefault="00125C13" w:rsidP="00125C13">
            <w:pPr>
              <w:rPr>
                <w:rFonts w:ascii="Calibri" w:eastAsia="Calibri" w:hAnsi="Calibri" w:cs="Times New Roman"/>
                <w:b/>
              </w:rPr>
            </w:pPr>
            <w:r>
              <w:rPr>
                <w:rFonts w:ascii="Calibri" w:eastAsia="Calibri" w:hAnsi="Calibri" w:cs="Times New Roman"/>
                <w:b/>
              </w:rPr>
              <w:lastRenderedPageBreak/>
              <w:t>Confirmation on the applicant’s position re De-</w:t>
            </w:r>
            <w:r w:rsidR="00D0497D">
              <w:rPr>
                <w:rFonts w:ascii="Calibri" w:eastAsia="Calibri" w:hAnsi="Calibri" w:cs="Times New Roman"/>
                <w:b/>
              </w:rPr>
              <w:t xml:space="preserve">Minimus </w:t>
            </w:r>
            <w:r>
              <w:rPr>
                <w:rFonts w:ascii="Calibri" w:eastAsia="Calibri" w:hAnsi="Calibri" w:cs="Times New Roman"/>
                <w:b/>
              </w:rPr>
              <w:t xml:space="preserve"> and double from the relevant agencies.</w:t>
            </w:r>
          </w:p>
        </w:tc>
        <w:tc>
          <w:tcPr>
            <w:tcW w:w="1985"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Date of Confirmation</w:t>
            </w:r>
          </w:p>
        </w:tc>
        <w:tc>
          <w:tcPr>
            <w:tcW w:w="2119"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Signed By</w:t>
            </w:r>
          </w:p>
        </w:tc>
      </w:tr>
      <w:tr w:rsidR="00125C13" w:rsidRPr="00BB2D1D" w:rsidTr="00125C13">
        <w:tc>
          <w:tcPr>
            <w:tcW w:w="6912" w:type="dxa"/>
          </w:tcPr>
          <w:p w:rsidR="00125C13" w:rsidRPr="00BB2D1D" w:rsidRDefault="00125C13" w:rsidP="00125C13">
            <w:pPr>
              <w:rPr>
                <w:rFonts w:ascii="Calibri" w:eastAsia="Calibri" w:hAnsi="Calibri" w:cs="Times New Roman"/>
                <w:b/>
              </w:rPr>
            </w:pPr>
            <w:r>
              <w:rPr>
                <w:rFonts w:ascii="Calibri" w:eastAsia="Calibri" w:hAnsi="Calibri" w:cs="Times New Roman"/>
                <w:b/>
              </w:rPr>
              <w:t>Waterford Local Enterprise Office</w:t>
            </w:r>
          </w:p>
        </w:tc>
        <w:tc>
          <w:tcPr>
            <w:tcW w:w="1985" w:type="dxa"/>
          </w:tcPr>
          <w:p w:rsidR="00125C13" w:rsidRPr="00BB2D1D" w:rsidRDefault="00125C13" w:rsidP="00125C13">
            <w:pPr>
              <w:rPr>
                <w:rFonts w:ascii="Calibri" w:eastAsia="Calibri" w:hAnsi="Calibri" w:cs="Times New Roman"/>
                <w:b/>
              </w:rPr>
            </w:pPr>
            <w:r>
              <w:rPr>
                <w:rFonts w:ascii="Calibri" w:eastAsia="Calibri" w:hAnsi="Calibri" w:cs="Times New Roman"/>
                <w:b/>
              </w:rPr>
              <w:t>16/02/2021</w:t>
            </w:r>
          </w:p>
        </w:tc>
        <w:tc>
          <w:tcPr>
            <w:tcW w:w="2119" w:type="dxa"/>
          </w:tcPr>
          <w:p w:rsidR="00125C13" w:rsidRPr="00BB2D1D" w:rsidRDefault="00125C13" w:rsidP="00125C13">
            <w:pPr>
              <w:rPr>
                <w:rFonts w:ascii="Calibri" w:eastAsia="Calibri" w:hAnsi="Calibri" w:cs="Times New Roman"/>
                <w:b/>
              </w:rPr>
            </w:pPr>
            <w:r>
              <w:rPr>
                <w:rFonts w:ascii="Calibri" w:eastAsia="Calibri" w:hAnsi="Calibri" w:cs="Times New Roman"/>
                <w:b/>
              </w:rPr>
              <w:t>B. Kirby</w:t>
            </w:r>
          </w:p>
        </w:tc>
      </w:tr>
      <w:tr w:rsidR="00125C13" w:rsidRPr="00BB2D1D" w:rsidTr="00125C13">
        <w:tc>
          <w:tcPr>
            <w:tcW w:w="6912" w:type="dxa"/>
          </w:tcPr>
          <w:p w:rsidR="00125C13" w:rsidRPr="00BB2D1D" w:rsidRDefault="00125C13" w:rsidP="00125C13">
            <w:pPr>
              <w:rPr>
                <w:rFonts w:ascii="Calibri" w:eastAsia="Calibri" w:hAnsi="Calibri" w:cs="Times New Roman"/>
                <w:b/>
              </w:rPr>
            </w:pPr>
          </w:p>
        </w:tc>
        <w:tc>
          <w:tcPr>
            <w:tcW w:w="1985" w:type="dxa"/>
          </w:tcPr>
          <w:p w:rsidR="00125C13" w:rsidRPr="00BB2D1D" w:rsidRDefault="00125C13" w:rsidP="00125C13">
            <w:pPr>
              <w:rPr>
                <w:rFonts w:ascii="Calibri" w:eastAsia="Calibri" w:hAnsi="Calibri" w:cs="Times New Roman"/>
                <w:b/>
              </w:rPr>
            </w:pPr>
          </w:p>
        </w:tc>
        <w:tc>
          <w:tcPr>
            <w:tcW w:w="2119" w:type="dxa"/>
          </w:tcPr>
          <w:p w:rsidR="00125C13" w:rsidRPr="00BB2D1D" w:rsidRDefault="00125C13" w:rsidP="00125C13">
            <w:pPr>
              <w:rPr>
                <w:rFonts w:ascii="Calibri" w:eastAsia="Calibri" w:hAnsi="Calibri" w:cs="Times New Roman"/>
                <w:b/>
              </w:rPr>
            </w:pPr>
          </w:p>
        </w:tc>
      </w:tr>
      <w:tr w:rsidR="00125C13" w:rsidRPr="00BB2D1D" w:rsidTr="00125C13">
        <w:tc>
          <w:tcPr>
            <w:tcW w:w="6912" w:type="dxa"/>
          </w:tcPr>
          <w:p w:rsidR="00125C13" w:rsidRPr="00BB2D1D" w:rsidRDefault="00125C13" w:rsidP="00125C13">
            <w:pPr>
              <w:rPr>
                <w:rFonts w:ascii="Calibri" w:eastAsia="Calibri" w:hAnsi="Calibri" w:cs="Times New Roman"/>
                <w:b/>
              </w:rPr>
            </w:pPr>
          </w:p>
        </w:tc>
        <w:tc>
          <w:tcPr>
            <w:tcW w:w="1985" w:type="dxa"/>
          </w:tcPr>
          <w:p w:rsidR="00125C13" w:rsidRPr="00BB2D1D" w:rsidRDefault="00125C13" w:rsidP="00125C13">
            <w:pPr>
              <w:rPr>
                <w:rFonts w:ascii="Calibri" w:eastAsia="Calibri" w:hAnsi="Calibri" w:cs="Times New Roman"/>
                <w:b/>
              </w:rPr>
            </w:pPr>
          </w:p>
        </w:tc>
        <w:tc>
          <w:tcPr>
            <w:tcW w:w="2119" w:type="dxa"/>
          </w:tcPr>
          <w:p w:rsidR="00125C13" w:rsidRPr="00BB2D1D" w:rsidRDefault="00125C13" w:rsidP="00125C13">
            <w:pPr>
              <w:rPr>
                <w:rFonts w:ascii="Calibri" w:eastAsia="Calibri" w:hAnsi="Calibri" w:cs="Times New Roman"/>
                <w:b/>
              </w:rPr>
            </w:pPr>
          </w:p>
        </w:tc>
      </w:tr>
    </w:tbl>
    <w:p w:rsidR="00125C13" w:rsidRDefault="00125C13" w:rsidP="00125C13">
      <w:pPr>
        <w:rPr>
          <w:rFonts w:ascii="Times New Roman" w:eastAsia="Calibri" w:hAnsi="Times New Roman" w:cs="Times New Roman"/>
          <w:b/>
          <w:sz w:val="24"/>
          <w:szCs w:val="24"/>
        </w:rPr>
      </w:pPr>
    </w:p>
    <w:p w:rsidR="00125C13" w:rsidRDefault="00125C13" w:rsidP="00125C13">
      <w:pPr>
        <w:rPr>
          <w:rFonts w:ascii="Times New Roman" w:eastAsia="Calibri" w:hAnsi="Times New Roman" w:cs="Times New Roman"/>
          <w:b/>
          <w:sz w:val="24"/>
          <w:szCs w:val="24"/>
        </w:rPr>
      </w:pPr>
    </w:p>
    <w:p w:rsidR="00125C13" w:rsidRPr="007D23B2" w:rsidRDefault="00125C13" w:rsidP="00125C13">
      <w:pPr>
        <w:rPr>
          <w:rFonts w:ascii="Times New Roman" w:eastAsia="Calibri"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3"/>
        <w:gridCol w:w="4333"/>
      </w:tblGrid>
      <w:tr w:rsidR="00125C13" w:rsidRPr="00BB2D1D" w:rsidTr="00125C13">
        <w:tc>
          <w:tcPr>
            <w:tcW w:w="10881" w:type="dxa"/>
            <w:gridSpan w:val="2"/>
          </w:tcPr>
          <w:p w:rsidR="00125C13" w:rsidRDefault="00125C13" w:rsidP="00125C13">
            <w:pPr>
              <w:rPr>
                <w:rFonts w:ascii="Calibri" w:eastAsia="Calibri" w:hAnsi="Calibri" w:cs="Times New Roman"/>
                <w:b/>
              </w:rPr>
            </w:pPr>
            <w:r w:rsidRPr="00BB2D1D">
              <w:rPr>
                <w:rFonts w:ascii="Calibri" w:eastAsia="Calibri" w:hAnsi="Calibri" w:cs="Times New Roman"/>
                <w:b/>
              </w:rPr>
              <w:t xml:space="preserve">Detail of Discussion: </w:t>
            </w:r>
          </w:p>
          <w:p w:rsidR="00125C13" w:rsidRPr="00D044EA" w:rsidRDefault="00125C13" w:rsidP="00125C13">
            <w:pPr>
              <w:spacing w:after="0" w:line="240" w:lineRule="auto"/>
              <w:jc w:val="both"/>
              <w:rPr>
                <w:rFonts w:ascii="Calibri" w:eastAsia="Times New Roman" w:hAnsi="Calibri" w:cs="Calibri"/>
                <w:bCs/>
                <w:lang w:val="en-GB"/>
              </w:rPr>
            </w:pPr>
            <w:r w:rsidRPr="00D044EA">
              <w:rPr>
                <w:rFonts w:ascii="Calibri" w:eastAsia="Times New Roman" w:hAnsi="Calibri" w:cs="Calibri"/>
                <w:bCs/>
                <w:lang w:val="en-GB"/>
              </w:rPr>
              <w:t>The following were the main points raised in the discussion of the project: -</w:t>
            </w:r>
          </w:p>
          <w:p w:rsidR="00125C13" w:rsidRPr="00D044EA" w:rsidRDefault="00125C13" w:rsidP="00125C13">
            <w:pPr>
              <w:numPr>
                <w:ilvl w:val="0"/>
                <w:numId w:val="6"/>
              </w:numPr>
              <w:spacing w:after="0" w:line="240" w:lineRule="auto"/>
              <w:jc w:val="both"/>
              <w:rPr>
                <w:rFonts w:ascii="Calibri" w:eastAsia="Times New Roman" w:hAnsi="Calibri" w:cs="Calibri"/>
                <w:bCs/>
                <w:lang w:val="en-GB"/>
              </w:rPr>
            </w:pPr>
            <w:r w:rsidRPr="00D044EA">
              <w:rPr>
                <w:rFonts w:ascii="Calibri" w:eastAsia="Times New Roman" w:hAnsi="Calibri" w:cs="Calibri"/>
                <w:bCs/>
                <w:lang w:val="en-GB"/>
              </w:rPr>
              <w:t>Mr Jimmy Taaffe briefly outlined this project to the Evaluation Committee advising that the promoters received previous rural development funding which helped them sustain both the business and employment numbers.</w:t>
            </w:r>
          </w:p>
          <w:p w:rsidR="00125C13" w:rsidRPr="00D044EA" w:rsidRDefault="00125C13" w:rsidP="00125C13">
            <w:pPr>
              <w:numPr>
                <w:ilvl w:val="0"/>
                <w:numId w:val="6"/>
              </w:numPr>
              <w:spacing w:after="0" w:line="240" w:lineRule="auto"/>
              <w:jc w:val="both"/>
              <w:rPr>
                <w:rFonts w:ascii="Calibri" w:eastAsia="Times New Roman" w:hAnsi="Calibri" w:cs="Calibri"/>
                <w:bCs/>
                <w:lang w:val="en-GB"/>
              </w:rPr>
            </w:pPr>
            <w:r w:rsidRPr="00D044EA">
              <w:rPr>
                <w:rFonts w:ascii="Calibri" w:eastAsia="Times New Roman" w:hAnsi="Calibri" w:cs="Calibri"/>
                <w:bCs/>
                <w:lang w:val="en-GB"/>
              </w:rPr>
              <w:t>This investment is preparing the promoters for the future and along with previous investment is helping the business on an incremental basis in becoming an automated process.</w:t>
            </w:r>
          </w:p>
          <w:p w:rsidR="00125C13" w:rsidRPr="00D044EA" w:rsidRDefault="00125C13" w:rsidP="00125C13">
            <w:pPr>
              <w:numPr>
                <w:ilvl w:val="0"/>
                <w:numId w:val="6"/>
              </w:numPr>
              <w:spacing w:after="0" w:line="240" w:lineRule="auto"/>
              <w:jc w:val="both"/>
              <w:rPr>
                <w:rFonts w:ascii="Calibri" w:eastAsia="Times New Roman" w:hAnsi="Calibri" w:cs="Calibri"/>
                <w:bCs/>
                <w:lang w:val="en-GB"/>
              </w:rPr>
            </w:pPr>
            <w:r w:rsidRPr="00D044EA">
              <w:rPr>
                <w:rFonts w:ascii="Calibri" w:eastAsia="Times New Roman" w:hAnsi="Calibri" w:cs="Calibri"/>
                <w:bCs/>
                <w:lang w:val="en-GB"/>
              </w:rPr>
              <w:t xml:space="preserve">Mr Jimmy Taaffe confirmed that the promoter had the necessary insurance in place with the required indemnities. </w:t>
            </w:r>
          </w:p>
          <w:p w:rsidR="00125C13" w:rsidRPr="00D044EA" w:rsidRDefault="00125C13" w:rsidP="00125C13">
            <w:pPr>
              <w:numPr>
                <w:ilvl w:val="0"/>
                <w:numId w:val="6"/>
              </w:numPr>
              <w:spacing w:after="0" w:line="240" w:lineRule="auto"/>
              <w:jc w:val="both"/>
              <w:rPr>
                <w:rFonts w:ascii="Calibri" w:eastAsia="Times New Roman" w:hAnsi="Calibri" w:cs="Calibri"/>
                <w:bCs/>
                <w:sz w:val="24"/>
                <w:szCs w:val="24"/>
                <w:lang w:val="en-GB"/>
              </w:rPr>
            </w:pPr>
            <w:r w:rsidRPr="00D044EA">
              <w:rPr>
                <w:rFonts w:ascii="Calibri" w:eastAsia="Times New Roman" w:hAnsi="Calibri" w:cs="Calibri"/>
                <w:bCs/>
                <w:lang w:val="en-GB"/>
              </w:rPr>
              <w:t>The Evaluation agreed to recommend funding this project as presented.</w:t>
            </w:r>
          </w:p>
          <w:p w:rsidR="00125C13" w:rsidRPr="00D044EA" w:rsidRDefault="00125C13" w:rsidP="00125C13">
            <w:pPr>
              <w:spacing w:after="0" w:line="240" w:lineRule="auto"/>
              <w:ind w:left="720"/>
              <w:jc w:val="both"/>
              <w:rPr>
                <w:rFonts w:ascii="Calibri" w:eastAsia="Times New Roman" w:hAnsi="Calibri" w:cs="Calibri"/>
                <w:bCs/>
                <w:sz w:val="24"/>
                <w:szCs w:val="24"/>
                <w:lang w:val="en-GB"/>
              </w:rPr>
            </w:pPr>
          </w:p>
          <w:p w:rsidR="00125C13" w:rsidRPr="00BB2D1D" w:rsidRDefault="00125C13" w:rsidP="00125C13">
            <w:pPr>
              <w:rPr>
                <w:rFonts w:ascii="Calibri" w:eastAsia="Calibri" w:hAnsi="Calibri" w:cs="Times New Roman"/>
              </w:rPr>
            </w:pPr>
          </w:p>
        </w:tc>
      </w:tr>
      <w:tr w:rsidR="00125C13" w:rsidRPr="00BB2D1D" w:rsidTr="00125C13">
        <w:tc>
          <w:tcPr>
            <w:tcW w:w="5920" w:type="dxa"/>
          </w:tcPr>
          <w:p w:rsidR="00125C13" w:rsidRPr="00BB2D1D" w:rsidRDefault="00125C13" w:rsidP="00125C13">
            <w:pPr>
              <w:rPr>
                <w:rFonts w:ascii="Calibri" w:eastAsia="Calibri" w:hAnsi="Calibri" w:cs="Times New Roman"/>
                <w:b/>
              </w:rPr>
            </w:pPr>
            <w:r w:rsidRPr="00BB2D1D">
              <w:rPr>
                <w:rFonts w:ascii="Calibri" w:eastAsia="Calibri" w:hAnsi="Calibri" w:cs="Times New Roman"/>
                <w:b/>
              </w:rPr>
              <w:t>Amount Recommended:</w:t>
            </w:r>
            <w:r w:rsidRPr="00F176CD">
              <w:rPr>
                <w:rFonts w:ascii="Calibri" w:eastAsia="Calibri" w:hAnsi="Calibri" w:cs="Calibri"/>
                <w:b/>
                <w:bCs/>
              </w:rPr>
              <w:t xml:space="preserve"> </w:t>
            </w:r>
            <w:r w:rsidRPr="00006A6A">
              <w:rPr>
                <w:rFonts w:ascii="Calibri" w:eastAsia="Calibri" w:hAnsi="Calibri" w:cs="Calibri"/>
                <w:b/>
                <w:bCs/>
              </w:rPr>
              <w:t>A maximum of €10,500.00</w:t>
            </w:r>
            <w:r w:rsidRPr="00006A6A">
              <w:rPr>
                <w:rFonts w:ascii="Calibri" w:eastAsia="Calibri" w:hAnsi="Calibri" w:cs="Calibri"/>
                <w:b/>
                <w:bCs/>
                <w:i/>
              </w:rPr>
              <w:t xml:space="preserve"> </w:t>
            </w:r>
            <w:r w:rsidRPr="00006A6A">
              <w:rPr>
                <w:rFonts w:ascii="Calibri" w:eastAsia="Calibri" w:hAnsi="Calibri" w:cs="Calibri"/>
                <w:b/>
                <w:bCs/>
              </w:rPr>
              <w:t>or 50% of eligible expenditure</w:t>
            </w:r>
          </w:p>
        </w:tc>
        <w:tc>
          <w:tcPr>
            <w:tcW w:w="4961" w:type="dxa"/>
          </w:tcPr>
          <w:p w:rsidR="00125C13" w:rsidRPr="00BB2D1D" w:rsidRDefault="00125C13" w:rsidP="00125C13">
            <w:pPr>
              <w:rPr>
                <w:rFonts w:ascii="Calibri" w:eastAsia="Calibri" w:hAnsi="Calibri" w:cs="Times New Roman"/>
                <w:b/>
              </w:rPr>
            </w:pPr>
            <w:r>
              <w:rPr>
                <w:rFonts w:ascii="Calibri" w:eastAsia="Calibri" w:hAnsi="Calibri" w:cs="Times New Roman"/>
                <w:b/>
              </w:rPr>
              <w:t>50</w:t>
            </w:r>
            <w:r w:rsidRPr="00BB2D1D">
              <w:rPr>
                <w:rFonts w:ascii="Calibri" w:eastAsia="Calibri" w:hAnsi="Calibri" w:cs="Times New Roman"/>
                <w:b/>
              </w:rPr>
              <w:t>% of Eligible Project Funding:</w:t>
            </w:r>
          </w:p>
        </w:tc>
      </w:tr>
    </w:tbl>
    <w:p w:rsidR="00125C13" w:rsidRDefault="00125C13"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125C13" w:rsidRPr="00450950" w:rsidTr="00125C13">
        <w:tc>
          <w:tcPr>
            <w:tcW w:w="5920" w:type="dxa"/>
          </w:tcPr>
          <w:p w:rsidR="00125C13" w:rsidRPr="00450950" w:rsidRDefault="00125C13" w:rsidP="00125C13">
            <w:pPr>
              <w:rPr>
                <w:b/>
              </w:rPr>
            </w:pPr>
            <w:r w:rsidRPr="00450950">
              <w:rPr>
                <w:b/>
              </w:rPr>
              <w:t>Proposed:</w:t>
            </w:r>
            <w:r>
              <w:rPr>
                <w:b/>
              </w:rPr>
              <w:t xml:space="preserve"> G. Foley</w:t>
            </w:r>
          </w:p>
        </w:tc>
        <w:tc>
          <w:tcPr>
            <w:tcW w:w="4961" w:type="dxa"/>
          </w:tcPr>
          <w:p w:rsidR="00125C13" w:rsidRPr="00450950" w:rsidRDefault="00125C13" w:rsidP="00125C13">
            <w:pPr>
              <w:rPr>
                <w:b/>
              </w:rPr>
            </w:pPr>
            <w:r w:rsidRPr="00450950">
              <w:rPr>
                <w:b/>
              </w:rPr>
              <w:t xml:space="preserve">Seconded by: </w:t>
            </w:r>
            <w:r>
              <w:rPr>
                <w:b/>
              </w:rPr>
              <w:t>J. Beresford</w:t>
            </w:r>
          </w:p>
        </w:tc>
      </w:tr>
      <w:tr w:rsidR="00125C13" w:rsidRPr="00450950" w:rsidTr="00125C13">
        <w:tc>
          <w:tcPr>
            <w:tcW w:w="5920" w:type="dxa"/>
          </w:tcPr>
          <w:p w:rsidR="00125C13" w:rsidRPr="00450950" w:rsidRDefault="00125C13" w:rsidP="00125C13">
            <w:pPr>
              <w:rPr>
                <w:b/>
              </w:rPr>
            </w:pPr>
            <w:r>
              <w:rPr>
                <w:b/>
              </w:rPr>
              <w:t>Abstentions: None</w:t>
            </w:r>
          </w:p>
        </w:tc>
        <w:tc>
          <w:tcPr>
            <w:tcW w:w="4961" w:type="dxa"/>
          </w:tcPr>
          <w:p w:rsidR="00125C13" w:rsidRPr="00450950" w:rsidRDefault="00125C13" w:rsidP="00125C13">
            <w:pPr>
              <w:rPr>
                <w:b/>
              </w:rPr>
            </w:pPr>
          </w:p>
        </w:tc>
      </w:tr>
      <w:tr w:rsidR="00125C13" w:rsidRPr="00450950" w:rsidTr="00125C13">
        <w:tc>
          <w:tcPr>
            <w:tcW w:w="5920" w:type="dxa"/>
          </w:tcPr>
          <w:p w:rsidR="00125C13" w:rsidRPr="00450950" w:rsidRDefault="00125C13" w:rsidP="00125C13">
            <w:pPr>
              <w:rPr>
                <w:b/>
              </w:rPr>
            </w:pPr>
            <w:r w:rsidRPr="00450950">
              <w:rPr>
                <w:b/>
              </w:rPr>
              <w:t xml:space="preserve">Quorum achieved: Yes </w:t>
            </w:r>
          </w:p>
        </w:tc>
        <w:tc>
          <w:tcPr>
            <w:tcW w:w="4961" w:type="dxa"/>
          </w:tcPr>
          <w:p w:rsidR="00125C13" w:rsidRPr="00450950" w:rsidRDefault="00125C13" w:rsidP="00125C13">
            <w:pPr>
              <w:rPr>
                <w:b/>
              </w:rPr>
            </w:pPr>
            <w:r w:rsidRPr="00450950">
              <w:rPr>
                <w:b/>
              </w:rPr>
              <w:t>APPROVED</w:t>
            </w:r>
          </w:p>
        </w:tc>
      </w:tr>
    </w:tbl>
    <w:p w:rsidR="00125C13" w:rsidRDefault="00125C13" w:rsidP="00612AC2">
      <w:pPr>
        <w:rPr>
          <w:b/>
        </w:rPr>
      </w:pPr>
    </w:p>
    <w:p w:rsidR="00627732" w:rsidRDefault="00627732" w:rsidP="00612AC2">
      <w:pPr>
        <w:rPr>
          <w:b/>
        </w:rPr>
      </w:pPr>
    </w:p>
    <w:p w:rsidR="00627732" w:rsidRDefault="00627732" w:rsidP="00612AC2">
      <w:pPr>
        <w:rPr>
          <w:b/>
        </w:rPr>
      </w:pPr>
    </w:p>
    <w:p w:rsidR="00627732" w:rsidRDefault="00627732" w:rsidP="00612AC2">
      <w:pPr>
        <w:rPr>
          <w:b/>
        </w:rPr>
      </w:pPr>
    </w:p>
    <w:p w:rsidR="00627732" w:rsidRDefault="00627732" w:rsidP="00612AC2">
      <w:pPr>
        <w:rPr>
          <w:b/>
        </w:rPr>
      </w:pPr>
    </w:p>
    <w:p w:rsidR="00627732" w:rsidRDefault="00627732" w:rsidP="00612AC2">
      <w:pPr>
        <w:rPr>
          <w:b/>
        </w:rPr>
      </w:pPr>
    </w:p>
    <w:p w:rsidR="00627732" w:rsidRDefault="00627732" w:rsidP="00612AC2">
      <w:pPr>
        <w:rPr>
          <w:b/>
        </w:rPr>
      </w:pPr>
    </w:p>
    <w:p w:rsidR="00125C13" w:rsidRPr="00D0497D" w:rsidRDefault="00125C13" w:rsidP="00125C13">
      <w:pPr>
        <w:pStyle w:val="ListParagraph"/>
        <w:numPr>
          <w:ilvl w:val="0"/>
          <w:numId w:val="17"/>
        </w:numPr>
        <w:rPr>
          <w:rFonts w:cs="Arial"/>
          <w:b/>
          <w:sz w:val="24"/>
        </w:rPr>
      </w:pPr>
      <w:r w:rsidRPr="00D0497D">
        <w:rPr>
          <w:rFonts w:cs="Arial"/>
          <w:b/>
          <w:sz w:val="24"/>
        </w:rPr>
        <w:lastRenderedPageBreak/>
        <w:t>31LDRWAT114978 Renovations to Dungarvan Club</w:t>
      </w:r>
    </w:p>
    <w:p w:rsidR="00125C13" w:rsidRDefault="00125C13" w:rsidP="00125C13">
      <w:pPr>
        <w:pStyle w:val="ListParagraph"/>
        <w:ind w:left="1080"/>
        <w:rPr>
          <w:b/>
        </w:rPr>
      </w:pPr>
    </w:p>
    <w:p w:rsidR="00627732" w:rsidRPr="00627732" w:rsidRDefault="00627732" w:rsidP="00125C13">
      <w:pPr>
        <w:pStyle w:val="ListParagraph"/>
        <w:ind w:left="1080"/>
      </w:pPr>
      <w:r w:rsidRPr="00627732">
        <w:t xml:space="preserve">J Taaffe outlined the project to the committee. C Quinlan and J Somers queried inclusivity and child protection protocols. J Taaffe confirmed that child safety matters </w:t>
      </w:r>
      <w:r w:rsidR="00AE5F3E">
        <w:t xml:space="preserve">were addressed </w:t>
      </w:r>
      <w:r w:rsidRPr="00627732">
        <w:t>and that club membership is open to the public</w:t>
      </w:r>
      <w:r w:rsidR="00AE5F3E">
        <w:t xml:space="preserve"> and is open to both women and men</w:t>
      </w:r>
      <w:r w:rsidRPr="00627732">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2"/>
        <w:gridCol w:w="6204"/>
      </w:tblGrid>
      <w:tr w:rsidR="00125C13" w:rsidRPr="00BB2D1D" w:rsidTr="00125C13">
        <w:trPr>
          <w:trHeight w:val="260"/>
        </w:trPr>
        <w:tc>
          <w:tcPr>
            <w:tcW w:w="3794" w:type="dxa"/>
          </w:tcPr>
          <w:p w:rsidR="00125C13" w:rsidRPr="00BB2D1D" w:rsidRDefault="00125C13" w:rsidP="00125C13">
            <w:pPr>
              <w:spacing w:after="0" w:line="240" w:lineRule="auto"/>
              <w:jc w:val="both"/>
              <w:rPr>
                <w:b/>
              </w:rPr>
            </w:pPr>
            <w:r>
              <w:rPr>
                <w:b/>
              </w:rPr>
              <w:t>Project ID</w:t>
            </w:r>
          </w:p>
        </w:tc>
        <w:tc>
          <w:tcPr>
            <w:tcW w:w="7059" w:type="dxa"/>
          </w:tcPr>
          <w:p w:rsidR="00125C13" w:rsidRPr="00BB2D1D" w:rsidRDefault="00125C13" w:rsidP="00125C13">
            <w:pPr>
              <w:spacing w:after="0" w:line="240" w:lineRule="auto"/>
            </w:pPr>
            <w:r>
              <w:rPr>
                <w:rFonts w:cs="Arial"/>
                <w:b/>
                <w:sz w:val="24"/>
              </w:rPr>
              <w:t>31LDRWAT114978</w:t>
            </w:r>
          </w:p>
        </w:tc>
      </w:tr>
      <w:tr w:rsidR="00125C13" w:rsidRPr="00BB2D1D" w:rsidTr="00125C13">
        <w:trPr>
          <w:trHeight w:val="260"/>
        </w:trPr>
        <w:tc>
          <w:tcPr>
            <w:tcW w:w="3794" w:type="dxa"/>
          </w:tcPr>
          <w:p w:rsidR="00125C13" w:rsidRDefault="00125C13" w:rsidP="00125C13">
            <w:pPr>
              <w:spacing w:after="0" w:line="240" w:lineRule="auto"/>
              <w:jc w:val="both"/>
              <w:rPr>
                <w:b/>
              </w:rPr>
            </w:pPr>
            <w:r>
              <w:rPr>
                <w:b/>
              </w:rPr>
              <w:t>Project Type:</w:t>
            </w:r>
          </w:p>
        </w:tc>
        <w:tc>
          <w:tcPr>
            <w:tcW w:w="7059" w:type="dxa"/>
          </w:tcPr>
          <w:p w:rsidR="00125C13" w:rsidRPr="00BB2D1D" w:rsidRDefault="00125C13" w:rsidP="00125C13">
            <w:pPr>
              <w:spacing w:after="0" w:line="240" w:lineRule="auto"/>
            </w:pPr>
            <w:r>
              <w:t>S.A. 1.1 Activity Tourism: Non-Core Activity Sports i.e. Iron Man, International Equestrian Events.</w:t>
            </w:r>
          </w:p>
        </w:tc>
      </w:tr>
      <w:tr w:rsidR="00125C13" w:rsidRPr="00BB2D1D" w:rsidTr="00125C13">
        <w:trPr>
          <w:trHeight w:val="260"/>
        </w:trPr>
        <w:tc>
          <w:tcPr>
            <w:tcW w:w="3794" w:type="dxa"/>
          </w:tcPr>
          <w:p w:rsidR="00125C13" w:rsidRPr="00BB2D1D" w:rsidRDefault="00125C13" w:rsidP="00125C13">
            <w:pPr>
              <w:spacing w:after="0" w:line="240" w:lineRule="auto"/>
              <w:jc w:val="both"/>
              <w:rPr>
                <w:b/>
              </w:rPr>
            </w:pPr>
            <w:r w:rsidRPr="00BB2D1D">
              <w:rPr>
                <w:b/>
              </w:rPr>
              <w:t>Project Name:</w:t>
            </w:r>
          </w:p>
        </w:tc>
        <w:tc>
          <w:tcPr>
            <w:tcW w:w="7059" w:type="dxa"/>
          </w:tcPr>
          <w:p w:rsidR="00125C13" w:rsidRPr="00BB2D1D" w:rsidRDefault="00125C13" w:rsidP="00125C13">
            <w:pPr>
              <w:spacing w:after="0" w:line="240" w:lineRule="auto"/>
            </w:pPr>
            <w:r>
              <w:rPr>
                <w:rFonts w:cs="Arial"/>
                <w:b/>
                <w:sz w:val="24"/>
              </w:rPr>
              <w:t>Renovations to Dungarvan Club</w:t>
            </w:r>
          </w:p>
        </w:tc>
      </w:tr>
      <w:tr w:rsidR="00125C13" w:rsidRPr="00BB2D1D" w:rsidTr="00125C13">
        <w:trPr>
          <w:trHeight w:val="260"/>
        </w:trPr>
        <w:tc>
          <w:tcPr>
            <w:tcW w:w="3794" w:type="dxa"/>
          </w:tcPr>
          <w:p w:rsidR="00125C13" w:rsidRPr="00BB2D1D" w:rsidRDefault="00125C13" w:rsidP="00125C13">
            <w:pPr>
              <w:spacing w:after="0" w:line="240" w:lineRule="auto"/>
              <w:jc w:val="both"/>
              <w:rPr>
                <w:b/>
              </w:rPr>
            </w:pPr>
            <w:r w:rsidRPr="00BB2D1D">
              <w:rPr>
                <w:b/>
              </w:rPr>
              <w:t>Promoters Name:</w:t>
            </w:r>
          </w:p>
        </w:tc>
        <w:tc>
          <w:tcPr>
            <w:tcW w:w="7059" w:type="dxa"/>
          </w:tcPr>
          <w:p w:rsidR="00125C13" w:rsidRPr="00BB2D1D" w:rsidRDefault="00125C13" w:rsidP="00125C13">
            <w:pPr>
              <w:spacing w:after="0" w:line="240" w:lineRule="auto"/>
            </w:pPr>
            <w:r>
              <w:t>Dungarvan Club</w:t>
            </w:r>
          </w:p>
        </w:tc>
      </w:tr>
      <w:tr w:rsidR="00125C13" w:rsidRPr="00BB2D1D" w:rsidTr="00125C13">
        <w:trPr>
          <w:trHeight w:val="260"/>
        </w:trPr>
        <w:tc>
          <w:tcPr>
            <w:tcW w:w="3794" w:type="dxa"/>
          </w:tcPr>
          <w:p w:rsidR="00125C13" w:rsidRPr="00BB2D1D" w:rsidRDefault="00125C13" w:rsidP="00125C13">
            <w:pPr>
              <w:spacing w:after="0" w:line="240" w:lineRule="auto"/>
              <w:jc w:val="both"/>
              <w:rPr>
                <w:b/>
              </w:rPr>
            </w:pPr>
            <w:r w:rsidRPr="00BB2D1D">
              <w:rPr>
                <w:b/>
              </w:rPr>
              <w:t>Address:</w:t>
            </w:r>
          </w:p>
        </w:tc>
        <w:tc>
          <w:tcPr>
            <w:tcW w:w="7059" w:type="dxa"/>
          </w:tcPr>
          <w:p w:rsidR="00125C13" w:rsidRPr="00BB2D1D" w:rsidRDefault="00125C13" w:rsidP="00125C13">
            <w:pPr>
              <w:spacing w:after="0" w:line="240" w:lineRule="auto"/>
            </w:pPr>
            <w:r>
              <w:rPr>
                <w:rFonts w:cs="Arial"/>
                <w:b/>
                <w:sz w:val="24"/>
              </w:rPr>
              <w:t>Garynagrenagh, Dungarvan, Co. Waterford, X35 T186:</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Description:</w:t>
            </w:r>
          </w:p>
        </w:tc>
        <w:tc>
          <w:tcPr>
            <w:tcW w:w="7059" w:type="dxa"/>
          </w:tcPr>
          <w:p w:rsidR="00125C13" w:rsidRPr="00BB2D1D" w:rsidRDefault="00125C13" w:rsidP="00125C13">
            <w:pPr>
              <w:spacing w:after="0" w:line="240" w:lineRule="auto"/>
            </w:pPr>
            <w:r>
              <w:t>Renovate the newly purchased premises at 35 O’Connell Street, Dungarvan. This will entail the full refit and the construction of an extension at the rear of the building to hold 2 Championship Snooker Tables, and 1 Championship Pool Table on the ground floor. Upstairs will be a room for Board Games and Card Playing.</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Theme:</w:t>
            </w:r>
          </w:p>
        </w:tc>
        <w:tc>
          <w:tcPr>
            <w:tcW w:w="7059" w:type="dxa"/>
          </w:tcPr>
          <w:p w:rsidR="00125C13" w:rsidRPr="00BB2D1D" w:rsidRDefault="00125C13" w:rsidP="00125C13">
            <w:pPr>
              <w:spacing w:after="0" w:line="240" w:lineRule="auto"/>
            </w:pPr>
            <w:r>
              <w:t xml:space="preserve">L.O. 1 Tourism as a key driver of Economic Development; </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Sub-theme:</w:t>
            </w:r>
          </w:p>
        </w:tc>
        <w:tc>
          <w:tcPr>
            <w:tcW w:w="7059" w:type="dxa"/>
          </w:tcPr>
          <w:p w:rsidR="00125C13" w:rsidRPr="00BB2D1D" w:rsidRDefault="00125C13" w:rsidP="00125C13">
            <w:pPr>
              <w:spacing w:after="0" w:line="240" w:lineRule="auto"/>
            </w:pPr>
            <w:r>
              <w:t>S.A. 1.1 Activity Tourism: Non-Core Activity Sports i.e. Iron Man, International Equestrian Events.</w:t>
            </w:r>
          </w:p>
        </w:tc>
      </w:tr>
      <w:tr w:rsidR="00125C13" w:rsidRPr="00BB2D1D" w:rsidTr="00125C13">
        <w:trPr>
          <w:trHeight w:val="428"/>
        </w:trPr>
        <w:tc>
          <w:tcPr>
            <w:tcW w:w="3794" w:type="dxa"/>
          </w:tcPr>
          <w:p w:rsidR="00125C13" w:rsidRPr="00BB2D1D" w:rsidRDefault="00125C13" w:rsidP="00125C13">
            <w:pPr>
              <w:spacing w:after="0" w:line="240" w:lineRule="auto"/>
              <w:jc w:val="both"/>
              <w:rPr>
                <w:b/>
              </w:rPr>
            </w:pPr>
            <w:r w:rsidRPr="00BB2D1D">
              <w:rPr>
                <w:b/>
              </w:rPr>
              <w:t>Link to LDS</w:t>
            </w:r>
          </w:p>
        </w:tc>
        <w:tc>
          <w:tcPr>
            <w:tcW w:w="7059" w:type="dxa"/>
          </w:tcPr>
          <w:p w:rsidR="00125C13" w:rsidRPr="00BB2D1D" w:rsidRDefault="00125C13" w:rsidP="00125C13">
            <w:pPr>
              <w:spacing w:after="0" w:line="240" w:lineRule="auto"/>
            </w:pPr>
            <w:r>
              <w:t>L.O. 1 Tourism as a key driver of Economic Development;</w:t>
            </w:r>
          </w:p>
        </w:tc>
      </w:tr>
    </w:tbl>
    <w:p w:rsidR="00125C13" w:rsidRPr="007D23B2" w:rsidRDefault="00125C13" w:rsidP="00125C13">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05"/>
        <w:gridCol w:w="1816"/>
        <w:gridCol w:w="1736"/>
        <w:gridCol w:w="2719"/>
      </w:tblGrid>
      <w:tr w:rsidR="00125C13" w:rsidRPr="00BB2D1D" w:rsidTr="00125C13">
        <w:tc>
          <w:tcPr>
            <w:tcW w:w="3794" w:type="dxa"/>
          </w:tcPr>
          <w:p w:rsidR="00125C13" w:rsidRPr="00BB2D1D" w:rsidRDefault="00125C13" w:rsidP="00125C13">
            <w:pPr>
              <w:spacing w:after="0" w:line="240" w:lineRule="auto"/>
              <w:rPr>
                <w:b/>
              </w:rPr>
            </w:pPr>
            <w:r w:rsidRPr="00BB2D1D">
              <w:rPr>
                <w:b/>
              </w:rPr>
              <w:t>Total Project Costs</w:t>
            </w:r>
          </w:p>
        </w:tc>
        <w:tc>
          <w:tcPr>
            <w:tcW w:w="7087" w:type="dxa"/>
            <w:gridSpan w:val="3"/>
          </w:tcPr>
          <w:p w:rsidR="00125C13" w:rsidRPr="00BB2D1D" w:rsidRDefault="00125C13" w:rsidP="00125C13">
            <w:pPr>
              <w:jc w:val="both"/>
              <w:rPr>
                <w:b/>
              </w:rPr>
            </w:pPr>
            <w:r>
              <w:rPr>
                <w:b/>
              </w:rPr>
              <w:t>€141,960.94</w:t>
            </w:r>
          </w:p>
        </w:tc>
      </w:tr>
      <w:tr w:rsidR="00125C13" w:rsidRPr="00BB2D1D" w:rsidTr="00125C13">
        <w:tc>
          <w:tcPr>
            <w:tcW w:w="3794" w:type="dxa"/>
          </w:tcPr>
          <w:p w:rsidR="00125C13" w:rsidRPr="00BB2D1D" w:rsidRDefault="00125C13" w:rsidP="00125C13">
            <w:pPr>
              <w:spacing w:after="0" w:line="240" w:lineRule="auto"/>
              <w:rPr>
                <w:b/>
              </w:rPr>
            </w:pPr>
            <w:r w:rsidRPr="00BB2D1D">
              <w:rPr>
                <w:b/>
              </w:rPr>
              <w:t>Eligible Project Costs</w:t>
            </w:r>
          </w:p>
        </w:tc>
        <w:tc>
          <w:tcPr>
            <w:tcW w:w="7087" w:type="dxa"/>
            <w:gridSpan w:val="3"/>
          </w:tcPr>
          <w:p w:rsidR="00125C13" w:rsidRPr="00BB2D1D" w:rsidRDefault="00125C13" w:rsidP="00125C13">
            <w:pPr>
              <w:jc w:val="both"/>
              <w:rPr>
                <w:b/>
              </w:rPr>
            </w:pPr>
            <w:r>
              <w:rPr>
                <w:b/>
              </w:rPr>
              <w:t>€138,982.56</w:t>
            </w:r>
          </w:p>
        </w:tc>
      </w:tr>
      <w:tr w:rsidR="00125C13" w:rsidRPr="00BB2D1D" w:rsidTr="00125C13">
        <w:tc>
          <w:tcPr>
            <w:tcW w:w="3794" w:type="dxa"/>
          </w:tcPr>
          <w:p w:rsidR="00125C13" w:rsidRPr="00BB2D1D" w:rsidRDefault="00125C13" w:rsidP="00125C13">
            <w:pPr>
              <w:spacing w:after="0" w:line="240" w:lineRule="auto"/>
              <w:rPr>
                <w:b/>
              </w:rPr>
            </w:pPr>
            <w:r w:rsidRPr="00BB2D1D">
              <w:rPr>
                <w:b/>
              </w:rPr>
              <w:t>Funding sought by promoter:</w:t>
            </w:r>
          </w:p>
        </w:tc>
        <w:tc>
          <w:tcPr>
            <w:tcW w:w="7087" w:type="dxa"/>
            <w:gridSpan w:val="3"/>
          </w:tcPr>
          <w:p w:rsidR="00125C13" w:rsidRPr="00BB2D1D" w:rsidRDefault="00125C13" w:rsidP="00125C13">
            <w:pPr>
              <w:jc w:val="both"/>
              <w:rPr>
                <w:b/>
              </w:rPr>
            </w:pPr>
            <w:r>
              <w:rPr>
                <w:b/>
              </w:rPr>
              <w:t>€106,470.70 or 75%, whichever is the lesser amount.</w:t>
            </w:r>
          </w:p>
        </w:tc>
      </w:tr>
      <w:tr w:rsidR="00125C13" w:rsidRPr="00BB2D1D" w:rsidTr="00125C13">
        <w:tc>
          <w:tcPr>
            <w:tcW w:w="3794" w:type="dxa"/>
          </w:tcPr>
          <w:p w:rsidR="00125C13" w:rsidRPr="003A1AF7" w:rsidRDefault="00125C13" w:rsidP="00125C13">
            <w:pPr>
              <w:spacing w:after="0" w:line="240" w:lineRule="auto"/>
              <w:rPr>
                <w:b/>
              </w:rPr>
            </w:pPr>
            <w:r w:rsidRPr="003A1AF7">
              <w:rPr>
                <w:b/>
              </w:rPr>
              <w:t>State one of the following: -</w:t>
            </w:r>
          </w:p>
          <w:p w:rsidR="00125C13" w:rsidRPr="00BB2D1D" w:rsidRDefault="00125C13" w:rsidP="00125C13">
            <w:pPr>
              <w:spacing w:after="0" w:line="240" w:lineRule="auto"/>
              <w:rPr>
                <w:b/>
              </w:rPr>
            </w:pPr>
            <w:r w:rsidRPr="003A1AF7">
              <w:rPr>
                <w:b/>
              </w:rPr>
              <w:t>First Review / Previously Deferred or Not Recommend</w:t>
            </w:r>
          </w:p>
        </w:tc>
        <w:tc>
          <w:tcPr>
            <w:tcW w:w="7087" w:type="dxa"/>
            <w:gridSpan w:val="3"/>
          </w:tcPr>
          <w:p w:rsidR="00125C13" w:rsidRPr="00BB2D1D" w:rsidRDefault="00125C13" w:rsidP="00125C13">
            <w:pPr>
              <w:jc w:val="both"/>
              <w:rPr>
                <w:b/>
              </w:rPr>
            </w:pPr>
            <w:r>
              <w:rPr>
                <w:b/>
              </w:rPr>
              <w:t>First Review</w:t>
            </w:r>
          </w:p>
        </w:tc>
      </w:tr>
      <w:tr w:rsidR="00125C13" w:rsidRPr="00BB2D1D" w:rsidTr="00125C13">
        <w:tc>
          <w:tcPr>
            <w:tcW w:w="3794" w:type="dxa"/>
          </w:tcPr>
          <w:p w:rsidR="00125C13" w:rsidRPr="00BB2D1D" w:rsidRDefault="00125C13" w:rsidP="00125C13">
            <w:pPr>
              <w:spacing w:after="0" w:line="240" w:lineRule="auto"/>
              <w:rPr>
                <w:b/>
              </w:rPr>
            </w:pPr>
            <w:r w:rsidRPr="00BB2D1D">
              <w:rPr>
                <w:b/>
              </w:rPr>
              <w:t>Funding recommended by Evaluation Committee:</w:t>
            </w:r>
          </w:p>
        </w:tc>
        <w:tc>
          <w:tcPr>
            <w:tcW w:w="7087" w:type="dxa"/>
            <w:gridSpan w:val="3"/>
          </w:tcPr>
          <w:p w:rsidR="00125C13" w:rsidRPr="00B738E4" w:rsidRDefault="00125C13" w:rsidP="00125C13">
            <w:pPr>
              <w:jc w:val="both"/>
              <w:rPr>
                <w:b/>
                <w:bCs/>
                <w:lang w:val="en-GB"/>
              </w:rPr>
            </w:pPr>
            <w:r w:rsidRPr="00B738E4">
              <w:rPr>
                <w:b/>
                <w:bCs/>
                <w:lang w:val="en-GB"/>
              </w:rPr>
              <w:t>A maximum of €</w:t>
            </w:r>
            <w:r w:rsidRPr="00B738E4">
              <w:rPr>
                <w:b/>
                <w:bCs/>
                <w:i/>
                <w:lang w:val="en-GB"/>
              </w:rPr>
              <w:t>1</w:t>
            </w:r>
            <w:r>
              <w:rPr>
                <w:b/>
                <w:bCs/>
                <w:i/>
                <w:lang w:val="en-GB"/>
              </w:rPr>
              <w:t>04,236.41</w:t>
            </w:r>
            <w:r w:rsidRPr="00B738E4">
              <w:rPr>
                <w:b/>
                <w:bCs/>
                <w:i/>
                <w:lang w:val="en-GB"/>
              </w:rPr>
              <w:t xml:space="preserve"> </w:t>
            </w:r>
            <w:r w:rsidRPr="00B738E4">
              <w:rPr>
                <w:b/>
                <w:bCs/>
                <w:lang w:val="en-GB"/>
              </w:rPr>
              <w:t xml:space="preserve">or 75% of eligible expenditure, whichever is the lesser for the following reasons </w:t>
            </w:r>
          </w:p>
          <w:p w:rsidR="00125C13" w:rsidRPr="00B738E4" w:rsidRDefault="00125C13" w:rsidP="00125C13">
            <w:pPr>
              <w:numPr>
                <w:ilvl w:val="0"/>
                <w:numId w:val="7"/>
              </w:numPr>
              <w:spacing w:after="200" w:line="276" w:lineRule="auto"/>
              <w:jc w:val="both"/>
              <w:rPr>
                <w:b/>
                <w:bCs/>
                <w:lang w:val="en-GB"/>
              </w:rPr>
            </w:pPr>
            <w:r w:rsidRPr="00B738E4">
              <w:rPr>
                <w:b/>
                <w:bCs/>
                <w:lang w:val="en-GB"/>
              </w:rPr>
              <w:t>The project scored 78/100</w:t>
            </w:r>
          </w:p>
          <w:p w:rsidR="00125C13" w:rsidRPr="00B738E4" w:rsidRDefault="00125C13" w:rsidP="00125C13">
            <w:pPr>
              <w:numPr>
                <w:ilvl w:val="0"/>
                <w:numId w:val="7"/>
              </w:numPr>
              <w:spacing w:after="200" w:line="276" w:lineRule="auto"/>
              <w:jc w:val="both"/>
              <w:rPr>
                <w:b/>
                <w:bCs/>
                <w:lang w:val="en-GB"/>
              </w:rPr>
            </w:pPr>
            <w:r w:rsidRPr="00B738E4">
              <w:rPr>
                <w:b/>
                <w:bCs/>
                <w:lang w:val="en-GB"/>
              </w:rPr>
              <w:t>The project fits the Local Development Plan (LDS) for supporting tourism development</w:t>
            </w:r>
          </w:p>
          <w:p w:rsidR="00125C13" w:rsidRPr="00B738E4" w:rsidRDefault="00125C13" w:rsidP="00125C13">
            <w:pPr>
              <w:numPr>
                <w:ilvl w:val="0"/>
                <w:numId w:val="7"/>
              </w:numPr>
              <w:spacing w:after="200" w:line="276" w:lineRule="auto"/>
              <w:jc w:val="both"/>
              <w:rPr>
                <w:b/>
                <w:bCs/>
                <w:lang w:val="en-IE"/>
              </w:rPr>
            </w:pPr>
            <w:r w:rsidRPr="00B738E4">
              <w:rPr>
                <w:b/>
                <w:bCs/>
                <w:lang w:val="en-GB"/>
              </w:rPr>
              <w:t xml:space="preserve">However funding is conditional on </w:t>
            </w:r>
            <w:r w:rsidRPr="00B738E4">
              <w:rPr>
                <w:b/>
                <w:bCs/>
                <w:lang w:val="en-IE"/>
              </w:rPr>
              <w:t xml:space="preserve">the membership being inclusive and open to </w:t>
            </w:r>
            <w:r w:rsidR="00D0497D" w:rsidRPr="00B738E4">
              <w:rPr>
                <w:b/>
                <w:bCs/>
                <w:lang w:val="en-IE"/>
              </w:rPr>
              <w:t>all comers</w:t>
            </w:r>
            <w:r w:rsidRPr="00B738E4">
              <w:rPr>
                <w:b/>
                <w:bCs/>
                <w:lang w:val="en-IE"/>
              </w:rPr>
              <w:t xml:space="preserve"> as the facility is funded by public monies.</w:t>
            </w:r>
          </w:p>
        </w:tc>
      </w:tr>
      <w:tr w:rsidR="00125C13" w:rsidRPr="00BB2D1D" w:rsidTr="00125C13">
        <w:tc>
          <w:tcPr>
            <w:tcW w:w="3794" w:type="dxa"/>
          </w:tcPr>
          <w:p w:rsidR="00125C13" w:rsidRPr="00BB2D1D" w:rsidRDefault="00125C13" w:rsidP="00125C13">
            <w:pPr>
              <w:spacing w:after="0" w:line="240" w:lineRule="auto"/>
              <w:rPr>
                <w:b/>
              </w:rPr>
            </w:pPr>
            <w:r w:rsidRPr="00BB2D1D">
              <w:rPr>
                <w:b/>
              </w:rPr>
              <w:t>Details of private funding:</w:t>
            </w:r>
          </w:p>
        </w:tc>
        <w:tc>
          <w:tcPr>
            <w:tcW w:w="7087" w:type="dxa"/>
            <w:gridSpan w:val="3"/>
          </w:tcPr>
          <w:p w:rsidR="00125C13" w:rsidRPr="00BB2D1D" w:rsidRDefault="00125C13" w:rsidP="00125C13">
            <w:pPr>
              <w:jc w:val="both"/>
              <w:rPr>
                <w:b/>
              </w:rPr>
            </w:pPr>
            <w:r>
              <w:rPr>
                <w:b/>
              </w:rPr>
              <w:t>€35,200.99</w:t>
            </w:r>
          </w:p>
        </w:tc>
      </w:tr>
      <w:tr w:rsidR="00125C13" w:rsidRPr="00BB2D1D" w:rsidTr="00125C13">
        <w:tc>
          <w:tcPr>
            <w:tcW w:w="3794" w:type="dxa"/>
          </w:tcPr>
          <w:p w:rsidR="00125C13" w:rsidRPr="00BB2D1D" w:rsidRDefault="00125C13" w:rsidP="00125C13">
            <w:pPr>
              <w:spacing w:after="0" w:line="240" w:lineRule="auto"/>
              <w:rPr>
                <w:b/>
              </w:rPr>
            </w:pPr>
            <w:r w:rsidRPr="00BB2D1D">
              <w:rPr>
                <w:b/>
              </w:rPr>
              <w:t xml:space="preserve">Voluntary Labour: YES / NO </w:t>
            </w:r>
            <w:r w:rsidRPr="00BB2D1D">
              <w:t>(If yes provide detail)</w:t>
            </w:r>
          </w:p>
        </w:tc>
        <w:tc>
          <w:tcPr>
            <w:tcW w:w="7087" w:type="dxa"/>
            <w:gridSpan w:val="3"/>
          </w:tcPr>
          <w:p w:rsidR="00125C13" w:rsidRPr="00BB2D1D" w:rsidRDefault="00125C13" w:rsidP="00125C13">
            <w:pPr>
              <w:spacing w:after="0" w:line="240" w:lineRule="auto"/>
              <w:rPr>
                <w:b/>
              </w:rPr>
            </w:pPr>
            <w:r>
              <w:rPr>
                <w:b/>
              </w:rPr>
              <w:t>No</w:t>
            </w:r>
          </w:p>
        </w:tc>
      </w:tr>
      <w:tr w:rsidR="00125C13" w:rsidRPr="00BB2D1D" w:rsidTr="00125C13">
        <w:tc>
          <w:tcPr>
            <w:tcW w:w="3794" w:type="dxa"/>
          </w:tcPr>
          <w:p w:rsidR="00125C13" w:rsidRPr="00BB2D1D" w:rsidRDefault="00125C13" w:rsidP="00125C13">
            <w:pPr>
              <w:spacing w:after="0" w:line="240" w:lineRule="auto"/>
              <w:rPr>
                <w:b/>
              </w:rPr>
            </w:pPr>
            <w:r w:rsidRPr="00BB2D1D">
              <w:rPr>
                <w:b/>
              </w:rPr>
              <w:lastRenderedPageBreak/>
              <w:t>Synopsis of project:</w:t>
            </w:r>
          </w:p>
        </w:tc>
        <w:tc>
          <w:tcPr>
            <w:tcW w:w="7087" w:type="dxa"/>
            <w:gridSpan w:val="3"/>
          </w:tcPr>
          <w:p w:rsidR="00125C13" w:rsidRPr="00BB2D1D" w:rsidRDefault="00125C13" w:rsidP="00125C13">
            <w:pPr>
              <w:spacing w:after="0" w:line="240" w:lineRule="auto"/>
              <w:rPr>
                <w:b/>
              </w:rPr>
            </w:pPr>
            <w:r>
              <w:t>Renovate the newly purchased premises at 35 O’Connell Street, Dungarvan. This will entail the full refit and the construction of an extension at the rear of the building to hold 2 Championship Snooker Tables, and 1 Championship Pool Table on the ground floor. Upstairs will be a room for Board Games and Card Playing.</w:t>
            </w:r>
          </w:p>
          <w:p w:rsidR="00125C13" w:rsidRPr="00BB2D1D" w:rsidRDefault="00125C13" w:rsidP="00125C13">
            <w:pPr>
              <w:spacing w:after="0" w:line="240" w:lineRule="auto"/>
              <w:rPr>
                <w:b/>
              </w:rPr>
            </w:pPr>
          </w:p>
        </w:tc>
      </w:tr>
      <w:tr w:rsidR="00125C13" w:rsidRPr="00BB2D1D" w:rsidTr="00125C13">
        <w:trPr>
          <w:trHeight w:val="78"/>
        </w:trPr>
        <w:tc>
          <w:tcPr>
            <w:tcW w:w="3794" w:type="dxa"/>
            <w:vMerge w:val="restart"/>
          </w:tcPr>
          <w:p w:rsidR="00125C13" w:rsidRPr="00BB2D1D" w:rsidRDefault="00125C13" w:rsidP="00125C13">
            <w:pPr>
              <w:spacing w:after="0" w:line="240" w:lineRule="auto"/>
            </w:pPr>
            <w:r w:rsidRPr="00BB2D1D">
              <w:rPr>
                <w:b/>
              </w:rPr>
              <w:t xml:space="preserve">Detail exactly what WLP will be funding </w:t>
            </w:r>
            <w:r w:rsidRPr="00BB2D1D">
              <w:t>(List items from Project Assessment Report)</w:t>
            </w:r>
          </w:p>
          <w:p w:rsidR="00125C13" w:rsidRPr="00BB2D1D" w:rsidRDefault="00125C13" w:rsidP="00125C13">
            <w:pPr>
              <w:spacing w:after="0" w:line="240" w:lineRule="auto"/>
              <w:rPr>
                <w:b/>
              </w:rPr>
            </w:pPr>
          </w:p>
          <w:p w:rsidR="00125C13" w:rsidRPr="00BB2D1D" w:rsidRDefault="00125C13" w:rsidP="00125C13">
            <w:pPr>
              <w:spacing w:after="0" w:line="240" w:lineRule="auto"/>
              <w:rPr>
                <w:b/>
              </w:rPr>
            </w:pPr>
          </w:p>
          <w:p w:rsidR="00125C13" w:rsidRPr="00BB2D1D" w:rsidRDefault="00125C13" w:rsidP="00125C13">
            <w:pPr>
              <w:spacing w:after="0" w:line="240" w:lineRule="auto"/>
              <w:rPr>
                <w:b/>
              </w:rPr>
            </w:pPr>
          </w:p>
          <w:p w:rsidR="00125C13" w:rsidRPr="00BB2D1D" w:rsidRDefault="00125C13" w:rsidP="00125C13">
            <w:pPr>
              <w:spacing w:after="0" w:line="240" w:lineRule="auto"/>
              <w:rPr>
                <w:b/>
              </w:rPr>
            </w:pPr>
          </w:p>
          <w:p w:rsidR="00125C13" w:rsidRPr="00BB2D1D" w:rsidRDefault="00125C13" w:rsidP="00125C13">
            <w:pPr>
              <w:spacing w:after="0" w:line="240" w:lineRule="auto"/>
              <w:rPr>
                <w:b/>
              </w:rPr>
            </w:pPr>
            <w:r w:rsidRPr="00BB2D1D">
              <w:rPr>
                <w:b/>
              </w:rPr>
              <w:t>Total Funding</w:t>
            </w:r>
          </w:p>
        </w:tc>
        <w:tc>
          <w:tcPr>
            <w:tcW w:w="1984" w:type="dxa"/>
          </w:tcPr>
          <w:p w:rsidR="00125C13" w:rsidRPr="00BB2D1D" w:rsidRDefault="00125C13" w:rsidP="00125C13">
            <w:pPr>
              <w:spacing w:after="0" w:line="240" w:lineRule="auto"/>
              <w:rPr>
                <w:b/>
              </w:rPr>
            </w:pPr>
            <w:r w:rsidRPr="00BB2D1D">
              <w:rPr>
                <w:b/>
              </w:rPr>
              <w:t>Detail</w:t>
            </w:r>
          </w:p>
        </w:tc>
        <w:tc>
          <w:tcPr>
            <w:tcW w:w="1843" w:type="dxa"/>
          </w:tcPr>
          <w:p w:rsidR="00125C13" w:rsidRPr="00BB2D1D" w:rsidRDefault="00125C13" w:rsidP="00125C13">
            <w:pPr>
              <w:spacing w:after="0" w:line="240" w:lineRule="auto"/>
              <w:rPr>
                <w:b/>
              </w:rPr>
            </w:pPr>
            <w:r w:rsidRPr="00BB2D1D">
              <w:rPr>
                <w:b/>
              </w:rPr>
              <w:t>Total Cost (Expenditure)</w:t>
            </w:r>
          </w:p>
        </w:tc>
        <w:tc>
          <w:tcPr>
            <w:tcW w:w="3260" w:type="dxa"/>
          </w:tcPr>
          <w:p w:rsidR="00125C13" w:rsidRPr="00BB2D1D" w:rsidRDefault="00125C13" w:rsidP="00125C13">
            <w:pPr>
              <w:spacing w:after="0" w:line="240" w:lineRule="auto"/>
              <w:rPr>
                <w:b/>
              </w:rPr>
            </w:pPr>
            <w:r w:rsidRPr="00BB2D1D">
              <w:rPr>
                <w:b/>
              </w:rPr>
              <w:t>Grant Aid recommend by the Evaluation Committee @</w:t>
            </w:r>
            <w:r>
              <w:rPr>
                <w:b/>
              </w:rPr>
              <w:t xml:space="preserve"> 75</w:t>
            </w:r>
            <w:r w:rsidRPr="00BB2D1D">
              <w:rPr>
                <w:b/>
              </w:rPr>
              <w:t xml:space="preserve"> %</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Construction</w:t>
            </w:r>
          </w:p>
        </w:tc>
        <w:tc>
          <w:tcPr>
            <w:tcW w:w="1843" w:type="dxa"/>
          </w:tcPr>
          <w:p w:rsidR="00125C13" w:rsidRPr="00BB2D1D" w:rsidRDefault="00125C13" w:rsidP="00125C13">
            <w:pPr>
              <w:spacing w:after="0" w:line="240" w:lineRule="auto"/>
              <w:rPr>
                <w:b/>
              </w:rPr>
            </w:pPr>
            <w:r>
              <w:rPr>
                <w:b/>
              </w:rPr>
              <w:t>107,484.70</w:t>
            </w:r>
          </w:p>
        </w:tc>
        <w:tc>
          <w:tcPr>
            <w:tcW w:w="3260" w:type="dxa"/>
          </w:tcPr>
          <w:p w:rsidR="00125C13" w:rsidRPr="00BB2D1D" w:rsidRDefault="00125C13" w:rsidP="00125C13">
            <w:pPr>
              <w:spacing w:after="0" w:line="240" w:lineRule="auto"/>
              <w:rPr>
                <w:b/>
              </w:rPr>
            </w:pPr>
            <w:r>
              <w:rPr>
                <w:b/>
              </w:rPr>
              <w:t>80,613.53</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2 X Snooker Tables</w:t>
            </w:r>
          </w:p>
        </w:tc>
        <w:tc>
          <w:tcPr>
            <w:tcW w:w="1843" w:type="dxa"/>
          </w:tcPr>
          <w:p w:rsidR="00125C13" w:rsidRPr="00BB2D1D" w:rsidRDefault="00125C13" w:rsidP="00125C13">
            <w:pPr>
              <w:spacing w:after="0" w:line="240" w:lineRule="auto"/>
              <w:rPr>
                <w:b/>
              </w:rPr>
            </w:pPr>
            <w:r>
              <w:rPr>
                <w:b/>
              </w:rPr>
              <w:t xml:space="preserve">  16,000.00</w:t>
            </w:r>
          </w:p>
        </w:tc>
        <w:tc>
          <w:tcPr>
            <w:tcW w:w="3260" w:type="dxa"/>
          </w:tcPr>
          <w:p w:rsidR="00125C13" w:rsidRPr="00BB2D1D" w:rsidRDefault="00125C13" w:rsidP="00125C13">
            <w:pPr>
              <w:spacing w:after="0" w:line="240" w:lineRule="auto"/>
              <w:rPr>
                <w:b/>
              </w:rPr>
            </w:pPr>
            <w:r>
              <w:rPr>
                <w:b/>
              </w:rPr>
              <w:t>12,000.00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1 X Pool Table</w:t>
            </w:r>
          </w:p>
        </w:tc>
        <w:tc>
          <w:tcPr>
            <w:tcW w:w="1843" w:type="dxa"/>
          </w:tcPr>
          <w:p w:rsidR="00125C13" w:rsidRPr="00BB2D1D" w:rsidRDefault="00125C13" w:rsidP="00125C13">
            <w:pPr>
              <w:spacing w:after="0" w:line="240" w:lineRule="auto"/>
              <w:rPr>
                <w:b/>
              </w:rPr>
            </w:pPr>
            <w:r>
              <w:rPr>
                <w:b/>
              </w:rPr>
              <w:t xml:space="preserve">    1,850.00</w:t>
            </w:r>
          </w:p>
        </w:tc>
        <w:tc>
          <w:tcPr>
            <w:tcW w:w="3260" w:type="dxa"/>
          </w:tcPr>
          <w:p w:rsidR="00125C13" w:rsidRPr="00BB2D1D" w:rsidRDefault="00125C13" w:rsidP="00125C13">
            <w:pPr>
              <w:spacing w:after="0" w:line="240" w:lineRule="auto"/>
              <w:rPr>
                <w:b/>
              </w:rPr>
            </w:pPr>
            <w:r>
              <w:rPr>
                <w:b/>
              </w:rPr>
              <w:t xml:space="preserve">  1,387.50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2 X Table Lights</w:t>
            </w:r>
          </w:p>
        </w:tc>
        <w:tc>
          <w:tcPr>
            <w:tcW w:w="1843" w:type="dxa"/>
          </w:tcPr>
          <w:p w:rsidR="00125C13" w:rsidRPr="00BB2D1D" w:rsidRDefault="00125C13" w:rsidP="00125C13">
            <w:pPr>
              <w:spacing w:after="0" w:line="240" w:lineRule="auto"/>
              <w:rPr>
                <w:b/>
              </w:rPr>
            </w:pPr>
            <w:r>
              <w:rPr>
                <w:b/>
              </w:rPr>
              <w:t xml:space="preserve">    760.00</w:t>
            </w:r>
          </w:p>
        </w:tc>
        <w:tc>
          <w:tcPr>
            <w:tcW w:w="3260" w:type="dxa"/>
          </w:tcPr>
          <w:p w:rsidR="00125C13" w:rsidRPr="00BB2D1D" w:rsidRDefault="00125C13" w:rsidP="00125C13">
            <w:pPr>
              <w:spacing w:after="0" w:line="240" w:lineRule="auto"/>
              <w:rPr>
                <w:b/>
              </w:rPr>
            </w:pPr>
            <w:r>
              <w:rPr>
                <w:b/>
              </w:rPr>
              <w:t xml:space="preserve">    570.00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2 x Table Irons</w:t>
            </w:r>
          </w:p>
        </w:tc>
        <w:tc>
          <w:tcPr>
            <w:tcW w:w="1843" w:type="dxa"/>
          </w:tcPr>
          <w:p w:rsidR="00125C13" w:rsidRPr="00BB2D1D" w:rsidRDefault="00125C13" w:rsidP="00125C13">
            <w:pPr>
              <w:spacing w:after="0" w:line="240" w:lineRule="auto"/>
              <w:rPr>
                <w:b/>
              </w:rPr>
            </w:pPr>
            <w:r>
              <w:rPr>
                <w:b/>
              </w:rPr>
              <w:t xml:space="preserve">    660.00</w:t>
            </w:r>
          </w:p>
        </w:tc>
        <w:tc>
          <w:tcPr>
            <w:tcW w:w="3260" w:type="dxa"/>
          </w:tcPr>
          <w:p w:rsidR="00125C13" w:rsidRPr="00BB2D1D" w:rsidRDefault="00125C13" w:rsidP="00125C13">
            <w:pPr>
              <w:spacing w:after="0" w:line="240" w:lineRule="auto"/>
              <w:rPr>
                <w:b/>
              </w:rPr>
            </w:pPr>
            <w:r>
              <w:rPr>
                <w:b/>
              </w:rPr>
              <w:t xml:space="preserve">    495.00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Strachen Cloth</w:t>
            </w:r>
          </w:p>
        </w:tc>
        <w:tc>
          <w:tcPr>
            <w:tcW w:w="1843" w:type="dxa"/>
          </w:tcPr>
          <w:p w:rsidR="00125C13" w:rsidRPr="00BB2D1D" w:rsidRDefault="00125C13" w:rsidP="00125C13">
            <w:pPr>
              <w:spacing w:after="0" w:line="240" w:lineRule="auto"/>
              <w:rPr>
                <w:b/>
              </w:rPr>
            </w:pPr>
            <w:r>
              <w:rPr>
                <w:b/>
              </w:rPr>
              <w:t xml:space="preserve"> 3,750.00</w:t>
            </w:r>
          </w:p>
        </w:tc>
        <w:tc>
          <w:tcPr>
            <w:tcW w:w="3260" w:type="dxa"/>
          </w:tcPr>
          <w:p w:rsidR="00125C13" w:rsidRPr="00BB2D1D" w:rsidRDefault="00125C13" w:rsidP="00125C13">
            <w:pPr>
              <w:spacing w:after="0" w:line="240" w:lineRule="auto"/>
              <w:rPr>
                <w:b/>
              </w:rPr>
            </w:pPr>
            <w:r>
              <w:rPr>
                <w:b/>
              </w:rPr>
              <w:t xml:space="preserve"> 2,812.50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Table Heating</w:t>
            </w:r>
          </w:p>
        </w:tc>
        <w:tc>
          <w:tcPr>
            <w:tcW w:w="1843" w:type="dxa"/>
          </w:tcPr>
          <w:p w:rsidR="00125C13" w:rsidRPr="00BB2D1D" w:rsidRDefault="00125C13" w:rsidP="00125C13">
            <w:pPr>
              <w:spacing w:after="0" w:line="240" w:lineRule="auto"/>
              <w:rPr>
                <w:b/>
              </w:rPr>
            </w:pPr>
            <w:r>
              <w:rPr>
                <w:b/>
              </w:rPr>
              <w:t xml:space="preserve">    900.00 </w:t>
            </w:r>
          </w:p>
        </w:tc>
        <w:tc>
          <w:tcPr>
            <w:tcW w:w="3260" w:type="dxa"/>
          </w:tcPr>
          <w:p w:rsidR="00125C13" w:rsidRPr="00BB2D1D" w:rsidRDefault="00125C13" w:rsidP="00125C13">
            <w:pPr>
              <w:spacing w:after="0" w:line="240" w:lineRule="auto"/>
              <w:rPr>
                <w:b/>
              </w:rPr>
            </w:pPr>
            <w:r>
              <w:rPr>
                <w:b/>
              </w:rPr>
              <w:t xml:space="preserve">    675.00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4 X Extended Rests</w:t>
            </w:r>
          </w:p>
        </w:tc>
        <w:tc>
          <w:tcPr>
            <w:tcW w:w="1843" w:type="dxa"/>
          </w:tcPr>
          <w:p w:rsidR="00125C13" w:rsidRPr="00BB2D1D" w:rsidRDefault="00125C13" w:rsidP="00125C13">
            <w:pPr>
              <w:spacing w:after="0" w:line="240" w:lineRule="auto"/>
              <w:rPr>
                <w:b/>
              </w:rPr>
            </w:pPr>
            <w:r>
              <w:rPr>
                <w:b/>
              </w:rPr>
              <w:t xml:space="preserve">     214.09</w:t>
            </w:r>
          </w:p>
        </w:tc>
        <w:tc>
          <w:tcPr>
            <w:tcW w:w="3260" w:type="dxa"/>
          </w:tcPr>
          <w:p w:rsidR="00125C13" w:rsidRPr="00BB2D1D" w:rsidRDefault="00125C13" w:rsidP="00125C13">
            <w:pPr>
              <w:spacing w:after="0" w:line="240" w:lineRule="auto"/>
              <w:rPr>
                <w:b/>
              </w:rPr>
            </w:pPr>
            <w:r>
              <w:rPr>
                <w:b/>
              </w:rPr>
              <w:t xml:space="preserve">    160.57</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p>
        </w:tc>
        <w:tc>
          <w:tcPr>
            <w:tcW w:w="1843" w:type="dxa"/>
          </w:tcPr>
          <w:p w:rsidR="00125C13" w:rsidRPr="00BB2D1D" w:rsidRDefault="00125C13" w:rsidP="00125C13">
            <w:pPr>
              <w:spacing w:after="0" w:line="240" w:lineRule="auto"/>
              <w:rPr>
                <w:b/>
              </w:rPr>
            </w:pPr>
            <w:r>
              <w:rPr>
                <w:b/>
              </w:rPr>
              <w:t xml:space="preserve">     214.09</w:t>
            </w:r>
          </w:p>
        </w:tc>
        <w:tc>
          <w:tcPr>
            <w:tcW w:w="3260" w:type="dxa"/>
          </w:tcPr>
          <w:p w:rsidR="00125C13" w:rsidRPr="00BB2D1D" w:rsidRDefault="00125C13" w:rsidP="00125C13">
            <w:pPr>
              <w:spacing w:after="0" w:line="240" w:lineRule="auto"/>
              <w:rPr>
                <w:b/>
              </w:rPr>
            </w:pPr>
            <w:r>
              <w:rPr>
                <w:b/>
              </w:rPr>
              <w:t xml:space="preserve">    160.57</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p>
        </w:tc>
        <w:tc>
          <w:tcPr>
            <w:tcW w:w="1843" w:type="dxa"/>
          </w:tcPr>
          <w:p w:rsidR="00125C13" w:rsidRPr="00BB2D1D" w:rsidRDefault="00125C13" w:rsidP="00125C13">
            <w:pPr>
              <w:spacing w:after="0" w:line="240" w:lineRule="auto"/>
              <w:rPr>
                <w:b/>
              </w:rPr>
            </w:pPr>
            <w:r>
              <w:rPr>
                <w:b/>
              </w:rPr>
              <w:t xml:space="preserve">       20.93</w:t>
            </w:r>
          </w:p>
        </w:tc>
        <w:tc>
          <w:tcPr>
            <w:tcW w:w="3260" w:type="dxa"/>
          </w:tcPr>
          <w:p w:rsidR="00125C13" w:rsidRPr="00BB2D1D" w:rsidRDefault="00125C13" w:rsidP="00125C13">
            <w:pPr>
              <w:spacing w:after="0" w:line="240" w:lineRule="auto"/>
              <w:rPr>
                <w:b/>
              </w:rPr>
            </w:pPr>
            <w:r>
              <w:rPr>
                <w:b/>
              </w:rPr>
              <w:t xml:space="preserve">      15.70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p>
        </w:tc>
        <w:tc>
          <w:tcPr>
            <w:tcW w:w="1843" w:type="dxa"/>
          </w:tcPr>
          <w:p w:rsidR="00125C13" w:rsidRPr="00BB2D1D" w:rsidRDefault="00125C13" w:rsidP="00125C13">
            <w:pPr>
              <w:spacing w:after="0" w:line="240" w:lineRule="auto"/>
              <w:rPr>
                <w:b/>
              </w:rPr>
            </w:pPr>
            <w:r>
              <w:rPr>
                <w:b/>
              </w:rPr>
              <w:t xml:space="preserve">     101.77</w:t>
            </w:r>
          </w:p>
        </w:tc>
        <w:tc>
          <w:tcPr>
            <w:tcW w:w="3260" w:type="dxa"/>
          </w:tcPr>
          <w:p w:rsidR="00125C13" w:rsidRPr="00BB2D1D" w:rsidRDefault="00125C13" w:rsidP="00125C13">
            <w:pPr>
              <w:spacing w:after="0" w:line="240" w:lineRule="auto"/>
              <w:rPr>
                <w:b/>
              </w:rPr>
            </w:pPr>
            <w:r>
              <w:rPr>
                <w:b/>
              </w:rPr>
              <w:t xml:space="preserve">      76.33</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1 G Balls</w:t>
            </w:r>
          </w:p>
        </w:tc>
        <w:tc>
          <w:tcPr>
            <w:tcW w:w="1843" w:type="dxa"/>
          </w:tcPr>
          <w:p w:rsidR="00125C13" w:rsidRPr="00BB2D1D" w:rsidRDefault="00125C13" w:rsidP="00125C13">
            <w:pPr>
              <w:spacing w:after="0" w:line="240" w:lineRule="auto"/>
              <w:rPr>
                <w:b/>
              </w:rPr>
            </w:pPr>
            <w:r>
              <w:rPr>
                <w:b/>
              </w:rPr>
              <w:t xml:space="preserve">  1,411.50 </w:t>
            </w:r>
          </w:p>
        </w:tc>
        <w:tc>
          <w:tcPr>
            <w:tcW w:w="3260" w:type="dxa"/>
          </w:tcPr>
          <w:p w:rsidR="00125C13" w:rsidRPr="00BB2D1D" w:rsidRDefault="00125C13" w:rsidP="00125C13">
            <w:pPr>
              <w:spacing w:after="0" w:line="240" w:lineRule="auto"/>
              <w:rPr>
                <w:b/>
              </w:rPr>
            </w:pPr>
            <w:r>
              <w:rPr>
                <w:b/>
              </w:rPr>
              <w:t xml:space="preserve"> 1,058.63</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Billiard Balls</w:t>
            </w:r>
          </w:p>
        </w:tc>
        <w:tc>
          <w:tcPr>
            <w:tcW w:w="1843" w:type="dxa"/>
          </w:tcPr>
          <w:p w:rsidR="00125C13" w:rsidRPr="00BB2D1D" w:rsidRDefault="00125C13" w:rsidP="00125C13">
            <w:pPr>
              <w:spacing w:after="0" w:line="240" w:lineRule="auto"/>
              <w:rPr>
                <w:b/>
              </w:rPr>
            </w:pPr>
            <w:r>
              <w:rPr>
                <w:b/>
              </w:rPr>
              <w:t xml:space="preserve">      305.66</w:t>
            </w:r>
          </w:p>
        </w:tc>
        <w:tc>
          <w:tcPr>
            <w:tcW w:w="3260" w:type="dxa"/>
          </w:tcPr>
          <w:p w:rsidR="00125C13" w:rsidRPr="00BB2D1D" w:rsidRDefault="00125C13" w:rsidP="00125C13">
            <w:pPr>
              <w:spacing w:after="0" w:line="240" w:lineRule="auto"/>
              <w:rPr>
                <w:b/>
              </w:rPr>
            </w:pPr>
            <w:r>
              <w:rPr>
                <w:b/>
              </w:rPr>
              <w:t xml:space="preserve">    229.25</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Brush</w:t>
            </w:r>
          </w:p>
        </w:tc>
        <w:tc>
          <w:tcPr>
            <w:tcW w:w="1843" w:type="dxa"/>
          </w:tcPr>
          <w:p w:rsidR="00125C13" w:rsidRPr="00BB2D1D" w:rsidRDefault="00125C13" w:rsidP="00125C13">
            <w:pPr>
              <w:spacing w:after="0" w:line="240" w:lineRule="auto"/>
              <w:rPr>
                <w:b/>
              </w:rPr>
            </w:pPr>
            <w:r>
              <w:rPr>
                <w:b/>
              </w:rPr>
              <w:t xml:space="preserve">      126.40</w:t>
            </w:r>
          </w:p>
        </w:tc>
        <w:tc>
          <w:tcPr>
            <w:tcW w:w="3260" w:type="dxa"/>
          </w:tcPr>
          <w:p w:rsidR="00125C13" w:rsidRPr="00BB2D1D" w:rsidRDefault="00125C13" w:rsidP="00125C13">
            <w:pPr>
              <w:spacing w:after="0" w:line="240" w:lineRule="auto"/>
              <w:rPr>
                <w:b/>
              </w:rPr>
            </w:pPr>
            <w:r>
              <w:rPr>
                <w:b/>
              </w:rPr>
              <w:t xml:space="preserve">      94.80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Napping Block</w:t>
            </w:r>
          </w:p>
        </w:tc>
        <w:tc>
          <w:tcPr>
            <w:tcW w:w="1843" w:type="dxa"/>
          </w:tcPr>
          <w:p w:rsidR="00125C13" w:rsidRPr="00BB2D1D" w:rsidRDefault="00125C13" w:rsidP="00125C13">
            <w:pPr>
              <w:spacing w:after="0" w:line="240" w:lineRule="auto"/>
              <w:rPr>
                <w:b/>
              </w:rPr>
            </w:pPr>
            <w:r>
              <w:rPr>
                <w:b/>
              </w:rPr>
              <w:t xml:space="preserve">      122.29</w:t>
            </w:r>
          </w:p>
        </w:tc>
        <w:tc>
          <w:tcPr>
            <w:tcW w:w="3260" w:type="dxa"/>
          </w:tcPr>
          <w:p w:rsidR="00125C13" w:rsidRPr="00BB2D1D" w:rsidRDefault="00125C13" w:rsidP="00125C13">
            <w:pPr>
              <w:spacing w:after="0" w:line="240" w:lineRule="auto"/>
              <w:rPr>
                <w:b/>
              </w:rPr>
            </w:pPr>
            <w:r>
              <w:rPr>
                <w:b/>
              </w:rPr>
              <w:t xml:space="preserve">      91.18</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3 X Monitors</w:t>
            </w:r>
          </w:p>
        </w:tc>
        <w:tc>
          <w:tcPr>
            <w:tcW w:w="1843" w:type="dxa"/>
          </w:tcPr>
          <w:p w:rsidR="00125C13" w:rsidRPr="00BB2D1D" w:rsidRDefault="00125C13" w:rsidP="00125C13">
            <w:pPr>
              <w:spacing w:after="0" w:line="240" w:lineRule="auto"/>
              <w:rPr>
                <w:b/>
              </w:rPr>
            </w:pPr>
            <w:r>
              <w:rPr>
                <w:b/>
              </w:rPr>
              <w:t xml:space="preserve">   1,291.50</w:t>
            </w:r>
          </w:p>
        </w:tc>
        <w:tc>
          <w:tcPr>
            <w:tcW w:w="3260" w:type="dxa"/>
          </w:tcPr>
          <w:p w:rsidR="00125C13" w:rsidRPr="00BB2D1D" w:rsidRDefault="00125C13" w:rsidP="00125C13">
            <w:pPr>
              <w:spacing w:after="0" w:line="240" w:lineRule="auto"/>
              <w:rPr>
                <w:b/>
              </w:rPr>
            </w:pPr>
            <w:r>
              <w:rPr>
                <w:b/>
              </w:rPr>
              <w:t xml:space="preserve">    968.63</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1 X Large Monitor</w:t>
            </w:r>
          </w:p>
        </w:tc>
        <w:tc>
          <w:tcPr>
            <w:tcW w:w="1843" w:type="dxa"/>
          </w:tcPr>
          <w:p w:rsidR="00125C13" w:rsidRPr="00BB2D1D" w:rsidRDefault="00125C13" w:rsidP="00125C13">
            <w:pPr>
              <w:spacing w:after="0" w:line="240" w:lineRule="auto"/>
              <w:rPr>
                <w:b/>
              </w:rPr>
            </w:pPr>
            <w:r>
              <w:rPr>
                <w:b/>
              </w:rPr>
              <w:t xml:space="preserve">       836.40</w:t>
            </w:r>
          </w:p>
        </w:tc>
        <w:tc>
          <w:tcPr>
            <w:tcW w:w="3260" w:type="dxa"/>
          </w:tcPr>
          <w:p w:rsidR="00125C13" w:rsidRPr="00BB2D1D" w:rsidRDefault="00125C13" w:rsidP="00125C13">
            <w:pPr>
              <w:spacing w:after="0" w:line="240" w:lineRule="auto"/>
              <w:rPr>
                <w:b/>
              </w:rPr>
            </w:pPr>
            <w:r>
              <w:rPr>
                <w:b/>
              </w:rPr>
              <w:t xml:space="preserve">    627.30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2 X Scoring Tablets</w:t>
            </w:r>
          </w:p>
        </w:tc>
        <w:tc>
          <w:tcPr>
            <w:tcW w:w="1843" w:type="dxa"/>
          </w:tcPr>
          <w:p w:rsidR="00125C13" w:rsidRPr="00BB2D1D" w:rsidRDefault="00125C13" w:rsidP="00125C13">
            <w:pPr>
              <w:spacing w:after="0" w:line="240" w:lineRule="auto"/>
              <w:rPr>
                <w:b/>
              </w:rPr>
            </w:pPr>
            <w:r>
              <w:rPr>
                <w:b/>
              </w:rPr>
              <w:t xml:space="preserve">       369.00</w:t>
            </w:r>
          </w:p>
        </w:tc>
        <w:tc>
          <w:tcPr>
            <w:tcW w:w="3260" w:type="dxa"/>
          </w:tcPr>
          <w:p w:rsidR="00125C13" w:rsidRPr="00BB2D1D" w:rsidRDefault="00125C13" w:rsidP="00125C13">
            <w:pPr>
              <w:spacing w:after="0" w:line="240" w:lineRule="auto"/>
              <w:rPr>
                <w:b/>
              </w:rPr>
            </w:pPr>
            <w:r>
              <w:rPr>
                <w:b/>
              </w:rPr>
              <w:t xml:space="preserve">    276.75</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2 X Electronic Boards</w:t>
            </w:r>
          </w:p>
        </w:tc>
        <w:tc>
          <w:tcPr>
            <w:tcW w:w="1843" w:type="dxa"/>
          </w:tcPr>
          <w:p w:rsidR="00125C13" w:rsidRPr="00BB2D1D" w:rsidRDefault="00125C13" w:rsidP="00125C13">
            <w:pPr>
              <w:spacing w:after="0" w:line="240" w:lineRule="auto"/>
              <w:rPr>
                <w:b/>
              </w:rPr>
            </w:pPr>
            <w:r>
              <w:rPr>
                <w:b/>
              </w:rPr>
              <w:t xml:space="preserve">       319.80</w:t>
            </w:r>
          </w:p>
        </w:tc>
        <w:tc>
          <w:tcPr>
            <w:tcW w:w="3260" w:type="dxa"/>
          </w:tcPr>
          <w:p w:rsidR="00125C13" w:rsidRPr="00BB2D1D" w:rsidRDefault="00125C13" w:rsidP="00125C13">
            <w:pPr>
              <w:spacing w:after="0" w:line="240" w:lineRule="auto"/>
              <w:rPr>
                <w:b/>
              </w:rPr>
            </w:pPr>
            <w:r>
              <w:rPr>
                <w:b/>
              </w:rPr>
              <w:t xml:space="preserve">    239.85</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Table Fitting</w:t>
            </w:r>
          </w:p>
        </w:tc>
        <w:tc>
          <w:tcPr>
            <w:tcW w:w="1843" w:type="dxa"/>
          </w:tcPr>
          <w:p w:rsidR="00125C13" w:rsidRPr="00BB2D1D" w:rsidRDefault="00125C13" w:rsidP="00125C13">
            <w:pPr>
              <w:spacing w:after="0" w:line="240" w:lineRule="auto"/>
              <w:rPr>
                <w:b/>
              </w:rPr>
            </w:pPr>
            <w:r>
              <w:rPr>
                <w:b/>
              </w:rPr>
              <w:t xml:space="preserve">        0.00</w:t>
            </w:r>
          </w:p>
        </w:tc>
        <w:tc>
          <w:tcPr>
            <w:tcW w:w="3260" w:type="dxa"/>
          </w:tcPr>
          <w:p w:rsidR="00125C13" w:rsidRPr="00BB2D1D" w:rsidRDefault="00125C13" w:rsidP="00125C13">
            <w:pPr>
              <w:spacing w:after="0" w:line="240" w:lineRule="auto"/>
              <w:rPr>
                <w:b/>
              </w:rPr>
            </w:pPr>
            <w:r>
              <w:rPr>
                <w:b/>
              </w:rPr>
              <w:t xml:space="preserve">    0.00</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Dart Board</w:t>
            </w:r>
          </w:p>
        </w:tc>
        <w:tc>
          <w:tcPr>
            <w:tcW w:w="1843" w:type="dxa"/>
          </w:tcPr>
          <w:p w:rsidR="00125C13" w:rsidRPr="00BB2D1D" w:rsidRDefault="00125C13" w:rsidP="00125C13">
            <w:pPr>
              <w:spacing w:after="0" w:line="240" w:lineRule="auto"/>
              <w:rPr>
                <w:b/>
              </w:rPr>
            </w:pPr>
            <w:r>
              <w:rPr>
                <w:b/>
              </w:rPr>
              <w:t xml:space="preserve">        223.03</w:t>
            </w:r>
          </w:p>
        </w:tc>
        <w:tc>
          <w:tcPr>
            <w:tcW w:w="3260" w:type="dxa"/>
          </w:tcPr>
          <w:p w:rsidR="00125C13" w:rsidRPr="00BB2D1D" w:rsidRDefault="00125C13" w:rsidP="00125C13">
            <w:pPr>
              <w:spacing w:after="0" w:line="240" w:lineRule="auto"/>
              <w:rPr>
                <w:b/>
              </w:rPr>
            </w:pPr>
            <w:r>
              <w:rPr>
                <w:b/>
              </w:rPr>
              <w:t xml:space="preserve">    167.27 </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r>
              <w:rPr>
                <w:b/>
              </w:rPr>
              <w:t>2 X Mini Tables</w:t>
            </w:r>
          </w:p>
        </w:tc>
        <w:tc>
          <w:tcPr>
            <w:tcW w:w="1843" w:type="dxa"/>
          </w:tcPr>
          <w:p w:rsidR="00125C13" w:rsidRPr="00BB2D1D" w:rsidRDefault="00125C13" w:rsidP="00125C13">
            <w:pPr>
              <w:spacing w:after="0" w:line="240" w:lineRule="auto"/>
              <w:rPr>
                <w:b/>
              </w:rPr>
            </w:pPr>
            <w:r>
              <w:rPr>
                <w:b/>
              </w:rPr>
              <w:t xml:space="preserve">     2,021.40</w:t>
            </w:r>
          </w:p>
        </w:tc>
        <w:tc>
          <w:tcPr>
            <w:tcW w:w="3260" w:type="dxa"/>
          </w:tcPr>
          <w:p w:rsidR="00125C13" w:rsidRPr="00BB2D1D" w:rsidRDefault="00125C13" w:rsidP="00125C13">
            <w:pPr>
              <w:spacing w:after="0" w:line="240" w:lineRule="auto"/>
              <w:rPr>
                <w:b/>
              </w:rPr>
            </w:pPr>
            <w:r>
              <w:rPr>
                <w:b/>
              </w:rPr>
              <w:t xml:space="preserve"> 1,516.05</w:t>
            </w: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p>
        </w:tc>
        <w:tc>
          <w:tcPr>
            <w:tcW w:w="1843" w:type="dxa"/>
          </w:tcPr>
          <w:p w:rsidR="00125C13" w:rsidRPr="00BB2D1D" w:rsidRDefault="00125C13" w:rsidP="00125C13">
            <w:pPr>
              <w:spacing w:after="0" w:line="240" w:lineRule="auto"/>
              <w:rPr>
                <w:b/>
              </w:rPr>
            </w:pPr>
          </w:p>
        </w:tc>
        <w:tc>
          <w:tcPr>
            <w:tcW w:w="3260" w:type="dxa"/>
          </w:tcPr>
          <w:p w:rsidR="00125C13" w:rsidRPr="00BB2D1D" w:rsidRDefault="00125C13" w:rsidP="00125C13">
            <w:pPr>
              <w:spacing w:after="0" w:line="240" w:lineRule="auto"/>
              <w:rPr>
                <w:b/>
              </w:rPr>
            </w:pPr>
          </w:p>
        </w:tc>
      </w:tr>
      <w:tr w:rsidR="00125C13" w:rsidRPr="00BB2D1D" w:rsidTr="00125C13">
        <w:trPr>
          <w:trHeight w:val="77"/>
        </w:trPr>
        <w:tc>
          <w:tcPr>
            <w:tcW w:w="3794" w:type="dxa"/>
            <w:vMerge/>
          </w:tcPr>
          <w:p w:rsidR="00125C13" w:rsidRPr="00BB2D1D" w:rsidRDefault="00125C13" w:rsidP="00125C13">
            <w:pPr>
              <w:spacing w:after="0" w:line="240" w:lineRule="auto"/>
              <w:rPr>
                <w:b/>
              </w:rPr>
            </w:pPr>
          </w:p>
        </w:tc>
        <w:tc>
          <w:tcPr>
            <w:tcW w:w="1984" w:type="dxa"/>
          </w:tcPr>
          <w:p w:rsidR="00125C13" w:rsidRPr="00BB2D1D" w:rsidRDefault="00125C13" w:rsidP="00125C13">
            <w:pPr>
              <w:spacing w:after="0" w:line="240" w:lineRule="auto"/>
              <w:rPr>
                <w:b/>
              </w:rPr>
            </w:pPr>
          </w:p>
        </w:tc>
        <w:tc>
          <w:tcPr>
            <w:tcW w:w="1843" w:type="dxa"/>
          </w:tcPr>
          <w:p w:rsidR="00125C13" w:rsidRPr="00BB2D1D" w:rsidRDefault="00125C13" w:rsidP="00125C13">
            <w:pPr>
              <w:spacing w:after="0" w:line="240" w:lineRule="auto"/>
              <w:rPr>
                <w:b/>
              </w:rPr>
            </w:pPr>
            <w:r>
              <w:rPr>
                <w:b/>
              </w:rPr>
              <w:t>€138,982.56</w:t>
            </w:r>
          </w:p>
        </w:tc>
        <w:tc>
          <w:tcPr>
            <w:tcW w:w="3260" w:type="dxa"/>
          </w:tcPr>
          <w:p w:rsidR="00125C13" w:rsidRPr="00BB2D1D" w:rsidRDefault="00125C13" w:rsidP="00125C13">
            <w:pPr>
              <w:spacing w:after="0" w:line="240" w:lineRule="auto"/>
              <w:rPr>
                <w:b/>
              </w:rPr>
            </w:pPr>
            <w:r>
              <w:rPr>
                <w:b/>
              </w:rPr>
              <w:t>€104,236.41</w:t>
            </w:r>
          </w:p>
        </w:tc>
      </w:tr>
      <w:tr w:rsidR="00125C13" w:rsidRPr="00BB2D1D" w:rsidTr="00125C13">
        <w:tc>
          <w:tcPr>
            <w:tcW w:w="3794" w:type="dxa"/>
          </w:tcPr>
          <w:p w:rsidR="00125C13" w:rsidRPr="00BB2D1D" w:rsidRDefault="00125C13" w:rsidP="00125C13">
            <w:pPr>
              <w:spacing w:after="0" w:line="240" w:lineRule="auto"/>
              <w:rPr>
                <w:b/>
              </w:rPr>
            </w:pPr>
            <w:r w:rsidRPr="00BB2D1D">
              <w:rPr>
                <w:b/>
              </w:rPr>
              <w:t>Was an assessment completed?: Date: ________________</w:t>
            </w:r>
          </w:p>
        </w:tc>
        <w:tc>
          <w:tcPr>
            <w:tcW w:w="7087" w:type="dxa"/>
            <w:gridSpan w:val="3"/>
          </w:tcPr>
          <w:p w:rsidR="00125C13" w:rsidRPr="00BB2D1D" w:rsidRDefault="00125C13" w:rsidP="00125C13">
            <w:pPr>
              <w:spacing w:after="0" w:line="240" w:lineRule="auto"/>
              <w:rPr>
                <w:b/>
              </w:rPr>
            </w:pPr>
            <w:r>
              <w:rPr>
                <w:b/>
              </w:rPr>
              <w:t>08/03/2021</w:t>
            </w:r>
          </w:p>
        </w:tc>
      </w:tr>
      <w:tr w:rsidR="00125C13" w:rsidRPr="00BB2D1D" w:rsidTr="00125C13">
        <w:tc>
          <w:tcPr>
            <w:tcW w:w="3794" w:type="dxa"/>
          </w:tcPr>
          <w:p w:rsidR="00125C13" w:rsidRPr="00BB2D1D" w:rsidRDefault="00125C13" w:rsidP="00125C13">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rsidR="00125C13" w:rsidRPr="00BB2D1D" w:rsidRDefault="00125C13" w:rsidP="00125C13">
            <w:pPr>
              <w:spacing w:after="0" w:line="240" w:lineRule="auto"/>
              <w:rPr>
                <w:b/>
              </w:rPr>
            </w:pPr>
            <w:r>
              <w:rPr>
                <w:b/>
              </w:rPr>
              <w:t xml:space="preserve">Yes. They were chosen on the basis of the lowest price for the construction element and most economically advantageous tender basis for the equipment. </w:t>
            </w:r>
          </w:p>
        </w:tc>
      </w:tr>
      <w:tr w:rsidR="00125C13" w:rsidRPr="00BB2D1D" w:rsidTr="00125C13">
        <w:tc>
          <w:tcPr>
            <w:tcW w:w="3794" w:type="dxa"/>
          </w:tcPr>
          <w:p w:rsidR="00125C13" w:rsidRPr="00BB2D1D" w:rsidRDefault="00125C13" w:rsidP="00125C13">
            <w:pPr>
              <w:spacing w:after="0" w:line="240" w:lineRule="auto"/>
              <w:rPr>
                <w:b/>
              </w:rPr>
            </w:pPr>
            <w:r w:rsidRPr="00BB2D1D">
              <w:rPr>
                <w:b/>
              </w:rPr>
              <w:t xml:space="preserve">Where the procurement process resulted in less than 3 quotes, the </w:t>
            </w:r>
            <w:r w:rsidRPr="00BB2D1D">
              <w:rPr>
                <w:b/>
              </w:rPr>
              <w:lastRenderedPageBreak/>
              <w:t>EC must show the additional steps taken to ensure the reasonableness of costs:</w:t>
            </w:r>
          </w:p>
        </w:tc>
        <w:tc>
          <w:tcPr>
            <w:tcW w:w="7087" w:type="dxa"/>
            <w:gridSpan w:val="3"/>
          </w:tcPr>
          <w:p w:rsidR="00125C13" w:rsidRPr="00BB2D1D" w:rsidRDefault="00125C13" w:rsidP="00125C13">
            <w:pPr>
              <w:spacing w:after="0" w:line="240" w:lineRule="auto"/>
              <w:rPr>
                <w:b/>
              </w:rPr>
            </w:pPr>
            <w:r>
              <w:rPr>
                <w:b/>
              </w:rPr>
              <w:lastRenderedPageBreak/>
              <w:t xml:space="preserve">The applicant used E Tenders for the Construction element and direct tenders for the equipment. They obtained the appropriate </w:t>
            </w:r>
            <w:r>
              <w:rPr>
                <w:b/>
              </w:rPr>
              <w:lastRenderedPageBreak/>
              <w:t>number of quotations.</w:t>
            </w:r>
          </w:p>
        </w:tc>
      </w:tr>
      <w:tr w:rsidR="00125C13" w:rsidRPr="00BB2D1D" w:rsidTr="00125C13">
        <w:tc>
          <w:tcPr>
            <w:tcW w:w="3794" w:type="dxa"/>
          </w:tcPr>
          <w:p w:rsidR="00125C13" w:rsidRPr="00BB2D1D" w:rsidRDefault="00125C13" w:rsidP="00125C13">
            <w:pPr>
              <w:spacing w:after="0" w:line="240" w:lineRule="auto"/>
              <w:rPr>
                <w:b/>
              </w:rPr>
            </w:pPr>
            <w:r w:rsidRPr="00BB2D1D">
              <w:rPr>
                <w:b/>
              </w:rPr>
              <w:lastRenderedPageBreak/>
              <w:t>Innovative Element of the project:</w:t>
            </w:r>
          </w:p>
        </w:tc>
        <w:tc>
          <w:tcPr>
            <w:tcW w:w="7087" w:type="dxa"/>
            <w:gridSpan w:val="3"/>
          </w:tcPr>
          <w:p w:rsidR="00125C13" w:rsidRPr="00B738E4" w:rsidRDefault="00125C13" w:rsidP="00125C13">
            <w:pPr>
              <w:spacing w:after="0" w:line="240" w:lineRule="auto"/>
              <w:rPr>
                <w:bCs/>
              </w:rPr>
            </w:pPr>
            <w:r w:rsidRPr="00B738E4">
              <w:rPr>
                <w:bCs/>
              </w:rPr>
              <w:t>It the only one of its kind in the area</w:t>
            </w:r>
          </w:p>
        </w:tc>
      </w:tr>
      <w:tr w:rsidR="00125C13" w:rsidRPr="00BB2D1D" w:rsidTr="00125C13">
        <w:tc>
          <w:tcPr>
            <w:tcW w:w="3794" w:type="dxa"/>
          </w:tcPr>
          <w:p w:rsidR="00125C13" w:rsidRPr="00BB2D1D" w:rsidRDefault="00125C13" w:rsidP="00125C13">
            <w:pPr>
              <w:spacing w:after="0" w:line="240" w:lineRule="auto"/>
              <w:rPr>
                <w:b/>
              </w:rPr>
            </w:pPr>
            <w:r w:rsidRPr="00BB2D1D">
              <w:rPr>
                <w:b/>
              </w:rPr>
              <w:t>Consideration of Deadweight:</w:t>
            </w:r>
          </w:p>
        </w:tc>
        <w:tc>
          <w:tcPr>
            <w:tcW w:w="7087" w:type="dxa"/>
            <w:gridSpan w:val="3"/>
          </w:tcPr>
          <w:p w:rsidR="00125C13" w:rsidRPr="00C600F1" w:rsidRDefault="00125C13" w:rsidP="00125C13">
            <w:pPr>
              <w:spacing w:after="0" w:line="240" w:lineRule="auto"/>
              <w:rPr>
                <w:bCs/>
              </w:rPr>
            </w:pPr>
            <w:r w:rsidRPr="00C600F1">
              <w:rPr>
                <w:bCs/>
              </w:rPr>
              <w:t>The Evaluation Committee did not consider deadweight an issue in this project as it will not proceed without funding.</w:t>
            </w:r>
          </w:p>
        </w:tc>
      </w:tr>
      <w:tr w:rsidR="00125C13" w:rsidRPr="00BB2D1D" w:rsidTr="00125C13">
        <w:tc>
          <w:tcPr>
            <w:tcW w:w="3794" w:type="dxa"/>
          </w:tcPr>
          <w:p w:rsidR="00125C13" w:rsidRPr="00BB2D1D" w:rsidRDefault="00125C13" w:rsidP="00125C13">
            <w:pPr>
              <w:spacing w:after="0" w:line="240" w:lineRule="auto"/>
              <w:rPr>
                <w:b/>
              </w:rPr>
            </w:pPr>
            <w:r w:rsidRPr="00BB2D1D">
              <w:rPr>
                <w:b/>
              </w:rPr>
              <w:t>Consideration of Displacement:</w:t>
            </w:r>
          </w:p>
        </w:tc>
        <w:tc>
          <w:tcPr>
            <w:tcW w:w="7087" w:type="dxa"/>
            <w:gridSpan w:val="3"/>
          </w:tcPr>
          <w:p w:rsidR="00125C13" w:rsidRPr="00B738E4" w:rsidRDefault="00125C13" w:rsidP="00125C13">
            <w:pPr>
              <w:spacing w:after="0" w:line="240" w:lineRule="auto"/>
              <w:rPr>
                <w:bCs/>
                <w:lang w:val="en-IE"/>
              </w:rPr>
            </w:pPr>
            <w:r w:rsidRPr="00B738E4">
              <w:rPr>
                <w:bCs/>
                <w:lang w:val="en-IE"/>
              </w:rPr>
              <w:t xml:space="preserve">Displacement is not an issue as this is the only facility in a 20-mile radius. The other facility in Cappoquin is in a parochial hall. </w:t>
            </w:r>
          </w:p>
        </w:tc>
      </w:tr>
      <w:tr w:rsidR="00125C13" w:rsidRPr="00BB2D1D" w:rsidTr="00125C13">
        <w:tc>
          <w:tcPr>
            <w:tcW w:w="3794" w:type="dxa"/>
          </w:tcPr>
          <w:p w:rsidR="00125C13" w:rsidRPr="00BB2D1D" w:rsidRDefault="00125C13" w:rsidP="00125C13">
            <w:pPr>
              <w:spacing w:after="0" w:line="240" w:lineRule="auto"/>
              <w:rPr>
                <w:b/>
              </w:rPr>
            </w:pPr>
            <w:r w:rsidRPr="00BB2D1D">
              <w:rPr>
                <w:b/>
              </w:rPr>
              <w:t>Economic justification for project:</w:t>
            </w:r>
          </w:p>
        </w:tc>
        <w:tc>
          <w:tcPr>
            <w:tcW w:w="7087" w:type="dxa"/>
            <w:gridSpan w:val="3"/>
          </w:tcPr>
          <w:p w:rsidR="00125C13" w:rsidRPr="00C600F1" w:rsidRDefault="00125C13" w:rsidP="00125C13">
            <w:pPr>
              <w:spacing w:after="0" w:line="240" w:lineRule="auto"/>
              <w:rPr>
                <w:bCs/>
              </w:rPr>
            </w:pPr>
            <w:r w:rsidRPr="00C600F1">
              <w:rPr>
                <w:bCs/>
              </w:rPr>
              <w:t xml:space="preserve">Funding will provide an amenity to the members and visiting tournaments </w:t>
            </w:r>
          </w:p>
        </w:tc>
      </w:tr>
      <w:tr w:rsidR="00125C13" w:rsidRPr="00BB2D1D" w:rsidTr="00125C13">
        <w:tc>
          <w:tcPr>
            <w:tcW w:w="3794" w:type="dxa"/>
          </w:tcPr>
          <w:p w:rsidR="00125C13" w:rsidRPr="00BB2D1D" w:rsidRDefault="00125C13" w:rsidP="00125C13">
            <w:pPr>
              <w:spacing w:after="0" w:line="240" w:lineRule="auto"/>
              <w:rPr>
                <w:b/>
              </w:rPr>
            </w:pPr>
            <w:r w:rsidRPr="00BB2D1D">
              <w:rPr>
                <w:b/>
              </w:rPr>
              <w:t>Average Score for Project:</w:t>
            </w:r>
          </w:p>
        </w:tc>
        <w:tc>
          <w:tcPr>
            <w:tcW w:w="7087" w:type="dxa"/>
            <w:gridSpan w:val="3"/>
          </w:tcPr>
          <w:p w:rsidR="00125C13" w:rsidRPr="00BB2D1D" w:rsidRDefault="00125C13" w:rsidP="00125C13">
            <w:pPr>
              <w:spacing w:after="0" w:line="240" w:lineRule="auto"/>
              <w:rPr>
                <w:b/>
              </w:rPr>
            </w:pPr>
            <w:r w:rsidRPr="00B738E4">
              <w:rPr>
                <w:b/>
                <w:bCs/>
                <w:lang w:val="en-GB"/>
              </w:rPr>
              <w:t>78/ 100 (1)</w:t>
            </w:r>
          </w:p>
        </w:tc>
      </w:tr>
      <w:tr w:rsidR="00125C13" w:rsidRPr="00BB2D1D" w:rsidTr="00125C13">
        <w:tc>
          <w:tcPr>
            <w:tcW w:w="3794" w:type="dxa"/>
          </w:tcPr>
          <w:p w:rsidR="00125C13" w:rsidRPr="00BB2D1D" w:rsidRDefault="00125C13" w:rsidP="00125C13">
            <w:pPr>
              <w:spacing w:after="0" w:line="240" w:lineRule="auto"/>
              <w:rPr>
                <w:b/>
              </w:rPr>
            </w:pPr>
            <w:r w:rsidRPr="00BB2D1D">
              <w:rPr>
                <w:b/>
              </w:rPr>
              <w:t>% level of aid &amp; ceiling:</w:t>
            </w:r>
          </w:p>
        </w:tc>
        <w:tc>
          <w:tcPr>
            <w:tcW w:w="7087" w:type="dxa"/>
            <w:gridSpan w:val="3"/>
          </w:tcPr>
          <w:p w:rsidR="00125C13" w:rsidRPr="00BB2D1D" w:rsidRDefault="00125C13" w:rsidP="00125C13">
            <w:pPr>
              <w:spacing w:after="0" w:line="240" w:lineRule="auto"/>
              <w:rPr>
                <w:b/>
              </w:rPr>
            </w:pPr>
            <w:r>
              <w:rPr>
                <w:b/>
              </w:rPr>
              <w:t>€104,236.41 or 75% of the eligible costs, whichever is the lesser amount.</w:t>
            </w:r>
          </w:p>
        </w:tc>
      </w:tr>
      <w:tr w:rsidR="00125C13" w:rsidRPr="00BB2D1D" w:rsidTr="00125C13">
        <w:tc>
          <w:tcPr>
            <w:tcW w:w="3794" w:type="dxa"/>
          </w:tcPr>
          <w:p w:rsidR="00125C13" w:rsidRPr="00BB2D1D" w:rsidRDefault="00125C13" w:rsidP="00125C13">
            <w:pPr>
              <w:spacing w:after="0" w:line="240" w:lineRule="auto"/>
              <w:rPr>
                <w:b/>
              </w:rPr>
            </w:pPr>
            <w:r w:rsidRPr="00BB2D1D">
              <w:rPr>
                <w:b/>
              </w:rPr>
              <w:t>E. C. Executive Summary/Rationale for Funding</w:t>
            </w:r>
          </w:p>
        </w:tc>
        <w:tc>
          <w:tcPr>
            <w:tcW w:w="7087" w:type="dxa"/>
            <w:gridSpan w:val="3"/>
          </w:tcPr>
          <w:p w:rsidR="00125C13" w:rsidRPr="00BB2D1D" w:rsidRDefault="00125C13" w:rsidP="00125C13">
            <w:pPr>
              <w:spacing w:after="0" w:line="240" w:lineRule="auto"/>
              <w:rPr>
                <w:b/>
              </w:rPr>
            </w:pPr>
            <w:r w:rsidRPr="00BB2D1D">
              <w:rPr>
                <w:b/>
              </w:rPr>
              <w:t>The Evaluation Committee agreed to recommend funding this project for the following reasons:-</w:t>
            </w:r>
          </w:p>
          <w:p w:rsidR="00125C13" w:rsidRPr="005A7E40" w:rsidRDefault="00125C13" w:rsidP="00125C13">
            <w:pPr>
              <w:ind w:left="-82"/>
              <w:jc w:val="both"/>
              <w:rPr>
                <w:rFonts w:cstheme="minorHAnsi"/>
                <w:b/>
                <w:bCs/>
              </w:rPr>
            </w:pPr>
            <w:r w:rsidRPr="005A7E40">
              <w:rPr>
                <w:rFonts w:cstheme="minorHAnsi"/>
                <w:b/>
                <w:bCs/>
              </w:rPr>
              <w:t>A maximum of €</w:t>
            </w:r>
            <w:r w:rsidRPr="000F31E5">
              <w:rPr>
                <w:rFonts w:cstheme="minorHAnsi"/>
                <w:b/>
                <w:bCs/>
                <w:i/>
              </w:rPr>
              <w:t>10</w:t>
            </w:r>
            <w:r>
              <w:rPr>
                <w:rFonts w:cstheme="minorHAnsi"/>
                <w:b/>
                <w:bCs/>
                <w:i/>
              </w:rPr>
              <w:t>4,236.41</w:t>
            </w:r>
            <w:r w:rsidRPr="000F31E5">
              <w:rPr>
                <w:rFonts w:cstheme="minorHAnsi"/>
                <w:b/>
                <w:bCs/>
                <w:i/>
              </w:rPr>
              <w:t xml:space="preserve"> </w:t>
            </w:r>
            <w:r w:rsidRPr="005A7E40">
              <w:rPr>
                <w:rFonts w:cstheme="minorHAnsi"/>
                <w:b/>
                <w:bCs/>
              </w:rPr>
              <w:t xml:space="preserve">or </w:t>
            </w:r>
            <w:r>
              <w:rPr>
                <w:rFonts w:cstheme="minorHAnsi"/>
                <w:b/>
                <w:bCs/>
              </w:rPr>
              <w:t>75</w:t>
            </w:r>
            <w:r w:rsidRPr="005A7E40">
              <w:rPr>
                <w:rFonts w:cstheme="minorHAnsi"/>
                <w:b/>
                <w:bCs/>
              </w:rPr>
              <w:t xml:space="preserve">% of eligible expenditure, whichever is the lesser </w:t>
            </w:r>
            <w:r>
              <w:rPr>
                <w:rFonts w:cstheme="minorHAnsi"/>
                <w:b/>
                <w:bCs/>
              </w:rPr>
              <w:t>for the following reasons</w:t>
            </w:r>
            <w:r w:rsidRPr="005A7E40">
              <w:rPr>
                <w:rFonts w:cstheme="minorHAnsi"/>
                <w:b/>
                <w:bCs/>
              </w:rPr>
              <w:t xml:space="preserve"> </w:t>
            </w:r>
          </w:p>
          <w:p w:rsidR="00125C13" w:rsidRPr="000F31E5" w:rsidRDefault="00125C13" w:rsidP="00125C13">
            <w:pPr>
              <w:numPr>
                <w:ilvl w:val="0"/>
                <w:numId w:val="7"/>
              </w:numPr>
              <w:spacing w:after="0" w:line="240" w:lineRule="auto"/>
              <w:jc w:val="both"/>
              <w:rPr>
                <w:rFonts w:cstheme="minorHAnsi"/>
                <w:bCs/>
              </w:rPr>
            </w:pPr>
            <w:r w:rsidRPr="005A7E40">
              <w:rPr>
                <w:rFonts w:cstheme="minorHAnsi"/>
                <w:bCs/>
              </w:rPr>
              <w:t xml:space="preserve">The project scored </w:t>
            </w:r>
            <w:r>
              <w:rPr>
                <w:rFonts w:cstheme="minorHAnsi"/>
                <w:bCs/>
              </w:rPr>
              <w:t>78</w:t>
            </w:r>
            <w:r w:rsidRPr="005A7E40">
              <w:rPr>
                <w:rFonts w:cstheme="minorHAnsi"/>
                <w:bCs/>
              </w:rPr>
              <w:t>/100</w:t>
            </w:r>
          </w:p>
          <w:p w:rsidR="00125C13" w:rsidRDefault="00125C13" w:rsidP="00125C13">
            <w:pPr>
              <w:numPr>
                <w:ilvl w:val="0"/>
                <w:numId w:val="7"/>
              </w:numPr>
              <w:spacing w:after="0" w:line="240" w:lineRule="auto"/>
              <w:jc w:val="both"/>
              <w:rPr>
                <w:rFonts w:cstheme="minorHAnsi"/>
                <w:bCs/>
              </w:rPr>
            </w:pPr>
            <w:r w:rsidRPr="005A7E40">
              <w:rPr>
                <w:rFonts w:cstheme="minorHAnsi"/>
                <w:bCs/>
              </w:rPr>
              <w:t xml:space="preserve">The project fits the Local Development Plan (LDS) for supporting </w:t>
            </w:r>
            <w:r>
              <w:rPr>
                <w:rFonts w:cstheme="minorHAnsi"/>
                <w:bCs/>
              </w:rPr>
              <w:t>tourism development</w:t>
            </w:r>
          </w:p>
          <w:p w:rsidR="00125C13" w:rsidRPr="00FF1F9F" w:rsidRDefault="00125C13" w:rsidP="00125C13">
            <w:pPr>
              <w:numPr>
                <w:ilvl w:val="0"/>
                <w:numId w:val="7"/>
              </w:numPr>
              <w:spacing w:after="0" w:line="240" w:lineRule="auto"/>
              <w:rPr>
                <w:rFonts w:cstheme="minorHAnsi"/>
                <w:bCs/>
                <w:lang w:val="en-IE"/>
              </w:rPr>
            </w:pPr>
            <w:r>
              <w:rPr>
                <w:rFonts w:cstheme="minorHAnsi"/>
                <w:bCs/>
              </w:rPr>
              <w:t xml:space="preserve">However funding is conditional on </w:t>
            </w:r>
            <w:r>
              <w:rPr>
                <w:rFonts w:cstheme="minorHAnsi"/>
                <w:bCs/>
                <w:lang w:val="en-IE"/>
              </w:rPr>
              <w:t>t</w:t>
            </w:r>
            <w:r w:rsidRPr="00FF1F9F">
              <w:rPr>
                <w:rFonts w:cstheme="minorHAnsi"/>
                <w:bCs/>
                <w:lang w:val="en-IE"/>
              </w:rPr>
              <w:t>he membership</w:t>
            </w:r>
            <w:r>
              <w:rPr>
                <w:rFonts w:cstheme="minorHAnsi"/>
                <w:bCs/>
                <w:lang w:val="en-IE"/>
              </w:rPr>
              <w:t xml:space="preserve"> being inclusive</w:t>
            </w:r>
            <w:r w:rsidRPr="00FF1F9F">
              <w:rPr>
                <w:rFonts w:cstheme="minorHAnsi"/>
                <w:bCs/>
                <w:lang w:val="en-IE"/>
              </w:rPr>
              <w:t xml:space="preserve"> and open to </w:t>
            </w:r>
            <w:r w:rsidR="00D0497D" w:rsidRPr="00FF1F9F">
              <w:rPr>
                <w:rFonts w:cstheme="minorHAnsi"/>
                <w:bCs/>
                <w:lang w:val="en-IE"/>
              </w:rPr>
              <w:t>all comers</w:t>
            </w:r>
            <w:r w:rsidRPr="00FF1F9F">
              <w:rPr>
                <w:rFonts w:cstheme="minorHAnsi"/>
                <w:bCs/>
                <w:lang w:val="en-IE"/>
              </w:rPr>
              <w:t xml:space="preserve"> as the facility is funded by public monies.</w:t>
            </w:r>
          </w:p>
          <w:p w:rsidR="00125C13" w:rsidRPr="00191DB1" w:rsidRDefault="00125C13" w:rsidP="00125C13">
            <w:pPr>
              <w:spacing w:after="0" w:line="240" w:lineRule="auto"/>
              <w:rPr>
                <w:b/>
              </w:rPr>
            </w:pPr>
          </w:p>
        </w:tc>
      </w:tr>
    </w:tbl>
    <w:p w:rsidR="00125C13" w:rsidRPr="007D23B2" w:rsidRDefault="00125C13" w:rsidP="00125C13">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9"/>
        <w:gridCol w:w="1584"/>
        <w:gridCol w:w="2515"/>
        <w:gridCol w:w="4068"/>
      </w:tblGrid>
      <w:tr w:rsidR="00125C13" w:rsidRPr="00BB2D1D" w:rsidTr="00125C13">
        <w:tc>
          <w:tcPr>
            <w:tcW w:w="1526" w:type="dxa"/>
          </w:tcPr>
          <w:p w:rsidR="00125C13" w:rsidRPr="00BB2D1D" w:rsidRDefault="00125C13" w:rsidP="00125C13">
            <w:pPr>
              <w:rPr>
                <w:b/>
              </w:rPr>
            </w:pPr>
            <w:r w:rsidRPr="00BB2D1D">
              <w:rPr>
                <w:b/>
              </w:rPr>
              <w:t>Jobs Created</w:t>
            </w:r>
          </w:p>
        </w:tc>
        <w:tc>
          <w:tcPr>
            <w:tcW w:w="1701" w:type="dxa"/>
          </w:tcPr>
          <w:p w:rsidR="00125C13" w:rsidRPr="00BB2D1D" w:rsidRDefault="00125C13" w:rsidP="00125C13">
            <w:pPr>
              <w:rPr>
                <w:b/>
              </w:rPr>
            </w:pPr>
            <w:r w:rsidRPr="00BB2D1D">
              <w:rPr>
                <w:b/>
              </w:rPr>
              <w:t>Jobs Sustained</w:t>
            </w:r>
          </w:p>
        </w:tc>
        <w:tc>
          <w:tcPr>
            <w:tcW w:w="2835" w:type="dxa"/>
          </w:tcPr>
          <w:p w:rsidR="00125C13" w:rsidRPr="00BB2D1D" w:rsidRDefault="00125C13" w:rsidP="00125C13">
            <w:pPr>
              <w:rPr>
                <w:b/>
              </w:rPr>
            </w:pPr>
            <w:r w:rsidRPr="00BB2D1D">
              <w:rPr>
                <w:b/>
              </w:rPr>
              <w:t>Match Funding</w:t>
            </w:r>
          </w:p>
        </w:tc>
        <w:tc>
          <w:tcPr>
            <w:tcW w:w="4819" w:type="dxa"/>
          </w:tcPr>
          <w:p w:rsidR="00125C13" w:rsidRPr="00BB2D1D" w:rsidRDefault="00125C13" w:rsidP="00125C13">
            <w:pPr>
              <w:rPr>
                <w:b/>
              </w:rPr>
            </w:pPr>
            <w:r w:rsidRPr="00BB2D1D">
              <w:rPr>
                <w:b/>
              </w:rPr>
              <w:t>Previous Grant Aid Received</w:t>
            </w:r>
          </w:p>
        </w:tc>
      </w:tr>
      <w:tr w:rsidR="00125C13" w:rsidRPr="00BB2D1D" w:rsidTr="00125C13">
        <w:trPr>
          <w:trHeight w:val="170"/>
        </w:trPr>
        <w:tc>
          <w:tcPr>
            <w:tcW w:w="1526" w:type="dxa"/>
            <w:vMerge w:val="restart"/>
          </w:tcPr>
          <w:p w:rsidR="00125C13" w:rsidRPr="00BB2D1D" w:rsidRDefault="00125C13" w:rsidP="00125C13">
            <w:pPr>
              <w:rPr>
                <w:b/>
              </w:rPr>
            </w:pPr>
            <w:r>
              <w:rPr>
                <w:b/>
              </w:rPr>
              <w:t>0</w:t>
            </w:r>
          </w:p>
        </w:tc>
        <w:tc>
          <w:tcPr>
            <w:tcW w:w="1701" w:type="dxa"/>
            <w:vMerge w:val="restart"/>
          </w:tcPr>
          <w:p w:rsidR="00125C13" w:rsidRPr="00BB2D1D" w:rsidRDefault="00125C13" w:rsidP="00125C13">
            <w:pPr>
              <w:rPr>
                <w:b/>
              </w:rPr>
            </w:pPr>
            <w:r>
              <w:rPr>
                <w:b/>
              </w:rPr>
              <w:t>0</w:t>
            </w:r>
          </w:p>
        </w:tc>
        <w:tc>
          <w:tcPr>
            <w:tcW w:w="2835" w:type="dxa"/>
          </w:tcPr>
          <w:p w:rsidR="00125C13" w:rsidRPr="00BB2D1D" w:rsidRDefault="00125C13" w:rsidP="00125C13">
            <w:pPr>
              <w:rPr>
                <w:b/>
              </w:rPr>
            </w:pPr>
            <w:r>
              <w:rPr>
                <w:b/>
              </w:rPr>
              <w:t>€35,200.99</w:t>
            </w:r>
          </w:p>
        </w:tc>
        <w:tc>
          <w:tcPr>
            <w:tcW w:w="4819" w:type="dxa"/>
          </w:tcPr>
          <w:p w:rsidR="00125C13" w:rsidRPr="00BB2D1D" w:rsidRDefault="00125C13" w:rsidP="00125C13">
            <w:pPr>
              <w:rPr>
                <w:b/>
              </w:rPr>
            </w:pPr>
            <w:r>
              <w:rPr>
                <w:b/>
              </w:rPr>
              <w:t>None</w:t>
            </w:r>
          </w:p>
        </w:tc>
      </w:tr>
      <w:tr w:rsidR="00125C13" w:rsidRPr="00BB2D1D" w:rsidTr="00125C13">
        <w:trPr>
          <w:trHeight w:val="170"/>
        </w:trPr>
        <w:tc>
          <w:tcPr>
            <w:tcW w:w="1526" w:type="dxa"/>
            <w:vMerge/>
          </w:tcPr>
          <w:p w:rsidR="00125C13" w:rsidRPr="00BB2D1D" w:rsidRDefault="00125C13" w:rsidP="00125C13">
            <w:pPr>
              <w:rPr>
                <w:b/>
              </w:rPr>
            </w:pPr>
          </w:p>
        </w:tc>
        <w:tc>
          <w:tcPr>
            <w:tcW w:w="1701" w:type="dxa"/>
            <w:vMerge/>
          </w:tcPr>
          <w:p w:rsidR="00125C13" w:rsidRPr="00BB2D1D" w:rsidRDefault="00125C13" w:rsidP="00125C13">
            <w:pPr>
              <w:rPr>
                <w:b/>
              </w:rPr>
            </w:pPr>
          </w:p>
        </w:tc>
        <w:tc>
          <w:tcPr>
            <w:tcW w:w="2835" w:type="dxa"/>
          </w:tcPr>
          <w:p w:rsidR="00125C13" w:rsidRPr="00BB2D1D" w:rsidRDefault="00125C13" w:rsidP="00125C13">
            <w:pPr>
              <w:rPr>
                <w:b/>
              </w:rPr>
            </w:pPr>
          </w:p>
        </w:tc>
        <w:tc>
          <w:tcPr>
            <w:tcW w:w="4819" w:type="dxa"/>
          </w:tcPr>
          <w:p w:rsidR="00125C13" w:rsidRPr="00BB2D1D" w:rsidRDefault="00125C13" w:rsidP="00125C13">
            <w:pPr>
              <w:rPr>
                <w:b/>
              </w:rPr>
            </w:pPr>
          </w:p>
        </w:tc>
      </w:tr>
      <w:tr w:rsidR="00125C13" w:rsidRPr="00BB2D1D" w:rsidTr="00125C13">
        <w:trPr>
          <w:trHeight w:val="170"/>
        </w:trPr>
        <w:tc>
          <w:tcPr>
            <w:tcW w:w="1526" w:type="dxa"/>
            <w:vMerge/>
          </w:tcPr>
          <w:p w:rsidR="00125C13" w:rsidRPr="00BB2D1D" w:rsidRDefault="00125C13" w:rsidP="00125C13">
            <w:pPr>
              <w:rPr>
                <w:b/>
              </w:rPr>
            </w:pPr>
          </w:p>
        </w:tc>
        <w:tc>
          <w:tcPr>
            <w:tcW w:w="1701" w:type="dxa"/>
            <w:vMerge/>
          </w:tcPr>
          <w:p w:rsidR="00125C13" w:rsidRPr="00BB2D1D" w:rsidRDefault="00125C13" w:rsidP="00125C13">
            <w:pPr>
              <w:rPr>
                <w:b/>
              </w:rPr>
            </w:pPr>
          </w:p>
        </w:tc>
        <w:tc>
          <w:tcPr>
            <w:tcW w:w="2835" w:type="dxa"/>
          </w:tcPr>
          <w:p w:rsidR="00125C13" w:rsidRPr="00BB2D1D" w:rsidRDefault="00125C13" w:rsidP="00125C13">
            <w:pPr>
              <w:rPr>
                <w:b/>
              </w:rPr>
            </w:pPr>
          </w:p>
        </w:tc>
        <w:tc>
          <w:tcPr>
            <w:tcW w:w="4819" w:type="dxa"/>
          </w:tcPr>
          <w:p w:rsidR="00125C13" w:rsidRPr="00BB2D1D" w:rsidRDefault="00125C13" w:rsidP="00125C13">
            <w:pPr>
              <w:rPr>
                <w:b/>
              </w:rPr>
            </w:pPr>
          </w:p>
        </w:tc>
      </w:tr>
    </w:tbl>
    <w:p w:rsidR="00125C13" w:rsidRDefault="00125C13" w:rsidP="00125C13">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23"/>
        <w:gridCol w:w="1853"/>
        <w:gridCol w:w="2100"/>
      </w:tblGrid>
      <w:tr w:rsidR="00125C13" w:rsidRPr="00BB2D1D" w:rsidTr="00125C13">
        <w:tc>
          <w:tcPr>
            <w:tcW w:w="6912" w:type="dxa"/>
          </w:tcPr>
          <w:p w:rsidR="00125C13" w:rsidRPr="00BB2D1D" w:rsidRDefault="00125C13" w:rsidP="00125C13">
            <w:pPr>
              <w:rPr>
                <w:b/>
              </w:rPr>
            </w:pPr>
            <w:r>
              <w:rPr>
                <w:b/>
              </w:rPr>
              <w:t>Confirmation on the applicant’s position re De-</w:t>
            </w:r>
            <w:r w:rsidR="00D0497D">
              <w:rPr>
                <w:b/>
              </w:rPr>
              <w:t xml:space="preserve">Minimus </w:t>
            </w:r>
            <w:r>
              <w:rPr>
                <w:b/>
              </w:rPr>
              <w:t xml:space="preserve"> and double from the relevant agencies.</w:t>
            </w:r>
          </w:p>
        </w:tc>
        <w:tc>
          <w:tcPr>
            <w:tcW w:w="1985" w:type="dxa"/>
          </w:tcPr>
          <w:p w:rsidR="00125C13" w:rsidRPr="00BB2D1D" w:rsidRDefault="00125C13" w:rsidP="00125C13">
            <w:pPr>
              <w:rPr>
                <w:b/>
              </w:rPr>
            </w:pPr>
            <w:r w:rsidRPr="00BB2D1D">
              <w:rPr>
                <w:b/>
              </w:rPr>
              <w:t>Date of Confirmation</w:t>
            </w:r>
          </w:p>
        </w:tc>
        <w:tc>
          <w:tcPr>
            <w:tcW w:w="2119" w:type="dxa"/>
          </w:tcPr>
          <w:p w:rsidR="00125C13" w:rsidRPr="00BB2D1D" w:rsidRDefault="00125C13" w:rsidP="00125C13">
            <w:pPr>
              <w:rPr>
                <w:b/>
              </w:rPr>
            </w:pPr>
            <w:r w:rsidRPr="00BB2D1D">
              <w:rPr>
                <w:b/>
              </w:rPr>
              <w:t>Signed By</w:t>
            </w:r>
          </w:p>
        </w:tc>
      </w:tr>
      <w:tr w:rsidR="00125C13" w:rsidRPr="00BB2D1D" w:rsidTr="00125C13">
        <w:tc>
          <w:tcPr>
            <w:tcW w:w="6912" w:type="dxa"/>
          </w:tcPr>
          <w:p w:rsidR="00125C13" w:rsidRPr="00BB2D1D" w:rsidRDefault="00125C13" w:rsidP="00125C13">
            <w:pPr>
              <w:rPr>
                <w:b/>
              </w:rPr>
            </w:pPr>
            <w:r>
              <w:rPr>
                <w:b/>
              </w:rPr>
              <w:t>Waterford LEO</w:t>
            </w:r>
          </w:p>
        </w:tc>
        <w:tc>
          <w:tcPr>
            <w:tcW w:w="1985" w:type="dxa"/>
          </w:tcPr>
          <w:p w:rsidR="00125C13" w:rsidRPr="00BB2D1D" w:rsidRDefault="00125C13" w:rsidP="00125C13">
            <w:pPr>
              <w:rPr>
                <w:b/>
              </w:rPr>
            </w:pPr>
            <w:r>
              <w:rPr>
                <w:b/>
              </w:rPr>
              <w:t>08/03/2021</w:t>
            </w:r>
          </w:p>
        </w:tc>
        <w:tc>
          <w:tcPr>
            <w:tcW w:w="2119" w:type="dxa"/>
          </w:tcPr>
          <w:p w:rsidR="00125C13" w:rsidRPr="00BB2D1D" w:rsidRDefault="00125C13" w:rsidP="00125C13">
            <w:pPr>
              <w:rPr>
                <w:b/>
              </w:rPr>
            </w:pPr>
            <w:r>
              <w:rPr>
                <w:b/>
              </w:rPr>
              <w:t>B Kirby</w:t>
            </w:r>
          </w:p>
        </w:tc>
      </w:tr>
      <w:tr w:rsidR="00125C13" w:rsidRPr="00BB2D1D" w:rsidTr="00125C13">
        <w:tc>
          <w:tcPr>
            <w:tcW w:w="6912" w:type="dxa"/>
          </w:tcPr>
          <w:p w:rsidR="00125C13" w:rsidRPr="00BB2D1D" w:rsidRDefault="00125C13" w:rsidP="00125C13">
            <w:pPr>
              <w:rPr>
                <w:b/>
              </w:rPr>
            </w:pPr>
            <w:r>
              <w:rPr>
                <w:b/>
              </w:rPr>
              <w:t>Failte Ireland</w:t>
            </w:r>
          </w:p>
        </w:tc>
        <w:tc>
          <w:tcPr>
            <w:tcW w:w="1985" w:type="dxa"/>
          </w:tcPr>
          <w:p w:rsidR="00125C13" w:rsidRPr="00BB2D1D" w:rsidRDefault="00125C13" w:rsidP="00125C13">
            <w:pPr>
              <w:rPr>
                <w:b/>
              </w:rPr>
            </w:pPr>
          </w:p>
        </w:tc>
        <w:tc>
          <w:tcPr>
            <w:tcW w:w="2119" w:type="dxa"/>
          </w:tcPr>
          <w:p w:rsidR="00125C13" w:rsidRPr="00BB2D1D" w:rsidRDefault="00125C13" w:rsidP="00125C13">
            <w:pPr>
              <w:numPr>
                <w:ilvl w:val="0"/>
                <w:numId w:val="20"/>
              </w:numPr>
              <w:spacing w:after="200" w:line="276" w:lineRule="auto"/>
              <w:rPr>
                <w:b/>
              </w:rPr>
            </w:pPr>
            <w:r>
              <w:rPr>
                <w:b/>
              </w:rPr>
              <w:t>Carr</w:t>
            </w:r>
          </w:p>
        </w:tc>
      </w:tr>
      <w:tr w:rsidR="00125C13" w:rsidRPr="00BB2D1D" w:rsidTr="00125C13">
        <w:tc>
          <w:tcPr>
            <w:tcW w:w="6912" w:type="dxa"/>
          </w:tcPr>
          <w:p w:rsidR="00125C13" w:rsidRPr="00BB2D1D" w:rsidRDefault="00125C13" w:rsidP="00125C13">
            <w:pPr>
              <w:rPr>
                <w:b/>
              </w:rPr>
            </w:pPr>
          </w:p>
        </w:tc>
        <w:tc>
          <w:tcPr>
            <w:tcW w:w="1985" w:type="dxa"/>
          </w:tcPr>
          <w:p w:rsidR="00125C13" w:rsidRPr="00BB2D1D" w:rsidRDefault="00125C13" w:rsidP="00125C13">
            <w:pPr>
              <w:rPr>
                <w:b/>
              </w:rPr>
            </w:pPr>
          </w:p>
        </w:tc>
        <w:tc>
          <w:tcPr>
            <w:tcW w:w="2119" w:type="dxa"/>
          </w:tcPr>
          <w:p w:rsidR="00125C13" w:rsidRPr="00BB2D1D" w:rsidRDefault="00125C13" w:rsidP="00125C13">
            <w:pPr>
              <w:rPr>
                <w:b/>
              </w:rPr>
            </w:pPr>
          </w:p>
        </w:tc>
      </w:tr>
    </w:tbl>
    <w:p w:rsidR="00125C13" w:rsidRDefault="00125C13" w:rsidP="00125C13">
      <w:pPr>
        <w:rPr>
          <w:rFonts w:ascii="Times New Roman" w:hAnsi="Times New Roman"/>
          <w:b/>
          <w:sz w:val="24"/>
          <w:szCs w:val="24"/>
        </w:rPr>
      </w:pPr>
    </w:p>
    <w:p w:rsidR="00D0497D" w:rsidRPr="007D23B2" w:rsidRDefault="00D0497D" w:rsidP="00125C13">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5"/>
        <w:gridCol w:w="4361"/>
      </w:tblGrid>
      <w:tr w:rsidR="00125C13" w:rsidRPr="00BB2D1D" w:rsidTr="00125C13">
        <w:tc>
          <w:tcPr>
            <w:tcW w:w="10790" w:type="dxa"/>
            <w:gridSpan w:val="2"/>
          </w:tcPr>
          <w:p w:rsidR="00125C13" w:rsidRPr="005A7E40" w:rsidRDefault="00125C13" w:rsidP="00125C13">
            <w:pPr>
              <w:jc w:val="both"/>
              <w:rPr>
                <w:rFonts w:cstheme="minorHAnsi"/>
                <w:bCs/>
              </w:rPr>
            </w:pPr>
            <w:r w:rsidRPr="005A7E40">
              <w:rPr>
                <w:rFonts w:cstheme="minorHAnsi"/>
                <w:bCs/>
              </w:rPr>
              <w:lastRenderedPageBreak/>
              <w:t>The following were the main points raised in the discussion of the project: -</w:t>
            </w:r>
          </w:p>
          <w:p w:rsidR="00125C13" w:rsidRDefault="00D0497D" w:rsidP="00125C13">
            <w:pPr>
              <w:numPr>
                <w:ilvl w:val="0"/>
                <w:numId w:val="6"/>
              </w:numPr>
              <w:spacing w:after="0" w:line="240" w:lineRule="auto"/>
              <w:jc w:val="both"/>
              <w:rPr>
                <w:rFonts w:cstheme="minorHAnsi"/>
                <w:bCs/>
              </w:rPr>
            </w:pPr>
            <w:r>
              <w:rPr>
                <w:rFonts w:cstheme="minorHAnsi"/>
                <w:bCs/>
              </w:rPr>
              <w:t>Mr.</w:t>
            </w:r>
            <w:r w:rsidR="00125C13">
              <w:rPr>
                <w:rFonts w:cstheme="minorHAnsi"/>
                <w:bCs/>
              </w:rPr>
              <w:t xml:space="preserve"> Jimmy Taaffe briefly outlined this project to the Evaluation Committee advising that the promoters were formally known as the Gentleman Club in Abbeyside and they have a very strong membership. The Club is open to all genders to join. They have sold the premises in Abbeyside and purchased 35 O’Connell Street, Dungarvan.  They are renovating the building and purchasing competition match tables which are not available anywhere in Ireland.  They plan to bring in outside tournaments.  The new premises will allow them to expand their memberships allowing full inclusion and will be wheelchair friendly.</w:t>
            </w:r>
          </w:p>
          <w:p w:rsidR="00125C13" w:rsidRDefault="00125C13" w:rsidP="00125C13">
            <w:pPr>
              <w:numPr>
                <w:ilvl w:val="0"/>
                <w:numId w:val="6"/>
              </w:numPr>
              <w:spacing w:after="0" w:line="240" w:lineRule="auto"/>
              <w:jc w:val="both"/>
              <w:rPr>
                <w:rFonts w:cstheme="minorHAnsi"/>
                <w:bCs/>
              </w:rPr>
            </w:pPr>
            <w:r>
              <w:rPr>
                <w:rFonts w:cstheme="minorHAnsi"/>
                <w:bCs/>
              </w:rPr>
              <w:t>The Evaluation Committee agreed that the promoters put together a very good application and have a very good membership.</w:t>
            </w:r>
          </w:p>
          <w:p w:rsidR="00125C13" w:rsidRDefault="00125C13" w:rsidP="00125C13">
            <w:pPr>
              <w:numPr>
                <w:ilvl w:val="0"/>
                <w:numId w:val="6"/>
              </w:numPr>
              <w:spacing w:after="0" w:line="240" w:lineRule="auto"/>
              <w:jc w:val="both"/>
              <w:rPr>
                <w:rFonts w:cstheme="minorHAnsi"/>
                <w:bCs/>
              </w:rPr>
            </w:pPr>
            <w:r>
              <w:rPr>
                <w:rFonts w:cstheme="minorHAnsi"/>
                <w:bCs/>
              </w:rPr>
              <w:t>A discussion ensued on how the facility will be staffed by volunteers or by schemes rather than creating employment.</w:t>
            </w:r>
          </w:p>
          <w:p w:rsidR="00125C13" w:rsidRDefault="00125C13" w:rsidP="00125C13">
            <w:pPr>
              <w:numPr>
                <w:ilvl w:val="0"/>
                <w:numId w:val="6"/>
              </w:numPr>
              <w:spacing w:after="0" w:line="240" w:lineRule="auto"/>
              <w:jc w:val="both"/>
              <w:rPr>
                <w:rFonts w:cstheme="minorHAnsi"/>
                <w:bCs/>
              </w:rPr>
            </w:pPr>
            <w:r>
              <w:rPr>
                <w:rFonts w:cstheme="minorHAnsi"/>
                <w:bCs/>
              </w:rPr>
              <w:t>The Evaluation Committee agreed that it will be a good addition to the amenities already on offer in Dungarvan.</w:t>
            </w:r>
          </w:p>
          <w:p w:rsidR="00125C13" w:rsidRPr="00B8278F" w:rsidRDefault="00D0497D" w:rsidP="00125C13">
            <w:pPr>
              <w:numPr>
                <w:ilvl w:val="0"/>
                <w:numId w:val="6"/>
              </w:numPr>
              <w:spacing w:after="0" w:line="240" w:lineRule="auto"/>
              <w:jc w:val="both"/>
              <w:rPr>
                <w:rFonts w:cstheme="minorHAnsi"/>
                <w:bCs/>
              </w:rPr>
            </w:pPr>
            <w:r>
              <w:rPr>
                <w:rFonts w:cstheme="minorHAnsi"/>
                <w:bCs/>
              </w:rPr>
              <w:t>Mr.</w:t>
            </w:r>
            <w:r w:rsidR="00125C13">
              <w:rPr>
                <w:rFonts w:cstheme="minorHAnsi"/>
                <w:bCs/>
              </w:rPr>
              <w:t xml:space="preserve"> Jimmy Taaffe clarified that the promoters have been made aware that the membership must be open for all</w:t>
            </w:r>
            <w:r w:rsidR="00627732">
              <w:rPr>
                <w:rFonts w:cstheme="minorHAnsi"/>
                <w:bCs/>
              </w:rPr>
              <w:t>-</w:t>
            </w:r>
            <w:r w:rsidR="00125C13">
              <w:rPr>
                <w:rFonts w:cstheme="minorHAnsi"/>
                <w:bCs/>
              </w:rPr>
              <w:t xml:space="preserve">comers as it is publicly funded. </w:t>
            </w:r>
          </w:p>
          <w:p w:rsidR="00125C13" w:rsidRPr="00DF184C" w:rsidRDefault="00125C13" w:rsidP="00125C13">
            <w:pPr>
              <w:numPr>
                <w:ilvl w:val="0"/>
                <w:numId w:val="6"/>
              </w:numPr>
              <w:spacing w:after="0" w:line="240" w:lineRule="auto"/>
              <w:jc w:val="both"/>
              <w:rPr>
                <w:rFonts w:cstheme="minorHAnsi"/>
                <w:bCs/>
              </w:rPr>
            </w:pPr>
            <w:r w:rsidRPr="005A7E40">
              <w:rPr>
                <w:rFonts w:cstheme="minorHAnsi"/>
                <w:bCs/>
              </w:rPr>
              <w:t xml:space="preserve">The Evaluation agreed to recommend funding this project </w:t>
            </w:r>
            <w:r>
              <w:rPr>
                <w:rFonts w:cstheme="minorHAnsi"/>
                <w:bCs/>
              </w:rPr>
              <w:t>with the following condition:</w:t>
            </w:r>
          </w:p>
          <w:p w:rsidR="00125C13" w:rsidRPr="00B2386A" w:rsidRDefault="00125C13" w:rsidP="00125C13">
            <w:pPr>
              <w:pStyle w:val="ListParagraph"/>
              <w:numPr>
                <w:ilvl w:val="0"/>
                <w:numId w:val="21"/>
              </w:numPr>
              <w:spacing w:after="200" w:line="276" w:lineRule="auto"/>
              <w:jc w:val="both"/>
              <w:rPr>
                <w:rFonts w:cstheme="minorHAnsi"/>
                <w:bCs/>
              </w:rPr>
            </w:pPr>
            <w:r>
              <w:rPr>
                <w:rFonts w:cstheme="minorHAnsi"/>
                <w:bCs/>
              </w:rPr>
              <w:t>The membership must be inclusive and open to all</w:t>
            </w:r>
            <w:r w:rsidR="00627732">
              <w:rPr>
                <w:rFonts w:cstheme="minorHAnsi"/>
                <w:bCs/>
              </w:rPr>
              <w:t>-</w:t>
            </w:r>
            <w:r>
              <w:rPr>
                <w:rFonts w:cstheme="minorHAnsi"/>
                <w:bCs/>
              </w:rPr>
              <w:t>comers as the facility is funded by public monies.</w:t>
            </w:r>
          </w:p>
          <w:p w:rsidR="00125C13" w:rsidRPr="00B15AC9" w:rsidRDefault="00125C13" w:rsidP="00125C13">
            <w:pPr>
              <w:jc w:val="both"/>
              <w:rPr>
                <w:rFonts w:cstheme="minorHAnsi"/>
                <w:b/>
                <w:bCs/>
              </w:rPr>
            </w:pPr>
            <w:r w:rsidRPr="00B15AC9">
              <w:rPr>
                <w:rFonts w:cstheme="minorHAnsi"/>
                <w:b/>
                <w:bCs/>
              </w:rPr>
              <w:t xml:space="preserve">A maximum of </w:t>
            </w:r>
            <w:r w:rsidRPr="0093765A">
              <w:rPr>
                <w:rFonts w:cstheme="minorHAnsi"/>
                <w:b/>
                <w:bCs/>
              </w:rPr>
              <w:t>€</w:t>
            </w:r>
            <w:r w:rsidRPr="0093765A">
              <w:rPr>
                <w:rFonts w:cstheme="minorHAnsi"/>
                <w:b/>
                <w:bCs/>
                <w:i/>
              </w:rPr>
              <w:t>10</w:t>
            </w:r>
            <w:r>
              <w:rPr>
                <w:rFonts w:cstheme="minorHAnsi"/>
                <w:b/>
                <w:bCs/>
                <w:i/>
              </w:rPr>
              <w:t>4,236.41</w:t>
            </w:r>
            <w:r w:rsidRPr="00B15AC9">
              <w:rPr>
                <w:rFonts w:cstheme="minorHAnsi"/>
                <w:b/>
                <w:bCs/>
                <w:i/>
              </w:rPr>
              <w:t xml:space="preserve"> </w:t>
            </w:r>
            <w:r w:rsidRPr="00B15AC9">
              <w:rPr>
                <w:rFonts w:cstheme="minorHAnsi"/>
                <w:b/>
                <w:bCs/>
              </w:rPr>
              <w:t xml:space="preserve">or </w:t>
            </w:r>
            <w:r>
              <w:rPr>
                <w:rFonts w:cstheme="minorHAnsi"/>
                <w:b/>
                <w:bCs/>
              </w:rPr>
              <w:t>75</w:t>
            </w:r>
            <w:r w:rsidRPr="00B15AC9">
              <w:rPr>
                <w:rFonts w:cstheme="minorHAnsi"/>
                <w:b/>
                <w:bCs/>
              </w:rPr>
              <w:t>% of eligible expenditure, whichever is the lesser for the following reasons: -</w:t>
            </w:r>
          </w:p>
          <w:p w:rsidR="00125C13" w:rsidRPr="005A7E40" w:rsidRDefault="00125C13" w:rsidP="00125C13">
            <w:pPr>
              <w:numPr>
                <w:ilvl w:val="0"/>
                <w:numId w:val="7"/>
              </w:numPr>
              <w:spacing w:after="0" w:line="240" w:lineRule="auto"/>
              <w:jc w:val="both"/>
              <w:rPr>
                <w:rFonts w:cstheme="minorHAnsi"/>
                <w:bCs/>
              </w:rPr>
            </w:pPr>
            <w:r w:rsidRPr="005A7E40">
              <w:rPr>
                <w:rFonts w:cstheme="minorHAnsi"/>
                <w:bCs/>
              </w:rPr>
              <w:t xml:space="preserve">The project scored </w:t>
            </w:r>
            <w:r>
              <w:rPr>
                <w:rFonts w:cstheme="minorHAnsi"/>
                <w:bCs/>
              </w:rPr>
              <w:t>78</w:t>
            </w:r>
            <w:r w:rsidRPr="005A7E40">
              <w:rPr>
                <w:rFonts w:cstheme="minorHAnsi"/>
                <w:bCs/>
              </w:rPr>
              <w:t>/100</w:t>
            </w:r>
          </w:p>
          <w:p w:rsidR="00125C13" w:rsidRDefault="00125C13" w:rsidP="00125C13">
            <w:pPr>
              <w:numPr>
                <w:ilvl w:val="0"/>
                <w:numId w:val="7"/>
              </w:numPr>
              <w:spacing w:after="0" w:line="240" w:lineRule="auto"/>
              <w:jc w:val="both"/>
              <w:rPr>
                <w:rFonts w:cstheme="minorHAnsi"/>
                <w:bCs/>
              </w:rPr>
            </w:pPr>
            <w:r w:rsidRPr="005A7E40">
              <w:rPr>
                <w:rFonts w:cstheme="minorHAnsi"/>
                <w:bCs/>
              </w:rPr>
              <w:t xml:space="preserve">The project fits the Local Development Plan (LDS) for </w:t>
            </w:r>
            <w:r>
              <w:rPr>
                <w:rFonts w:cstheme="minorHAnsi"/>
                <w:bCs/>
              </w:rPr>
              <w:t>tourism development.</w:t>
            </w:r>
          </w:p>
          <w:p w:rsidR="00125C13" w:rsidRPr="00BB2D1D" w:rsidRDefault="00125C13" w:rsidP="00125C13"/>
        </w:tc>
      </w:tr>
      <w:tr w:rsidR="00125C13" w:rsidRPr="00BB2D1D" w:rsidTr="00125C13">
        <w:tc>
          <w:tcPr>
            <w:tcW w:w="5871" w:type="dxa"/>
          </w:tcPr>
          <w:p w:rsidR="00125C13" w:rsidRPr="00BB2D1D" w:rsidRDefault="00125C13" w:rsidP="00125C13">
            <w:pPr>
              <w:rPr>
                <w:b/>
              </w:rPr>
            </w:pPr>
            <w:r w:rsidRPr="00BB2D1D">
              <w:rPr>
                <w:b/>
              </w:rPr>
              <w:t>Amount Recommended:</w:t>
            </w:r>
            <w:r>
              <w:rPr>
                <w:b/>
              </w:rPr>
              <w:t xml:space="preserve"> €104,236.41 or 75% of eligible costs, whichever is the lesser amount.</w:t>
            </w:r>
          </w:p>
        </w:tc>
        <w:tc>
          <w:tcPr>
            <w:tcW w:w="4919" w:type="dxa"/>
          </w:tcPr>
          <w:p w:rsidR="00125C13" w:rsidRPr="00BB2D1D" w:rsidRDefault="00125C13" w:rsidP="00125C13">
            <w:pPr>
              <w:rPr>
                <w:b/>
              </w:rPr>
            </w:pPr>
            <w:r>
              <w:rPr>
                <w:b/>
              </w:rPr>
              <w:t>75</w:t>
            </w:r>
            <w:r w:rsidRPr="00BB2D1D">
              <w:rPr>
                <w:b/>
              </w:rPr>
              <w:t>% of Eligible Project Funding:</w:t>
            </w:r>
            <w:r>
              <w:rPr>
                <w:b/>
              </w:rPr>
              <w:t xml:space="preserve"> €104,236.41</w:t>
            </w:r>
          </w:p>
        </w:tc>
      </w:tr>
    </w:tbl>
    <w:p w:rsidR="00125C13" w:rsidRDefault="00125C13"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627732" w:rsidRPr="00450950" w:rsidTr="00B64F29">
        <w:tc>
          <w:tcPr>
            <w:tcW w:w="5920" w:type="dxa"/>
          </w:tcPr>
          <w:p w:rsidR="00627732" w:rsidRPr="00450950" w:rsidRDefault="00627732" w:rsidP="00B64F29">
            <w:pPr>
              <w:rPr>
                <w:b/>
              </w:rPr>
            </w:pPr>
            <w:r w:rsidRPr="00450950">
              <w:rPr>
                <w:b/>
              </w:rPr>
              <w:t>Proposed:</w:t>
            </w:r>
            <w:r>
              <w:rPr>
                <w:b/>
              </w:rPr>
              <w:t xml:space="preserve"> D Geoghegan</w:t>
            </w:r>
          </w:p>
        </w:tc>
        <w:tc>
          <w:tcPr>
            <w:tcW w:w="4961" w:type="dxa"/>
          </w:tcPr>
          <w:p w:rsidR="00627732" w:rsidRPr="00450950" w:rsidRDefault="00627732" w:rsidP="00B64F29">
            <w:pPr>
              <w:rPr>
                <w:b/>
              </w:rPr>
            </w:pPr>
            <w:r w:rsidRPr="00450950">
              <w:rPr>
                <w:b/>
              </w:rPr>
              <w:t xml:space="preserve">Seconded by: </w:t>
            </w:r>
            <w:r>
              <w:rPr>
                <w:b/>
              </w:rPr>
              <w:t>G. Foley</w:t>
            </w:r>
          </w:p>
        </w:tc>
      </w:tr>
      <w:tr w:rsidR="00627732" w:rsidRPr="00450950" w:rsidTr="00B64F29">
        <w:tc>
          <w:tcPr>
            <w:tcW w:w="5920" w:type="dxa"/>
          </w:tcPr>
          <w:p w:rsidR="00627732" w:rsidRPr="00450950" w:rsidRDefault="00627732" w:rsidP="00B64F29">
            <w:pPr>
              <w:rPr>
                <w:b/>
              </w:rPr>
            </w:pPr>
            <w:r>
              <w:rPr>
                <w:b/>
              </w:rPr>
              <w:t>Abstentions: None</w:t>
            </w:r>
          </w:p>
        </w:tc>
        <w:tc>
          <w:tcPr>
            <w:tcW w:w="4961" w:type="dxa"/>
          </w:tcPr>
          <w:p w:rsidR="00627732" w:rsidRPr="00450950" w:rsidRDefault="00627732" w:rsidP="00B64F29">
            <w:pPr>
              <w:rPr>
                <w:b/>
              </w:rPr>
            </w:pPr>
          </w:p>
        </w:tc>
      </w:tr>
      <w:tr w:rsidR="00627732" w:rsidRPr="00450950" w:rsidTr="00B64F29">
        <w:tc>
          <w:tcPr>
            <w:tcW w:w="5920" w:type="dxa"/>
          </w:tcPr>
          <w:p w:rsidR="00627732" w:rsidRPr="00450950" w:rsidRDefault="00627732" w:rsidP="00B64F29">
            <w:pPr>
              <w:rPr>
                <w:b/>
              </w:rPr>
            </w:pPr>
            <w:r w:rsidRPr="00450950">
              <w:rPr>
                <w:b/>
              </w:rPr>
              <w:t xml:space="preserve">Quorum achieved: Yes </w:t>
            </w:r>
          </w:p>
        </w:tc>
        <w:tc>
          <w:tcPr>
            <w:tcW w:w="4961" w:type="dxa"/>
          </w:tcPr>
          <w:p w:rsidR="00627732" w:rsidRPr="00450950" w:rsidRDefault="00627732" w:rsidP="00B64F29">
            <w:pPr>
              <w:rPr>
                <w:b/>
              </w:rPr>
            </w:pPr>
            <w:r w:rsidRPr="00450950">
              <w:rPr>
                <w:b/>
              </w:rPr>
              <w:t>APPROVED</w:t>
            </w:r>
          </w:p>
        </w:tc>
      </w:tr>
    </w:tbl>
    <w:p w:rsidR="00627732" w:rsidRDefault="00627732" w:rsidP="00612AC2">
      <w:pPr>
        <w:rPr>
          <w:b/>
        </w:rPr>
      </w:pPr>
    </w:p>
    <w:p w:rsidR="00627732" w:rsidRPr="00D0497D" w:rsidRDefault="00627732" w:rsidP="00627732">
      <w:pPr>
        <w:pStyle w:val="ListParagraph"/>
        <w:numPr>
          <w:ilvl w:val="0"/>
          <w:numId w:val="17"/>
        </w:numPr>
        <w:rPr>
          <w:b/>
        </w:rPr>
      </w:pPr>
      <w:r w:rsidRPr="00D0497D">
        <w:rPr>
          <w:b/>
        </w:rPr>
        <w:t xml:space="preserve">31LDRWAT115031 </w:t>
      </w:r>
      <w:r w:rsidRPr="00D0497D">
        <w:rPr>
          <w:rFonts w:cs="Arial"/>
          <w:b/>
          <w:bCs/>
          <w:sz w:val="24"/>
          <w:lang w:val="en-IE"/>
        </w:rPr>
        <w:t>New Deburring Machine, 6 No. Pulse welding stations and an electric forklift.</w:t>
      </w:r>
    </w:p>
    <w:p w:rsidR="00627732" w:rsidRDefault="00627732" w:rsidP="00627732">
      <w:pPr>
        <w:pStyle w:val="ListParagraph"/>
        <w:ind w:left="1080"/>
        <w:rPr>
          <w:rFonts w:cs="Arial"/>
          <w:bCs/>
          <w:sz w:val="24"/>
          <w:lang w:val="en-IE"/>
        </w:rPr>
      </w:pPr>
    </w:p>
    <w:p w:rsidR="00627732" w:rsidRPr="00627732" w:rsidRDefault="00627732" w:rsidP="00627732">
      <w:pPr>
        <w:pStyle w:val="ListParagraph"/>
        <w:ind w:left="1080"/>
        <w:rPr>
          <w:b/>
        </w:rPr>
      </w:pPr>
      <w:r>
        <w:rPr>
          <w:rFonts w:cs="Arial"/>
          <w:bCs/>
          <w:sz w:val="24"/>
          <w:lang w:val="en-IE"/>
        </w:rPr>
        <w:t>J Taaffe outlined the project to the committee.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627732" w:rsidRPr="00BB2D1D" w:rsidTr="00B64F29">
        <w:trPr>
          <w:trHeight w:val="260"/>
        </w:trPr>
        <w:tc>
          <w:tcPr>
            <w:tcW w:w="3794" w:type="dxa"/>
          </w:tcPr>
          <w:p w:rsidR="00627732" w:rsidRPr="00BB2D1D" w:rsidRDefault="00627732" w:rsidP="00B64F29">
            <w:pPr>
              <w:spacing w:after="0" w:line="240" w:lineRule="auto"/>
              <w:jc w:val="both"/>
              <w:rPr>
                <w:b/>
              </w:rPr>
            </w:pPr>
            <w:r>
              <w:rPr>
                <w:b/>
              </w:rPr>
              <w:t>Project ID</w:t>
            </w:r>
          </w:p>
        </w:tc>
        <w:tc>
          <w:tcPr>
            <w:tcW w:w="7059" w:type="dxa"/>
          </w:tcPr>
          <w:p w:rsidR="00627732" w:rsidRPr="00BB2D1D" w:rsidRDefault="00627732" w:rsidP="00B64F29">
            <w:pPr>
              <w:spacing w:after="0" w:line="240" w:lineRule="auto"/>
            </w:pPr>
            <w:r>
              <w:t>31LDRWAT115031</w:t>
            </w:r>
          </w:p>
        </w:tc>
      </w:tr>
      <w:tr w:rsidR="00627732" w:rsidRPr="00BB2D1D" w:rsidTr="00B64F29">
        <w:trPr>
          <w:trHeight w:val="260"/>
        </w:trPr>
        <w:tc>
          <w:tcPr>
            <w:tcW w:w="3794" w:type="dxa"/>
          </w:tcPr>
          <w:p w:rsidR="00627732" w:rsidRDefault="00627732" w:rsidP="00B64F29">
            <w:pPr>
              <w:spacing w:after="0" w:line="240" w:lineRule="auto"/>
              <w:jc w:val="both"/>
              <w:rPr>
                <w:b/>
              </w:rPr>
            </w:pPr>
            <w:r>
              <w:rPr>
                <w:b/>
              </w:rPr>
              <w:t>Project Type:</w:t>
            </w:r>
          </w:p>
        </w:tc>
        <w:tc>
          <w:tcPr>
            <w:tcW w:w="7059" w:type="dxa"/>
          </w:tcPr>
          <w:p w:rsidR="00627732" w:rsidRPr="00BB2D1D" w:rsidRDefault="00627732" w:rsidP="00B64F29">
            <w:pPr>
              <w:spacing w:after="0" w:line="240" w:lineRule="auto"/>
            </w:pPr>
            <w:r>
              <w:t>Capital</w:t>
            </w:r>
          </w:p>
        </w:tc>
      </w:tr>
      <w:tr w:rsidR="00627732" w:rsidRPr="00BB2D1D" w:rsidTr="00B64F29">
        <w:trPr>
          <w:trHeight w:val="260"/>
        </w:trPr>
        <w:tc>
          <w:tcPr>
            <w:tcW w:w="3794" w:type="dxa"/>
          </w:tcPr>
          <w:p w:rsidR="00627732" w:rsidRPr="00BB2D1D" w:rsidRDefault="00627732" w:rsidP="00B64F29">
            <w:pPr>
              <w:spacing w:after="0" w:line="240" w:lineRule="auto"/>
              <w:jc w:val="both"/>
              <w:rPr>
                <w:b/>
              </w:rPr>
            </w:pPr>
            <w:r w:rsidRPr="00BB2D1D">
              <w:rPr>
                <w:b/>
              </w:rPr>
              <w:t>Project Name:</w:t>
            </w:r>
          </w:p>
        </w:tc>
        <w:tc>
          <w:tcPr>
            <w:tcW w:w="7059" w:type="dxa"/>
          </w:tcPr>
          <w:p w:rsidR="00627732" w:rsidRPr="00BB2D1D" w:rsidRDefault="00627732" w:rsidP="00B64F29">
            <w:r w:rsidRPr="00E862F1">
              <w:rPr>
                <w:rFonts w:cs="Arial"/>
                <w:bCs/>
                <w:sz w:val="24"/>
                <w:lang w:val="en-IE"/>
              </w:rPr>
              <w:t xml:space="preserve">New Deburring Machine, 6 No. Pulse welding stations and an </w:t>
            </w:r>
            <w:r w:rsidRPr="00E862F1">
              <w:rPr>
                <w:rFonts w:cs="Arial"/>
                <w:bCs/>
                <w:sz w:val="24"/>
                <w:lang w:val="en-IE"/>
              </w:rPr>
              <w:lastRenderedPageBreak/>
              <w:t>electric forklift</w:t>
            </w:r>
          </w:p>
        </w:tc>
      </w:tr>
      <w:tr w:rsidR="00627732" w:rsidRPr="00BB2D1D" w:rsidTr="00B64F29">
        <w:trPr>
          <w:trHeight w:val="260"/>
        </w:trPr>
        <w:tc>
          <w:tcPr>
            <w:tcW w:w="3794" w:type="dxa"/>
          </w:tcPr>
          <w:p w:rsidR="00627732" w:rsidRPr="00BB2D1D" w:rsidRDefault="00627732" w:rsidP="00B64F29">
            <w:pPr>
              <w:spacing w:after="0" w:line="240" w:lineRule="auto"/>
              <w:jc w:val="both"/>
              <w:rPr>
                <w:b/>
              </w:rPr>
            </w:pPr>
            <w:r w:rsidRPr="00BB2D1D">
              <w:rPr>
                <w:b/>
              </w:rPr>
              <w:lastRenderedPageBreak/>
              <w:t>Promoters Name:</w:t>
            </w:r>
          </w:p>
        </w:tc>
        <w:tc>
          <w:tcPr>
            <w:tcW w:w="7059" w:type="dxa"/>
          </w:tcPr>
          <w:p w:rsidR="00627732" w:rsidRPr="00BB2D1D" w:rsidRDefault="00627732" w:rsidP="00B64F29">
            <w:pPr>
              <w:spacing w:after="0" w:line="240" w:lineRule="auto"/>
            </w:pPr>
            <w:r>
              <w:t>SMF Engineering Ltd</w:t>
            </w:r>
          </w:p>
        </w:tc>
      </w:tr>
      <w:tr w:rsidR="00627732" w:rsidRPr="00BB2D1D" w:rsidTr="00B64F29">
        <w:trPr>
          <w:trHeight w:val="260"/>
        </w:trPr>
        <w:tc>
          <w:tcPr>
            <w:tcW w:w="3794" w:type="dxa"/>
          </w:tcPr>
          <w:p w:rsidR="00627732" w:rsidRPr="00BB2D1D" w:rsidRDefault="00627732" w:rsidP="00B64F29">
            <w:pPr>
              <w:spacing w:after="0" w:line="240" w:lineRule="auto"/>
              <w:jc w:val="both"/>
              <w:rPr>
                <w:b/>
              </w:rPr>
            </w:pPr>
            <w:r w:rsidRPr="00BB2D1D">
              <w:rPr>
                <w:b/>
              </w:rPr>
              <w:t>Address:</w:t>
            </w:r>
          </w:p>
        </w:tc>
        <w:tc>
          <w:tcPr>
            <w:tcW w:w="7059" w:type="dxa"/>
          </w:tcPr>
          <w:p w:rsidR="00627732" w:rsidRPr="00E862F1" w:rsidRDefault="00627732" w:rsidP="00B64F29">
            <w:pPr>
              <w:spacing w:after="0" w:line="240" w:lineRule="auto"/>
              <w:rPr>
                <w:bCs/>
              </w:rPr>
            </w:pPr>
            <w:r w:rsidRPr="00E862F1">
              <w:rPr>
                <w:rFonts w:cs="Arial"/>
                <w:bCs/>
                <w:sz w:val="24"/>
              </w:rPr>
              <w:t>The Square, Portlaw, Co. Waterford</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Description:</w:t>
            </w:r>
          </w:p>
        </w:tc>
        <w:tc>
          <w:tcPr>
            <w:tcW w:w="7059" w:type="dxa"/>
          </w:tcPr>
          <w:p w:rsidR="00627732" w:rsidRPr="00BB2D1D" w:rsidRDefault="00627732" w:rsidP="00B64F29">
            <w:r w:rsidRPr="00E862F1">
              <w:rPr>
                <w:lang w:val="en-GB"/>
              </w:rPr>
              <w:t xml:space="preserve">The aim of the project is to enable SMF </w:t>
            </w:r>
            <w:r w:rsidR="00D0497D" w:rsidRPr="00E862F1">
              <w:rPr>
                <w:lang w:val="en-GB"/>
              </w:rPr>
              <w:t>Engineering to</w:t>
            </w:r>
            <w:r w:rsidRPr="00E862F1">
              <w:rPr>
                <w:lang w:val="en-GB"/>
              </w:rPr>
              <w:t xml:space="preserve"> purchase a new deburring machine, 6 no. pulse welding stations and an electric forklift. These   will allow SMF Engineering to acquire new customers both in Ireland and abroad in the Green Energy </w:t>
            </w:r>
            <w:r w:rsidR="00D0497D" w:rsidRPr="00E862F1">
              <w:rPr>
                <w:lang w:val="en-GB"/>
              </w:rPr>
              <w:t>Sector,</w:t>
            </w:r>
            <w:r w:rsidRPr="00E862F1">
              <w:rPr>
                <w:lang w:val="en-GB"/>
              </w:rPr>
              <w:t xml:space="preserve"> while sustaining existing and creating new jobs in the business. The forklift in particular will also lower the carbon footprint of the company as a whole, reducing the reliance on diesel fuel.</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Theme:</w:t>
            </w:r>
          </w:p>
        </w:tc>
        <w:tc>
          <w:tcPr>
            <w:tcW w:w="7059" w:type="dxa"/>
          </w:tcPr>
          <w:p w:rsidR="00627732" w:rsidRPr="00BB2D1D" w:rsidRDefault="00627732" w:rsidP="00B64F29">
            <w:pPr>
              <w:jc w:val="both"/>
            </w:pPr>
            <w:r w:rsidRPr="00E862F1">
              <w:rPr>
                <w:lang w:val="en-IE"/>
              </w:rPr>
              <w:t xml:space="preserve">LO2 Economic and Enterprise Development </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Sub-theme:</w:t>
            </w:r>
          </w:p>
        </w:tc>
        <w:tc>
          <w:tcPr>
            <w:tcW w:w="7059" w:type="dxa"/>
          </w:tcPr>
          <w:p w:rsidR="00627732" w:rsidRPr="00BB2D1D" w:rsidRDefault="00627732" w:rsidP="00B64F29">
            <w:pPr>
              <w:jc w:val="both"/>
            </w:pPr>
            <w:r w:rsidRPr="00E862F1">
              <w:rPr>
                <w:lang w:val="en-IE"/>
              </w:rPr>
              <w:t>SA2.1 Capital investment in existing technology</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Link to LDS</w:t>
            </w:r>
          </w:p>
        </w:tc>
        <w:tc>
          <w:tcPr>
            <w:tcW w:w="7059" w:type="dxa"/>
          </w:tcPr>
          <w:p w:rsidR="00627732" w:rsidRPr="00BB2D1D" w:rsidRDefault="00627732" w:rsidP="00B64F29">
            <w:pPr>
              <w:spacing w:after="0" w:line="240" w:lineRule="auto"/>
            </w:pPr>
            <w:r>
              <w:t xml:space="preserve">Supporting small rural enterprise invest in much needed new technology to help it remain competitive and create additional employment </w:t>
            </w:r>
          </w:p>
        </w:tc>
      </w:tr>
    </w:tbl>
    <w:p w:rsidR="00627732" w:rsidRPr="007D23B2" w:rsidRDefault="00627732" w:rsidP="00627732">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3"/>
        <w:gridCol w:w="1754"/>
        <w:gridCol w:w="1743"/>
        <w:gridCol w:w="2746"/>
      </w:tblGrid>
      <w:tr w:rsidR="00627732" w:rsidRPr="00BB2D1D" w:rsidTr="00B64F29">
        <w:tc>
          <w:tcPr>
            <w:tcW w:w="3794" w:type="dxa"/>
          </w:tcPr>
          <w:p w:rsidR="00627732" w:rsidRPr="00BB2D1D" w:rsidRDefault="00627732" w:rsidP="00B64F29">
            <w:pPr>
              <w:spacing w:after="0" w:line="240" w:lineRule="auto"/>
              <w:rPr>
                <w:b/>
              </w:rPr>
            </w:pPr>
            <w:r w:rsidRPr="00BB2D1D">
              <w:rPr>
                <w:b/>
              </w:rPr>
              <w:t>Total Project Costs</w:t>
            </w:r>
          </w:p>
        </w:tc>
        <w:tc>
          <w:tcPr>
            <w:tcW w:w="7087" w:type="dxa"/>
            <w:gridSpan w:val="3"/>
          </w:tcPr>
          <w:p w:rsidR="00627732" w:rsidRPr="00E862F1" w:rsidRDefault="00627732" w:rsidP="00B64F29">
            <w:pPr>
              <w:jc w:val="both"/>
            </w:pPr>
            <w:r w:rsidRPr="00E862F1">
              <w:t>€191,500</w:t>
            </w:r>
          </w:p>
        </w:tc>
      </w:tr>
      <w:tr w:rsidR="00627732" w:rsidRPr="00BB2D1D" w:rsidTr="00B64F29">
        <w:tc>
          <w:tcPr>
            <w:tcW w:w="3794" w:type="dxa"/>
          </w:tcPr>
          <w:p w:rsidR="00627732" w:rsidRPr="00BB2D1D" w:rsidRDefault="00627732" w:rsidP="00B64F29">
            <w:pPr>
              <w:spacing w:after="0" w:line="240" w:lineRule="auto"/>
              <w:rPr>
                <w:b/>
              </w:rPr>
            </w:pPr>
            <w:r w:rsidRPr="00BB2D1D">
              <w:rPr>
                <w:b/>
              </w:rPr>
              <w:t>Eligible Project Costs</w:t>
            </w:r>
          </w:p>
        </w:tc>
        <w:tc>
          <w:tcPr>
            <w:tcW w:w="7087" w:type="dxa"/>
            <w:gridSpan w:val="3"/>
          </w:tcPr>
          <w:p w:rsidR="00627732" w:rsidRPr="00E862F1" w:rsidRDefault="00627732" w:rsidP="00B64F29">
            <w:pPr>
              <w:jc w:val="both"/>
            </w:pPr>
            <w:r w:rsidRPr="00E862F1">
              <w:t>€191,500</w:t>
            </w:r>
          </w:p>
        </w:tc>
      </w:tr>
      <w:tr w:rsidR="00627732" w:rsidRPr="00BB2D1D" w:rsidTr="00B64F29">
        <w:tc>
          <w:tcPr>
            <w:tcW w:w="3794" w:type="dxa"/>
          </w:tcPr>
          <w:p w:rsidR="00627732" w:rsidRPr="00BB2D1D" w:rsidRDefault="00627732" w:rsidP="00B64F29">
            <w:pPr>
              <w:spacing w:after="0" w:line="240" w:lineRule="auto"/>
              <w:rPr>
                <w:b/>
              </w:rPr>
            </w:pPr>
            <w:r w:rsidRPr="00BB2D1D">
              <w:rPr>
                <w:b/>
              </w:rPr>
              <w:t>Funding sought by promoter:</w:t>
            </w:r>
          </w:p>
        </w:tc>
        <w:tc>
          <w:tcPr>
            <w:tcW w:w="7087" w:type="dxa"/>
            <w:gridSpan w:val="3"/>
          </w:tcPr>
          <w:p w:rsidR="00627732" w:rsidRPr="00E862F1" w:rsidRDefault="00627732" w:rsidP="00B64F29">
            <w:pPr>
              <w:jc w:val="both"/>
              <w:rPr>
                <w:bCs/>
              </w:rPr>
            </w:pPr>
            <w:r>
              <w:rPr>
                <w:bCs/>
              </w:rPr>
              <w:t>€95,750</w:t>
            </w:r>
          </w:p>
        </w:tc>
      </w:tr>
      <w:tr w:rsidR="00627732" w:rsidRPr="00BB2D1D" w:rsidTr="00B64F29">
        <w:tc>
          <w:tcPr>
            <w:tcW w:w="3794" w:type="dxa"/>
          </w:tcPr>
          <w:p w:rsidR="00627732" w:rsidRPr="003A1AF7" w:rsidRDefault="00627732" w:rsidP="00B64F29">
            <w:pPr>
              <w:spacing w:after="0" w:line="240" w:lineRule="auto"/>
              <w:rPr>
                <w:b/>
              </w:rPr>
            </w:pPr>
            <w:r w:rsidRPr="003A1AF7">
              <w:rPr>
                <w:b/>
              </w:rPr>
              <w:t>State one of the following: -</w:t>
            </w:r>
          </w:p>
          <w:p w:rsidR="00627732" w:rsidRPr="00BB2D1D" w:rsidRDefault="00627732" w:rsidP="00B64F29">
            <w:pPr>
              <w:spacing w:after="0" w:line="240" w:lineRule="auto"/>
              <w:rPr>
                <w:b/>
              </w:rPr>
            </w:pPr>
            <w:r w:rsidRPr="003A1AF7">
              <w:rPr>
                <w:b/>
              </w:rPr>
              <w:t>First Review / Previously Deferred or Not Recommend</w:t>
            </w:r>
          </w:p>
        </w:tc>
        <w:tc>
          <w:tcPr>
            <w:tcW w:w="7087" w:type="dxa"/>
            <w:gridSpan w:val="3"/>
          </w:tcPr>
          <w:p w:rsidR="00627732" w:rsidRPr="00E862F1" w:rsidRDefault="00627732" w:rsidP="00B64F29">
            <w:pPr>
              <w:jc w:val="both"/>
              <w:rPr>
                <w:bCs/>
              </w:rPr>
            </w:pPr>
            <w:r w:rsidRPr="00E862F1">
              <w:rPr>
                <w:bCs/>
              </w:rPr>
              <w:t>First review</w:t>
            </w:r>
          </w:p>
        </w:tc>
      </w:tr>
      <w:tr w:rsidR="00627732" w:rsidRPr="00BB2D1D" w:rsidTr="00B64F29">
        <w:tc>
          <w:tcPr>
            <w:tcW w:w="3794" w:type="dxa"/>
          </w:tcPr>
          <w:p w:rsidR="00627732" w:rsidRPr="00BB2D1D" w:rsidRDefault="00627732" w:rsidP="00B64F29">
            <w:pPr>
              <w:spacing w:after="0" w:line="240" w:lineRule="auto"/>
              <w:rPr>
                <w:b/>
              </w:rPr>
            </w:pPr>
            <w:r w:rsidRPr="00BB2D1D">
              <w:rPr>
                <w:b/>
              </w:rPr>
              <w:t>Funding recommended by Evaluation Committee:</w:t>
            </w:r>
          </w:p>
        </w:tc>
        <w:tc>
          <w:tcPr>
            <w:tcW w:w="7087" w:type="dxa"/>
            <w:gridSpan w:val="3"/>
          </w:tcPr>
          <w:p w:rsidR="00627732" w:rsidRPr="00BB2D1D" w:rsidRDefault="00627732" w:rsidP="00B64F29">
            <w:pPr>
              <w:jc w:val="both"/>
              <w:rPr>
                <w:b/>
              </w:rPr>
            </w:pPr>
            <w:r>
              <w:rPr>
                <w:bCs/>
              </w:rPr>
              <w:t>€95,750</w:t>
            </w:r>
          </w:p>
        </w:tc>
      </w:tr>
      <w:tr w:rsidR="00627732" w:rsidRPr="00BB2D1D" w:rsidTr="00B64F29">
        <w:tc>
          <w:tcPr>
            <w:tcW w:w="3794" w:type="dxa"/>
          </w:tcPr>
          <w:p w:rsidR="00627732" w:rsidRPr="00BB2D1D" w:rsidRDefault="00627732" w:rsidP="00B64F29">
            <w:pPr>
              <w:spacing w:after="0" w:line="240" w:lineRule="auto"/>
              <w:rPr>
                <w:b/>
              </w:rPr>
            </w:pPr>
            <w:r w:rsidRPr="00BB2D1D">
              <w:rPr>
                <w:b/>
              </w:rPr>
              <w:t>Details of private funding:</w:t>
            </w:r>
          </w:p>
        </w:tc>
        <w:tc>
          <w:tcPr>
            <w:tcW w:w="7087" w:type="dxa"/>
            <w:gridSpan w:val="3"/>
          </w:tcPr>
          <w:p w:rsidR="00627732" w:rsidRPr="00BB2D1D" w:rsidRDefault="00627732" w:rsidP="00B64F29">
            <w:pPr>
              <w:jc w:val="both"/>
              <w:rPr>
                <w:b/>
              </w:rPr>
            </w:pPr>
            <w:r>
              <w:rPr>
                <w:bCs/>
              </w:rPr>
              <w:t>€95,750</w:t>
            </w:r>
          </w:p>
        </w:tc>
      </w:tr>
      <w:tr w:rsidR="00627732" w:rsidRPr="00BB2D1D" w:rsidTr="00B64F29">
        <w:tc>
          <w:tcPr>
            <w:tcW w:w="3794" w:type="dxa"/>
          </w:tcPr>
          <w:p w:rsidR="00627732" w:rsidRPr="00BB2D1D" w:rsidRDefault="00627732" w:rsidP="00B64F29">
            <w:pPr>
              <w:spacing w:after="0" w:line="240" w:lineRule="auto"/>
              <w:rPr>
                <w:b/>
              </w:rPr>
            </w:pPr>
            <w:r w:rsidRPr="00BB2D1D">
              <w:rPr>
                <w:b/>
              </w:rPr>
              <w:t xml:space="preserve">Voluntary Labour: YES / NO </w:t>
            </w:r>
            <w:r w:rsidRPr="00BB2D1D">
              <w:t>(If yes provide detail)</w:t>
            </w:r>
          </w:p>
        </w:tc>
        <w:tc>
          <w:tcPr>
            <w:tcW w:w="7087" w:type="dxa"/>
            <w:gridSpan w:val="3"/>
          </w:tcPr>
          <w:p w:rsidR="00627732" w:rsidRPr="00BB2D1D" w:rsidRDefault="00627732" w:rsidP="00B64F29">
            <w:pPr>
              <w:spacing w:after="0" w:line="240" w:lineRule="auto"/>
              <w:rPr>
                <w:b/>
              </w:rPr>
            </w:pPr>
            <w:r>
              <w:rPr>
                <w:b/>
              </w:rPr>
              <w:t>No</w:t>
            </w:r>
          </w:p>
        </w:tc>
      </w:tr>
      <w:tr w:rsidR="00627732" w:rsidRPr="00BB2D1D" w:rsidTr="00B64F29">
        <w:tc>
          <w:tcPr>
            <w:tcW w:w="3794" w:type="dxa"/>
          </w:tcPr>
          <w:p w:rsidR="00627732" w:rsidRPr="00BB2D1D" w:rsidRDefault="00627732" w:rsidP="00B64F29">
            <w:pPr>
              <w:spacing w:after="0" w:line="240" w:lineRule="auto"/>
              <w:rPr>
                <w:b/>
              </w:rPr>
            </w:pPr>
            <w:r w:rsidRPr="00BB2D1D">
              <w:rPr>
                <w:b/>
              </w:rPr>
              <w:t>Synopsis of project:</w:t>
            </w:r>
          </w:p>
        </w:tc>
        <w:tc>
          <w:tcPr>
            <w:tcW w:w="7087" w:type="dxa"/>
            <w:gridSpan w:val="3"/>
          </w:tcPr>
          <w:p w:rsidR="00627732" w:rsidRDefault="00627732" w:rsidP="00B64F29">
            <w:pPr>
              <w:spacing w:after="0" w:line="240" w:lineRule="auto"/>
              <w:rPr>
                <w:bCs/>
              </w:rPr>
            </w:pPr>
            <w:r w:rsidRPr="00857365">
              <w:rPr>
                <w:bCs/>
              </w:rPr>
              <w:t>Investment in a deburring machine, 6 new pulse welding stations and an electric forklift to enable the company enter the green energy sector</w:t>
            </w:r>
          </w:p>
          <w:p w:rsidR="00627732" w:rsidRDefault="00627732" w:rsidP="00B64F29">
            <w:pPr>
              <w:spacing w:after="0" w:line="240" w:lineRule="auto"/>
              <w:rPr>
                <w:bCs/>
              </w:rPr>
            </w:pPr>
          </w:p>
          <w:p w:rsidR="00627732" w:rsidRDefault="00627732" w:rsidP="00B64F29">
            <w:pPr>
              <w:spacing w:after="0" w:line="240" w:lineRule="auto"/>
              <w:rPr>
                <w:bCs/>
              </w:rPr>
            </w:pPr>
          </w:p>
          <w:p w:rsidR="00627732" w:rsidRPr="00857365" w:rsidRDefault="00627732" w:rsidP="00B64F29">
            <w:pPr>
              <w:spacing w:after="0" w:line="240" w:lineRule="auto"/>
              <w:rPr>
                <w:bCs/>
              </w:rPr>
            </w:pPr>
          </w:p>
          <w:p w:rsidR="00627732" w:rsidRPr="00BB2D1D" w:rsidRDefault="00627732" w:rsidP="00B64F29">
            <w:pPr>
              <w:spacing w:after="0" w:line="240" w:lineRule="auto"/>
              <w:rPr>
                <w:b/>
              </w:rPr>
            </w:pPr>
          </w:p>
        </w:tc>
      </w:tr>
      <w:tr w:rsidR="00627732" w:rsidRPr="00BB2D1D" w:rsidTr="00B64F29">
        <w:trPr>
          <w:trHeight w:val="78"/>
        </w:trPr>
        <w:tc>
          <w:tcPr>
            <w:tcW w:w="3794" w:type="dxa"/>
            <w:vMerge w:val="restart"/>
          </w:tcPr>
          <w:p w:rsidR="00627732" w:rsidRPr="00BB2D1D" w:rsidRDefault="00627732" w:rsidP="00B64F29">
            <w:pPr>
              <w:spacing w:after="0" w:line="240" w:lineRule="auto"/>
            </w:pPr>
            <w:r w:rsidRPr="00BB2D1D">
              <w:rPr>
                <w:b/>
              </w:rPr>
              <w:t xml:space="preserve">Detail exactly what WLP will be funding </w:t>
            </w:r>
            <w:r w:rsidRPr="00BB2D1D">
              <w:t>(List items from Project Assessment Report)</w:t>
            </w:r>
          </w:p>
          <w:p w:rsidR="00627732" w:rsidRPr="00BB2D1D"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Default="00627732" w:rsidP="00B64F29">
            <w:pPr>
              <w:spacing w:after="0" w:line="240" w:lineRule="auto"/>
              <w:rPr>
                <w:b/>
              </w:rPr>
            </w:pPr>
          </w:p>
          <w:p w:rsidR="00627732" w:rsidRPr="00BB2D1D" w:rsidRDefault="00627732" w:rsidP="00B64F29">
            <w:pPr>
              <w:spacing w:after="0" w:line="240" w:lineRule="auto"/>
              <w:rPr>
                <w:b/>
              </w:rPr>
            </w:pPr>
          </w:p>
          <w:p w:rsidR="00627732" w:rsidRPr="00BB2D1D" w:rsidRDefault="00627732" w:rsidP="00B64F29">
            <w:pPr>
              <w:spacing w:after="0" w:line="240" w:lineRule="auto"/>
              <w:rPr>
                <w:b/>
              </w:rPr>
            </w:pPr>
          </w:p>
          <w:p w:rsidR="00627732" w:rsidRPr="00BB2D1D" w:rsidRDefault="00627732" w:rsidP="00B64F29">
            <w:pPr>
              <w:spacing w:after="0" w:line="240" w:lineRule="auto"/>
              <w:rPr>
                <w:b/>
              </w:rPr>
            </w:pPr>
          </w:p>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r w:rsidRPr="00BB2D1D">
              <w:rPr>
                <w:b/>
              </w:rPr>
              <w:lastRenderedPageBreak/>
              <w:t>Detail</w:t>
            </w:r>
          </w:p>
        </w:tc>
        <w:tc>
          <w:tcPr>
            <w:tcW w:w="1843" w:type="dxa"/>
          </w:tcPr>
          <w:p w:rsidR="00627732" w:rsidRPr="00BB2D1D" w:rsidRDefault="00627732" w:rsidP="00B64F29">
            <w:pPr>
              <w:spacing w:after="0" w:line="240" w:lineRule="auto"/>
              <w:rPr>
                <w:b/>
              </w:rPr>
            </w:pPr>
            <w:r w:rsidRPr="00BB2D1D">
              <w:rPr>
                <w:b/>
              </w:rPr>
              <w:t>Total Cost (Expenditure)</w:t>
            </w:r>
          </w:p>
        </w:tc>
        <w:tc>
          <w:tcPr>
            <w:tcW w:w="3260" w:type="dxa"/>
          </w:tcPr>
          <w:p w:rsidR="00627732" w:rsidRPr="00BB2D1D" w:rsidRDefault="00627732" w:rsidP="00B64F29">
            <w:pPr>
              <w:spacing w:after="0" w:line="240" w:lineRule="auto"/>
              <w:rPr>
                <w:b/>
              </w:rPr>
            </w:pPr>
            <w:r w:rsidRPr="00BB2D1D">
              <w:rPr>
                <w:b/>
              </w:rPr>
              <w:t xml:space="preserve">Grant Aid recommend by the Evaluation Committee @  </w:t>
            </w:r>
            <w:r>
              <w:rPr>
                <w:b/>
              </w:rPr>
              <w:t>50</w:t>
            </w:r>
            <w:r w:rsidRPr="00BB2D1D">
              <w:rPr>
                <w:b/>
              </w:rPr>
              <w:t>%</w:t>
            </w: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r w:rsidRPr="004354CE">
              <w:t>600mm wide Deburring and edge rounding machine</w:t>
            </w:r>
          </w:p>
        </w:tc>
        <w:tc>
          <w:tcPr>
            <w:tcW w:w="1843" w:type="dxa"/>
          </w:tcPr>
          <w:p w:rsidR="00627732" w:rsidRPr="00BB2D1D" w:rsidRDefault="00627732" w:rsidP="00B64F29">
            <w:pPr>
              <w:spacing w:after="0" w:line="240" w:lineRule="auto"/>
              <w:rPr>
                <w:b/>
              </w:rPr>
            </w:pPr>
            <w:r w:rsidRPr="009B61D3">
              <w:t>€94,600.00</w:t>
            </w:r>
          </w:p>
        </w:tc>
        <w:tc>
          <w:tcPr>
            <w:tcW w:w="3260" w:type="dxa"/>
          </w:tcPr>
          <w:p w:rsidR="00627732" w:rsidRPr="00857365" w:rsidRDefault="00627732" w:rsidP="00B64F29">
            <w:pPr>
              <w:spacing w:after="0" w:line="240" w:lineRule="auto"/>
              <w:rPr>
                <w:bCs/>
              </w:rPr>
            </w:pPr>
            <w:r w:rsidRPr="00857365">
              <w:rPr>
                <w:bCs/>
              </w:rPr>
              <w:t>€47,300</w:t>
            </w: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r w:rsidRPr="004354CE">
              <w:t>3 Tonne Electric Forklift C/W lithium Ion Battery</w:t>
            </w:r>
          </w:p>
        </w:tc>
        <w:tc>
          <w:tcPr>
            <w:tcW w:w="1843" w:type="dxa"/>
          </w:tcPr>
          <w:p w:rsidR="00627732" w:rsidRPr="00BB2D1D" w:rsidRDefault="00627732" w:rsidP="00B64F29">
            <w:pPr>
              <w:spacing w:after="0" w:line="240" w:lineRule="auto"/>
              <w:rPr>
                <w:b/>
              </w:rPr>
            </w:pPr>
            <w:r w:rsidRPr="009B61D3">
              <w:t>€55,500.00</w:t>
            </w:r>
          </w:p>
        </w:tc>
        <w:tc>
          <w:tcPr>
            <w:tcW w:w="3260" w:type="dxa"/>
          </w:tcPr>
          <w:p w:rsidR="00627732" w:rsidRPr="00857365" w:rsidRDefault="00627732" w:rsidP="00B64F29">
            <w:pPr>
              <w:spacing w:after="0" w:line="240" w:lineRule="auto"/>
              <w:rPr>
                <w:bCs/>
              </w:rPr>
            </w:pPr>
            <w:r w:rsidRPr="00857365">
              <w:rPr>
                <w:bCs/>
              </w:rPr>
              <w:t>€27,750</w:t>
            </w: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r w:rsidRPr="004354CE">
              <w:t>6 Number 400/500 Amp Pulse welding Machines</w:t>
            </w:r>
          </w:p>
        </w:tc>
        <w:tc>
          <w:tcPr>
            <w:tcW w:w="1843" w:type="dxa"/>
          </w:tcPr>
          <w:p w:rsidR="00627732" w:rsidRPr="00BB2D1D" w:rsidRDefault="00627732" w:rsidP="00B64F29">
            <w:pPr>
              <w:spacing w:after="0" w:line="240" w:lineRule="auto"/>
              <w:rPr>
                <w:b/>
              </w:rPr>
            </w:pPr>
            <w:r w:rsidRPr="00BD3187">
              <w:t>€41,400.00</w:t>
            </w:r>
          </w:p>
        </w:tc>
        <w:tc>
          <w:tcPr>
            <w:tcW w:w="3260" w:type="dxa"/>
          </w:tcPr>
          <w:p w:rsidR="00627732" w:rsidRPr="00857365" w:rsidRDefault="00627732" w:rsidP="00B64F29">
            <w:pPr>
              <w:spacing w:after="0" w:line="240" w:lineRule="auto"/>
              <w:rPr>
                <w:bCs/>
              </w:rPr>
            </w:pPr>
            <w:r w:rsidRPr="00857365">
              <w:rPr>
                <w:bCs/>
              </w:rPr>
              <w:t>€20,700</w:t>
            </w:r>
          </w:p>
        </w:tc>
      </w:tr>
      <w:tr w:rsidR="00627732" w:rsidRPr="00BB2D1D" w:rsidTr="00B64F29">
        <w:trPr>
          <w:trHeight w:val="70"/>
        </w:trPr>
        <w:tc>
          <w:tcPr>
            <w:tcW w:w="3794" w:type="dxa"/>
          </w:tcPr>
          <w:p w:rsidR="00627732" w:rsidRPr="00BB2D1D" w:rsidRDefault="00627732" w:rsidP="00B64F29">
            <w:pPr>
              <w:spacing w:after="0" w:line="240" w:lineRule="auto"/>
              <w:rPr>
                <w:b/>
              </w:rPr>
            </w:pPr>
            <w:r w:rsidRPr="00BB2D1D">
              <w:rPr>
                <w:b/>
              </w:rPr>
              <w:t>Total Funding</w:t>
            </w:r>
          </w:p>
        </w:tc>
        <w:tc>
          <w:tcPr>
            <w:tcW w:w="1984" w:type="dxa"/>
          </w:tcPr>
          <w:p w:rsidR="00627732" w:rsidRPr="004354CE" w:rsidRDefault="00627732" w:rsidP="00B64F29">
            <w:pPr>
              <w:spacing w:after="0" w:line="240" w:lineRule="auto"/>
            </w:pPr>
          </w:p>
        </w:tc>
        <w:tc>
          <w:tcPr>
            <w:tcW w:w="1843" w:type="dxa"/>
          </w:tcPr>
          <w:p w:rsidR="00627732" w:rsidRPr="00857365" w:rsidRDefault="00627732" w:rsidP="00B64F29">
            <w:pPr>
              <w:spacing w:after="0" w:line="240" w:lineRule="auto"/>
              <w:rPr>
                <w:b/>
                <w:bCs/>
              </w:rPr>
            </w:pPr>
            <w:r w:rsidRPr="00857365">
              <w:rPr>
                <w:b/>
                <w:bCs/>
              </w:rPr>
              <w:t>€191,500</w:t>
            </w:r>
          </w:p>
        </w:tc>
        <w:tc>
          <w:tcPr>
            <w:tcW w:w="3260" w:type="dxa"/>
          </w:tcPr>
          <w:p w:rsidR="00627732" w:rsidRPr="00BB2D1D" w:rsidRDefault="00627732" w:rsidP="00B64F29">
            <w:pPr>
              <w:spacing w:after="0" w:line="240" w:lineRule="auto"/>
              <w:rPr>
                <w:b/>
              </w:rPr>
            </w:pPr>
            <w:r>
              <w:rPr>
                <w:b/>
              </w:rPr>
              <w:t>€95,750</w:t>
            </w:r>
          </w:p>
        </w:tc>
      </w:tr>
      <w:tr w:rsidR="00627732" w:rsidRPr="00BB2D1D" w:rsidTr="00B64F29">
        <w:tc>
          <w:tcPr>
            <w:tcW w:w="3794" w:type="dxa"/>
          </w:tcPr>
          <w:p w:rsidR="00627732" w:rsidRDefault="00627732" w:rsidP="00B64F29">
            <w:pPr>
              <w:spacing w:after="0" w:line="240" w:lineRule="auto"/>
              <w:rPr>
                <w:b/>
              </w:rPr>
            </w:pPr>
            <w:r w:rsidRPr="00BB2D1D">
              <w:rPr>
                <w:b/>
              </w:rPr>
              <w:t>Was an assessment completed</w:t>
            </w:r>
            <w:r w:rsidR="00D0497D" w:rsidRPr="00BB2D1D">
              <w:rPr>
                <w:b/>
              </w:rPr>
              <w:t>?</w:t>
            </w:r>
            <w:r w:rsidRPr="00BB2D1D">
              <w:rPr>
                <w:b/>
              </w:rPr>
              <w:t xml:space="preserve"> </w:t>
            </w:r>
            <w:r>
              <w:rPr>
                <w:b/>
              </w:rPr>
              <w:t xml:space="preserve"> </w:t>
            </w:r>
          </w:p>
          <w:p w:rsidR="00627732" w:rsidRPr="00BB2D1D" w:rsidRDefault="00627732" w:rsidP="00B64F29">
            <w:pPr>
              <w:spacing w:after="0" w:line="240" w:lineRule="auto"/>
              <w:rPr>
                <w:b/>
              </w:rPr>
            </w:pPr>
            <w:r w:rsidRPr="00BB2D1D">
              <w:rPr>
                <w:b/>
              </w:rPr>
              <w:t>Date: __</w:t>
            </w:r>
            <w:r>
              <w:rPr>
                <w:b/>
              </w:rPr>
              <w:t>10</w:t>
            </w:r>
            <w:r w:rsidRPr="00857365">
              <w:rPr>
                <w:b/>
                <w:vertAlign w:val="superscript"/>
              </w:rPr>
              <w:t>th</w:t>
            </w:r>
            <w:r>
              <w:rPr>
                <w:b/>
              </w:rPr>
              <w:t xml:space="preserve"> March 2021</w:t>
            </w:r>
            <w:r w:rsidRPr="00BB2D1D">
              <w:rPr>
                <w:b/>
              </w:rPr>
              <w:t>____________</w:t>
            </w:r>
          </w:p>
        </w:tc>
        <w:tc>
          <w:tcPr>
            <w:tcW w:w="7087" w:type="dxa"/>
            <w:gridSpan w:val="3"/>
          </w:tcPr>
          <w:p w:rsidR="00627732" w:rsidRPr="00857365" w:rsidRDefault="00627732" w:rsidP="00B64F29">
            <w:pPr>
              <w:spacing w:after="0" w:line="240" w:lineRule="auto"/>
              <w:rPr>
                <w:bCs/>
              </w:rPr>
            </w:pPr>
            <w:r w:rsidRPr="00857365">
              <w:rPr>
                <w:bCs/>
              </w:rPr>
              <w:t>Yes</w:t>
            </w:r>
          </w:p>
        </w:tc>
      </w:tr>
      <w:tr w:rsidR="00627732" w:rsidRPr="00BB2D1D" w:rsidTr="00B64F29">
        <w:tc>
          <w:tcPr>
            <w:tcW w:w="3794" w:type="dxa"/>
          </w:tcPr>
          <w:p w:rsidR="00627732" w:rsidRPr="00BB2D1D" w:rsidRDefault="00627732" w:rsidP="00B64F29">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rsidR="00627732" w:rsidRPr="00857365" w:rsidRDefault="00627732" w:rsidP="00B64F29">
            <w:pPr>
              <w:spacing w:after="0" w:line="240" w:lineRule="auto"/>
              <w:rPr>
                <w:bCs/>
              </w:rPr>
            </w:pPr>
            <w:r w:rsidRPr="00857365">
              <w:rPr>
                <w:bCs/>
              </w:rPr>
              <w:t>Yes, direct tendering was used to select suppliers and an advertisement placed in a local newspaper and the MEAT process used to select the chosen suppliers</w:t>
            </w:r>
          </w:p>
        </w:tc>
      </w:tr>
      <w:tr w:rsidR="00627732" w:rsidRPr="00BB2D1D" w:rsidTr="00B64F29">
        <w:tc>
          <w:tcPr>
            <w:tcW w:w="3794" w:type="dxa"/>
          </w:tcPr>
          <w:p w:rsidR="00627732" w:rsidRPr="00BB2D1D" w:rsidRDefault="00627732" w:rsidP="00B64F29">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gridSpan w:val="3"/>
          </w:tcPr>
          <w:p w:rsidR="00627732" w:rsidRPr="00857365" w:rsidRDefault="00627732" w:rsidP="00B64F29">
            <w:pPr>
              <w:spacing w:after="0" w:line="240" w:lineRule="auto"/>
              <w:rPr>
                <w:bCs/>
              </w:rPr>
            </w:pPr>
            <w:r w:rsidRPr="00857365">
              <w:rPr>
                <w:bCs/>
              </w:rPr>
              <w:t>In all cases, three comparison quotations were gathered and evidence of effort to seek the requested 5 quotations for all items was provided</w:t>
            </w:r>
            <w:r>
              <w:rPr>
                <w:bCs/>
              </w:rPr>
              <w:t xml:space="preserve"> using the MEAT process to select the chosen suppliers</w:t>
            </w:r>
            <w:r w:rsidRPr="00857365">
              <w:rPr>
                <w:bCs/>
              </w:rPr>
              <w:t xml:space="preserve"> </w:t>
            </w:r>
          </w:p>
        </w:tc>
      </w:tr>
      <w:tr w:rsidR="00627732" w:rsidRPr="00BB2D1D" w:rsidTr="00B64F29">
        <w:tc>
          <w:tcPr>
            <w:tcW w:w="3794" w:type="dxa"/>
          </w:tcPr>
          <w:p w:rsidR="00627732" w:rsidRPr="00BB2D1D" w:rsidRDefault="00627732" w:rsidP="00B64F29">
            <w:pPr>
              <w:spacing w:after="0" w:line="240" w:lineRule="auto"/>
              <w:rPr>
                <w:b/>
              </w:rPr>
            </w:pPr>
            <w:r w:rsidRPr="00BB2D1D">
              <w:rPr>
                <w:b/>
              </w:rPr>
              <w:t>Innovative Element of the project:</w:t>
            </w:r>
          </w:p>
        </w:tc>
        <w:tc>
          <w:tcPr>
            <w:tcW w:w="7087" w:type="dxa"/>
            <w:gridSpan w:val="3"/>
          </w:tcPr>
          <w:p w:rsidR="00627732" w:rsidRPr="00DC52CC" w:rsidRDefault="00627732" w:rsidP="00B64F29">
            <w:pPr>
              <w:spacing w:after="0" w:line="240" w:lineRule="auto"/>
              <w:rPr>
                <w:bCs/>
              </w:rPr>
            </w:pPr>
            <w:r w:rsidRPr="00DC52CC">
              <w:rPr>
                <w:bCs/>
              </w:rPr>
              <w:t>The project requires a deburring machine to remove rough edges and new welding machines which prevent weld splatter common with the older machines which is a requirement for</w:t>
            </w:r>
            <w:r>
              <w:rPr>
                <w:bCs/>
              </w:rPr>
              <w:t xml:space="preserve"> the finish on products</w:t>
            </w:r>
            <w:r w:rsidRPr="00DC52CC">
              <w:rPr>
                <w:bCs/>
              </w:rPr>
              <w:t xml:space="preserve"> entering the green energy market </w:t>
            </w:r>
          </w:p>
        </w:tc>
      </w:tr>
      <w:tr w:rsidR="00627732" w:rsidRPr="00BB2D1D" w:rsidTr="00B64F29">
        <w:tc>
          <w:tcPr>
            <w:tcW w:w="3794" w:type="dxa"/>
          </w:tcPr>
          <w:p w:rsidR="00627732" w:rsidRPr="00BB2D1D" w:rsidRDefault="00627732" w:rsidP="00B64F29">
            <w:pPr>
              <w:spacing w:after="0" w:line="240" w:lineRule="auto"/>
              <w:rPr>
                <w:b/>
              </w:rPr>
            </w:pPr>
            <w:r w:rsidRPr="00BB2D1D">
              <w:rPr>
                <w:b/>
              </w:rPr>
              <w:t>Consideration of Deadweight:</w:t>
            </w:r>
          </w:p>
        </w:tc>
        <w:tc>
          <w:tcPr>
            <w:tcW w:w="7087" w:type="dxa"/>
            <w:gridSpan w:val="3"/>
          </w:tcPr>
          <w:p w:rsidR="00627732" w:rsidRPr="00DC52CC" w:rsidRDefault="00627732" w:rsidP="00B64F29">
            <w:pPr>
              <w:jc w:val="both"/>
              <w:rPr>
                <w:lang w:val="en-IE"/>
              </w:rPr>
            </w:pPr>
            <w:r w:rsidRPr="00DC52CC">
              <w:rPr>
                <w:lang w:val="en-IE"/>
              </w:rPr>
              <w:t>The promoter has confirmed that project would only proceed on a reduced basis. Due to the high capital investment required relative to the existing resources within SMF Engineering.</w:t>
            </w:r>
            <w:r>
              <w:rPr>
                <w:lang w:val="en-IE"/>
              </w:rPr>
              <w:t xml:space="preserve"> </w:t>
            </w:r>
            <w:r w:rsidRPr="00DC52CC">
              <w:rPr>
                <w:lang w:val="en-IE"/>
              </w:rPr>
              <w:t>The promoter would benefit greatly from grant support due to the large capital investment required in this technology</w:t>
            </w:r>
          </w:p>
          <w:p w:rsidR="00627732" w:rsidRPr="00BB2D1D" w:rsidRDefault="00627732" w:rsidP="00B64F29">
            <w:pPr>
              <w:spacing w:after="0" w:line="240" w:lineRule="auto"/>
              <w:rPr>
                <w:b/>
              </w:rPr>
            </w:pPr>
          </w:p>
        </w:tc>
      </w:tr>
      <w:tr w:rsidR="00627732" w:rsidRPr="00BB2D1D" w:rsidTr="00B64F29">
        <w:tc>
          <w:tcPr>
            <w:tcW w:w="3794" w:type="dxa"/>
          </w:tcPr>
          <w:p w:rsidR="00627732" w:rsidRPr="00BB2D1D" w:rsidRDefault="00627732" w:rsidP="00B64F29">
            <w:pPr>
              <w:spacing w:after="0" w:line="240" w:lineRule="auto"/>
              <w:rPr>
                <w:b/>
              </w:rPr>
            </w:pPr>
            <w:r w:rsidRPr="00BB2D1D">
              <w:rPr>
                <w:b/>
              </w:rPr>
              <w:t>Consideration of Displacement:</w:t>
            </w:r>
          </w:p>
        </w:tc>
        <w:tc>
          <w:tcPr>
            <w:tcW w:w="7087" w:type="dxa"/>
            <w:gridSpan w:val="3"/>
          </w:tcPr>
          <w:p w:rsidR="00627732" w:rsidRPr="00BB2D1D" w:rsidRDefault="00627732" w:rsidP="00B64F29">
            <w:pPr>
              <w:jc w:val="both"/>
              <w:rPr>
                <w:b/>
              </w:rPr>
            </w:pPr>
            <w:r w:rsidRPr="00DC52CC">
              <w:rPr>
                <w:lang w:val="en-IE"/>
              </w:rPr>
              <w:t>No local manufacturing business has this type of machinery.  The closest businesses with similar machines are located in Waterford city and further afield.  These companies are well established and have their own market contracts separate to those SMF Engineering have identified.</w:t>
            </w:r>
          </w:p>
        </w:tc>
      </w:tr>
      <w:tr w:rsidR="00627732" w:rsidRPr="00BB2D1D" w:rsidTr="00B64F29">
        <w:tc>
          <w:tcPr>
            <w:tcW w:w="3794" w:type="dxa"/>
          </w:tcPr>
          <w:p w:rsidR="00627732" w:rsidRPr="00BB2D1D" w:rsidRDefault="00627732" w:rsidP="00B64F29">
            <w:pPr>
              <w:spacing w:after="0" w:line="240" w:lineRule="auto"/>
              <w:rPr>
                <w:b/>
              </w:rPr>
            </w:pPr>
            <w:r w:rsidRPr="00BB2D1D">
              <w:rPr>
                <w:b/>
              </w:rPr>
              <w:t>Economic justification for project:</w:t>
            </w:r>
          </w:p>
        </w:tc>
        <w:tc>
          <w:tcPr>
            <w:tcW w:w="7087" w:type="dxa"/>
            <w:gridSpan w:val="3"/>
          </w:tcPr>
          <w:p w:rsidR="00627732" w:rsidRPr="00BB2D1D" w:rsidRDefault="00627732" w:rsidP="00B64F29">
            <w:pPr>
              <w:jc w:val="both"/>
              <w:rPr>
                <w:b/>
              </w:rPr>
            </w:pPr>
            <w:r w:rsidRPr="00DC52CC">
              <w:rPr>
                <w:lang w:val="en-IE"/>
              </w:rPr>
              <w:t xml:space="preserve">To ensure SMF continues into the future as an employment source in the local area the promoters need to move with the market, green energy has a lot of opportunities for business over the next 10+ years.  This machinery would fully solve the issues revealed in their market research and allow </w:t>
            </w:r>
            <w:r w:rsidR="00D0497D" w:rsidRPr="00DC52CC">
              <w:rPr>
                <w:lang w:val="en-IE"/>
              </w:rPr>
              <w:t>them to</w:t>
            </w:r>
            <w:r w:rsidRPr="00DC52CC">
              <w:rPr>
                <w:lang w:val="en-IE"/>
              </w:rPr>
              <w:t xml:space="preserve"> engage with new customers in this sector.  It would potentially create 6 jobs in a </w:t>
            </w:r>
            <w:r w:rsidRPr="00DC52CC">
              <w:rPr>
                <w:lang w:val="en-IE"/>
              </w:rPr>
              <w:lastRenderedPageBreak/>
              <w:t>rural area, thus stimulating the local economy financially.</w:t>
            </w:r>
          </w:p>
        </w:tc>
      </w:tr>
      <w:tr w:rsidR="00627732" w:rsidRPr="00BB2D1D" w:rsidTr="00B64F29">
        <w:tc>
          <w:tcPr>
            <w:tcW w:w="3794" w:type="dxa"/>
          </w:tcPr>
          <w:p w:rsidR="00627732" w:rsidRPr="00BB2D1D" w:rsidRDefault="00627732" w:rsidP="00B64F29">
            <w:pPr>
              <w:spacing w:after="0" w:line="240" w:lineRule="auto"/>
              <w:rPr>
                <w:b/>
              </w:rPr>
            </w:pPr>
            <w:r w:rsidRPr="00BB2D1D">
              <w:rPr>
                <w:b/>
              </w:rPr>
              <w:lastRenderedPageBreak/>
              <w:t>Average Score for Project:</w:t>
            </w:r>
          </w:p>
        </w:tc>
        <w:tc>
          <w:tcPr>
            <w:tcW w:w="7087" w:type="dxa"/>
            <w:gridSpan w:val="3"/>
          </w:tcPr>
          <w:p w:rsidR="00627732" w:rsidRPr="00BB2D1D" w:rsidRDefault="00627732" w:rsidP="00B64F29">
            <w:pPr>
              <w:spacing w:after="0" w:line="240" w:lineRule="auto"/>
              <w:rPr>
                <w:b/>
              </w:rPr>
            </w:pPr>
            <w:r w:rsidRPr="00856E64">
              <w:rPr>
                <w:rFonts w:eastAsia="Times New Roman" w:cs="Calibri"/>
                <w:bCs/>
                <w:lang w:val="en-GB"/>
              </w:rPr>
              <w:t>This project scored 83/100</w:t>
            </w:r>
            <w:r>
              <w:rPr>
                <w:rFonts w:eastAsia="Times New Roman" w:cs="Calibri"/>
                <w:bCs/>
                <w:lang w:val="en-GB"/>
              </w:rPr>
              <w:t xml:space="preserve"> (1)</w:t>
            </w:r>
          </w:p>
        </w:tc>
      </w:tr>
      <w:tr w:rsidR="00627732" w:rsidRPr="00BB2D1D" w:rsidTr="00B64F29">
        <w:tc>
          <w:tcPr>
            <w:tcW w:w="3794" w:type="dxa"/>
          </w:tcPr>
          <w:p w:rsidR="00627732" w:rsidRPr="00BB2D1D" w:rsidRDefault="00627732" w:rsidP="00B64F29">
            <w:pPr>
              <w:spacing w:after="0" w:line="240" w:lineRule="auto"/>
              <w:rPr>
                <w:b/>
              </w:rPr>
            </w:pPr>
            <w:r w:rsidRPr="00BB2D1D">
              <w:rPr>
                <w:b/>
              </w:rPr>
              <w:t>% level of aid &amp; ceiling:</w:t>
            </w:r>
          </w:p>
        </w:tc>
        <w:tc>
          <w:tcPr>
            <w:tcW w:w="7087" w:type="dxa"/>
            <w:gridSpan w:val="3"/>
          </w:tcPr>
          <w:p w:rsidR="00627732" w:rsidRPr="00856E64" w:rsidRDefault="00627732" w:rsidP="00B64F29">
            <w:pPr>
              <w:spacing w:after="0" w:line="240" w:lineRule="auto"/>
              <w:jc w:val="both"/>
              <w:rPr>
                <w:rFonts w:eastAsia="Times New Roman" w:cs="Calibri"/>
                <w:bCs/>
                <w:lang w:val="en-GB"/>
              </w:rPr>
            </w:pPr>
            <w:r w:rsidRPr="00856E64">
              <w:rPr>
                <w:rFonts w:eastAsia="Times New Roman" w:cs="Calibri"/>
                <w:bCs/>
                <w:lang w:val="en-GB"/>
              </w:rPr>
              <w:t xml:space="preserve">A maximum of </w:t>
            </w:r>
            <w:r w:rsidRPr="00856E64">
              <w:rPr>
                <w:rFonts w:eastAsia="Times New Roman" w:cs="Calibri"/>
                <w:b/>
                <w:iCs/>
                <w:lang w:val="en-GB"/>
              </w:rPr>
              <w:t>€</w:t>
            </w:r>
            <w:r w:rsidRPr="00856E64">
              <w:rPr>
                <w:rFonts w:eastAsia="Times New Roman" w:cs="Calibri"/>
                <w:b/>
                <w:i/>
                <w:iCs/>
                <w:lang w:val="en-GB"/>
              </w:rPr>
              <w:t>95,750.00</w:t>
            </w:r>
            <w:r w:rsidRPr="00856E64">
              <w:rPr>
                <w:rFonts w:eastAsia="Times New Roman" w:cs="Calibri"/>
                <w:bCs/>
                <w:iCs/>
                <w:lang w:val="en-GB"/>
              </w:rPr>
              <w:t xml:space="preserve"> </w:t>
            </w:r>
            <w:r w:rsidRPr="00856E64">
              <w:rPr>
                <w:rFonts w:eastAsia="Times New Roman" w:cs="Calibri"/>
                <w:b/>
                <w:lang w:val="en-GB" w:eastAsia="en-IE"/>
              </w:rPr>
              <w:t>or</w:t>
            </w:r>
            <w:r w:rsidRPr="00856E64">
              <w:rPr>
                <w:rFonts w:eastAsia="Times New Roman" w:cs="Calibri"/>
                <w:bCs/>
                <w:lang w:val="en-GB"/>
              </w:rPr>
              <w:t xml:space="preserve"> </w:t>
            </w:r>
            <w:r w:rsidRPr="00856E64">
              <w:rPr>
                <w:rFonts w:eastAsia="Times New Roman" w:cs="Calibri"/>
                <w:b/>
                <w:lang w:val="en-GB"/>
              </w:rPr>
              <w:t>50%</w:t>
            </w:r>
            <w:r w:rsidRPr="00856E64">
              <w:rPr>
                <w:rFonts w:eastAsia="Times New Roman" w:cs="Calibri"/>
                <w:bCs/>
                <w:lang w:val="en-GB"/>
              </w:rPr>
              <w:t xml:space="preserve"> of eligible costs whichever is the lesser</w:t>
            </w:r>
          </w:p>
          <w:p w:rsidR="00627732" w:rsidRPr="00BB2D1D" w:rsidRDefault="00627732" w:rsidP="00B64F29">
            <w:pPr>
              <w:spacing w:after="0" w:line="240" w:lineRule="auto"/>
              <w:rPr>
                <w:b/>
              </w:rPr>
            </w:pPr>
          </w:p>
        </w:tc>
      </w:tr>
      <w:tr w:rsidR="00627732" w:rsidRPr="00BB2D1D" w:rsidTr="00B64F29">
        <w:tc>
          <w:tcPr>
            <w:tcW w:w="3794" w:type="dxa"/>
          </w:tcPr>
          <w:p w:rsidR="00627732" w:rsidRPr="00BB2D1D" w:rsidRDefault="00627732" w:rsidP="00B64F29">
            <w:pPr>
              <w:spacing w:after="0" w:line="240" w:lineRule="auto"/>
              <w:rPr>
                <w:b/>
              </w:rPr>
            </w:pPr>
            <w:r w:rsidRPr="00BB2D1D">
              <w:rPr>
                <w:b/>
              </w:rPr>
              <w:t>E. C. Executive Summary/Rationale for Funding</w:t>
            </w:r>
          </w:p>
        </w:tc>
        <w:tc>
          <w:tcPr>
            <w:tcW w:w="7087" w:type="dxa"/>
            <w:gridSpan w:val="3"/>
          </w:tcPr>
          <w:p w:rsidR="00627732" w:rsidRPr="00856E64" w:rsidRDefault="00627732" w:rsidP="00B64F29">
            <w:pPr>
              <w:spacing w:after="0" w:line="240" w:lineRule="auto"/>
              <w:rPr>
                <w:b/>
              </w:rPr>
            </w:pPr>
            <w:r w:rsidRPr="00BB2D1D">
              <w:rPr>
                <w:b/>
              </w:rPr>
              <w:t xml:space="preserve">The Evaluation Committee agreed to recommend funding this project </w:t>
            </w:r>
            <w:r>
              <w:rPr>
                <w:b/>
              </w:rPr>
              <w:t>at a</w:t>
            </w:r>
            <w:r>
              <w:rPr>
                <w:rFonts w:cstheme="minorHAnsi"/>
                <w:b/>
                <w:iCs/>
              </w:rPr>
              <w:t xml:space="preserve"> maximum of </w:t>
            </w:r>
            <w:r w:rsidRPr="005A7E40">
              <w:rPr>
                <w:rFonts w:cstheme="minorHAnsi"/>
                <w:b/>
                <w:iCs/>
              </w:rPr>
              <w:t>€</w:t>
            </w:r>
            <w:r>
              <w:rPr>
                <w:rFonts w:cstheme="minorHAnsi"/>
                <w:b/>
                <w:iCs/>
              </w:rPr>
              <w:t>95,750.00</w:t>
            </w:r>
            <w:r w:rsidRPr="005A7E40">
              <w:rPr>
                <w:rFonts w:cstheme="minorHAnsi"/>
                <w:bCs/>
                <w:iCs/>
              </w:rPr>
              <w:t xml:space="preserve"> </w:t>
            </w:r>
            <w:r w:rsidRPr="005A7E40">
              <w:rPr>
                <w:rFonts w:cstheme="minorHAnsi"/>
                <w:b/>
                <w:lang w:eastAsia="en-IE"/>
              </w:rPr>
              <w:t>or</w:t>
            </w:r>
            <w:r w:rsidRPr="005A7E40">
              <w:rPr>
                <w:rFonts w:cstheme="minorHAnsi"/>
                <w:bCs/>
              </w:rPr>
              <w:t xml:space="preserve"> </w:t>
            </w:r>
            <w:r>
              <w:rPr>
                <w:rFonts w:cstheme="minorHAnsi"/>
                <w:b/>
              </w:rPr>
              <w:t>5</w:t>
            </w:r>
            <w:r w:rsidRPr="005A7E40">
              <w:rPr>
                <w:rFonts w:cstheme="minorHAnsi"/>
                <w:b/>
              </w:rPr>
              <w:t>0%</w:t>
            </w:r>
            <w:r w:rsidRPr="005A7E40">
              <w:rPr>
                <w:rFonts w:cstheme="minorHAnsi"/>
                <w:bCs/>
              </w:rPr>
              <w:t xml:space="preserve"> of eligible costs whichever is the lesser</w:t>
            </w:r>
            <w:r>
              <w:rPr>
                <w:rFonts w:cstheme="minorHAnsi"/>
                <w:bCs/>
              </w:rPr>
              <w:t xml:space="preserve"> for the following reasons:-</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t>The project scored 83/100</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t>The project fits the Local Development Strategy for enterprise projects</w:t>
            </w:r>
          </w:p>
          <w:p w:rsidR="00627732" w:rsidRPr="00BB2D1D" w:rsidRDefault="00627732" w:rsidP="00627732">
            <w:pPr>
              <w:pStyle w:val="ListParagraph"/>
              <w:numPr>
                <w:ilvl w:val="0"/>
                <w:numId w:val="6"/>
              </w:numPr>
              <w:spacing w:after="0" w:line="240" w:lineRule="auto"/>
              <w:rPr>
                <w:b/>
              </w:rPr>
            </w:pPr>
            <w:r>
              <w:rPr>
                <w:rFonts w:cstheme="minorHAnsi"/>
                <w:bCs/>
              </w:rPr>
              <w:t>Funding will create up to 6 new jobs and sustain existing employment levels in a rural area</w:t>
            </w:r>
          </w:p>
        </w:tc>
      </w:tr>
    </w:tbl>
    <w:p w:rsidR="00627732" w:rsidRPr="007D23B2" w:rsidRDefault="00627732" w:rsidP="00627732">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2"/>
        <w:gridCol w:w="1589"/>
        <w:gridCol w:w="2475"/>
        <w:gridCol w:w="4100"/>
      </w:tblGrid>
      <w:tr w:rsidR="00627732" w:rsidRPr="00BB2D1D" w:rsidTr="00B64F29">
        <w:tc>
          <w:tcPr>
            <w:tcW w:w="1526" w:type="dxa"/>
          </w:tcPr>
          <w:p w:rsidR="00627732" w:rsidRPr="00BB2D1D" w:rsidRDefault="00627732" w:rsidP="00B64F29">
            <w:pPr>
              <w:rPr>
                <w:b/>
              </w:rPr>
            </w:pPr>
            <w:r w:rsidRPr="00BB2D1D">
              <w:rPr>
                <w:b/>
              </w:rPr>
              <w:t>Jobs Created</w:t>
            </w:r>
          </w:p>
        </w:tc>
        <w:tc>
          <w:tcPr>
            <w:tcW w:w="1701" w:type="dxa"/>
          </w:tcPr>
          <w:p w:rsidR="00627732" w:rsidRPr="00BB2D1D" w:rsidRDefault="00627732" w:rsidP="00B64F29">
            <w:pPr>
              <w:rPr>
                <w:b/>
              </w:rPr>
            </w:pPr>
            <w:r w:rsidRPr="00BB2D1D">
              <w:rPr>
                <w:b/>
              </w:rPr>
              <w:t>Jobs Sustained</w:t>
            </w:r>
          </w:p>
        </w:tc>
        <w:tc>
          <w:tcPr>
            <w:tcW w:w="2835" w:type="dxa"/>
          </w:tcPr>
          <w:p w:rsidR="00627732" w:rsidRPr="00BB2D1D" w:rsidRDefault="00627732" w:rsidP="00B64F29">
            <w:pPr>
              <w:rPr>
                <w:b/>
              </w:rPr>
            </w:pPr>
            <w:r w:rsidRPr="00BB2D1D">
              <w:rPr>
                <w:b/>
              </w:rPr>
              <w:t>Match Funding</w:t>
            </w:r>
          </w:p>
        </w:tc>
        <w:tc>
          <w:tcPr>
            <w:tcW w:w="4819" w:type="dxa"/>
          </w:tcPr>
          <w:p w:rsidR="00627732" w:rsidRPr="00BB2D1D" w:rsidRDefault="00627732" w:rsidP="00B64F29">
            <w:pPr>
              <w:rPr>
                <w:b/>
              </w:rPr>
            </w:pPr>
            <w:r w:rsidRPr="00BB2D1D">
              <w:rPr>
                <w:b/>
              </w:rPr>
              <w:t>Previous Grant Aid Received</w:t>
            </w:r>
          </w:p>
        </w:tc>
      </w:tr>
      <w:tr w:rsidR="00627732" w:rsidRPr="00BB2D1D" w:rsidTr="00B64F29">
        <w:trPr>
          <w:trHeight w:val="170"/>
        </w:trPr>
        <w:tc>
          <w:tcPr>
            <w:tcW w:w="1526" w:type="dxa"/>
          </w:tcPr>
          <w:p w:rsidR="00627732" w:rsidRPr="00DC52CC" w:rsidRDefault="00627732" w:rsidP="00B64F29">
            <w:pPr>
              <w:rPr>
                <w:bCs/>
              </w:rPr>
            </w:pPr>
            <w:r w:rsidRPr="00DC52CC">
              <w:rPr>
                <w:bCs/>
              </w:rPr>
              <w:t>6</w:t>
            </w:r>
          </w:p>
        </w:tc>
        <w:tc>
          <w:tcPr>
            <w:tcW w:w="1701" w:type="dxa"/>
          </w:tcPr>
          <w:p w:rsidR="00627732" w:rsidRPr="00DC52CC" w:rsidRDefault="00627732" w:rsidP="00B64F29">
            <w:pPr>
              <w:rPr>
                <w:bCs/>
              </w:rPr>
            </w:pPr>
            <w:r w:rsidRPr="00DC52CC">
              <w:rPr>
                <w:bCs/>
              </w:rPr>
              <w:t>13</w:t>
            </w:r>
          </w:p>
        </w:tc>
        <w:tc>
          <w:tcPr>
            <w:tcW w:w="2835" w:type="dxa"/>
          </w:tcPr>
          <w:p w:rsidR="00627732" w:rsidRPr="00DC52CC" w:rsidRDefault="00627732" w:rsidP="00B64F29">
            <w:pPr>
              <w:rPr>
                <w:bCs/>
              </w:rPr>
            </w:pPr>
            <w:r w:rsidRPr="00DC52CC">
              <w:rPr>
                <w:bCs/>
              </w:rPr>
              <w:t>€35,750 Own funds</w:t>
            </w:r>
          </w:p>
          <w:p w:rsidR="00627732" w:rsidRPr="00DC52CC" w:rsidRDefault="00627732" w:rsidP="00B64F29">
            <w:pPr>
              <w:rPr>
                <w:bCs/>
              </w:rPr>
            </w:pPr>
            <w:r w:rsidRPr="00DC52CC">
              <w:rPr>
                <w:bCs/>
              </w:rPr>
              <w:t>€60,000 Loan</w:t>
            </w:r>
          </w:p>
        </w:tc>
        <w:tc>
          <w:tcPr>
            <w:tcW w:w="4819" w:type="dxa"/>
          </w:tcPr>
          <w:p w:rsidR="00627732" w:rsidRPr="00DC52CC" w:rsidRDefault="00627732" w:rsidP="00B64F29">
            <w:pPr>
              <w:rPr>
                <w:bCs/>
              </w:rPr>
            </w:pPr>
            <w:r>
              <w:rPr>
                <w:bCs/>
              </w:rPr>
              <w:t>€200,000 LEADER grant Nov ’18 for a laser machine</w:t>
            </w:r>
          </w:p>
        </w:tc>
      </w:tr>
    </w:tbl>
    <w:p w:rsidR="00627732" w:rsidRDefault="00627732" w:rsidP="00627732">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627732" w:rsidRPr="00BB2D1D" w:rsidTr="00B64F29">
        <w:tc>
          <w:tcPr>
            <w:tcW w:w="6912" w:type="dxa"/>
          </w:tcPr>
          <w:p w:rsidR="00627732" w:rsidRPr="00BB2D1D" w:rsidRDefault="00627732" w:rsidP="00B64F29">
            <w:pPr>
              <w:rPr>
                <w:b/>
              </w:rPr>
            </w:pPr>
            <w:r>
              <w:rPr>
                <w:b/>
              </w:rPr>
              <w:t>Confirmation on the applicant’s position re De-</w:t>
            </w:r>
            <w:r w:rsidR="00D0497D">
              <w:rPr>
                <w:b/>
              </w:rPr>
              <w:t xml:space="preserve">Minimus </w:t>
            </w:r>
            <w:r>
              <w:rPr>
                <w:b/>
              </w:rPr>
              <w:t xml:space="preserve"> and double from the relevant agencies.</w:t>
            </w:r>
          </w:p>
        </w:tc>
        <w:tc>
          <w:tcPr>
            <w:tcW w:w="1985" w:type="dxa"/>
          </w:tcPr>
          <w:p w:rsidR="00627732" w:rsidRPr="00BB2D1D" w:rsidRDefault="00627732" w:rsidP="00B64F29">
            <w:pPr>
              <w:rPr>
                <w:b/>
              </w:rPr>
            </w:pPr>
            <w:r w:rsidRPr="00BB2D1D">
              <w:rPr>
                <w:b/>
              </w:rPr>
              <w:t>Date of Confirmation</w:t>
            </w:r>
          </w:p>
        </w:tc>
        <w:tc>
          <w:tcPr>
            <w:tcW w:w="2119" w:type="dxa"/>
          </w:tcPr>
          <w:p w:rsidR="00627732" w:rsidRPr="00BB2D1D" w:rsidRDefault="00627732" w:rsidP="00B64F29">
            <w:pPr>
              <w:rPr>
                <w:b/>
              </w:rPr>
            </w:pPr>
            <w:r w:rsidRPr="00BB2D1D">
              <w:rPr>
                <w:b/>
              </w:rPr>
              <w:t>Signed By</w:t>
            </w:r>
          </w:p>
        </w:tc>
      </w:tr>
      <w:tr w:rsidR="00627732" w:rsidRPr="00BB2D1D" w:rsidTr="00B64F29">
        <w:tc>
          <w:tcPr>
            <w:tcW w:w="6912" w:type="dxa"/>
          </w:tcPr>
          <w:p w:rsidR="00627732" w:rsidRPr="00DC52CC" w:rsidRDefault="00627732" w:rsidP="00B64F29">
            <w:pPr>
              <w:rPr>
                <w:bCs/>
              </w:rPr>
            </w:pPr>
            <w:r w:rsidRPr="00DC52CC">
              <w:rPr>
                <w:bCs/>
              </w:rPr>
              <w:t>Waterford Local Enterprise Office</w:t>
            </w:r>
          </w:p>
        </w:tc>
        <w:tc>
          <w:tcPr>
            <w:tcW w:w="1985" w:type="dxa"/>
          </w:tcPr>
          <w:p w:rsidR="00627732" w:rsidRPr="00DC52CC" w:rsidRDefault="00627732" w:rsidP="00B64F29">
            <w:pPr>
              <w:rPr>
                <w:bCs/>
              </w:rPr>
            </w:pPr>
            <w:r w:rsidRPr="00DC52CC">
              <w:rPr>
                <w:bCs/>
              </w:rPr>
              <w:t>11</w:t>
            </w:r>
            <w:r w:rsidRPr="00DC52CC">
              <w:rPr>
                <w:bCs/>
                <w:vertAlign w:val="superscript"/>
              </w:rPr>
              <w:t>th</w:t>
            </w:r>
            <w:r w:rsidRPr="00DC52CC">
              <w:rPr>
                <w:bCs/>
              </w:rPr>
              <w:t xml:space="preserve"> March 2021</w:t>
            </w:r>
          </w:p>
        </w:tc>
        <w:tc>
          <w:tcPr>
            <w:tcW w:w="2119" w:type="dxa"/>
          </w:tcPr>
          <w:p w:rsidR="00627732" w:rsidRPr="00DC52CC" w:rsidRDefault="00627732" w:rsidP="00B64F29">
            <w:pPr>
              <w:rPr>
                <w:bCs/>
              </w:rPr>
            </w:pPr>
            <w:r w:rsidRPr="00DC52CC">
              <w:rPr>
                <w:bCs/>
              </w:rPr>
              <w:t>Brid Kirby</w:t>
            </w:r>
          </w:p>
        </w:tc>
      </w:tr>
      <w:tr w:rsidR="00627732" w:rsidRPr="00BB2D1D" w:rsidTr="00B64F29">
        <w:tc>
          <w:tcPr>
            <w:tcW w:w="6912" w:type="dxa"/>
          </w:tcPr>
          <w:p w:rsidR="00627732" w:rsidRPr="00BB2D1D" w:rsidRDefault="00627732" w:rsidP="00B64F29">
            <w:pPr>
              <w:rPr>
                <w:b/>
              </w:rPr>
            </w:pPr>
          </w:p>
        </w:tc>
        <w:tc>
          <w:tcPr>
            <w:tcW w:w="1985" w:type="dxa"/>
          </w:tcPr>
          <w:p w:rsidR="00627732" w:rsidRPr="00BB2D1D" w:rsidRDefault="00627732" w:rsidP="00B64F29">
            <w:pPr>
              <w:rPr>
                <w:b/>
              </w:rPr>
            </w:pPr>
          </w:p>
        </w:tc>
        <w:tc>
          <w:tcPr>
            <w:tcW w:w="2119" w:type="dxa"/>
          </w:tcPr>
          <w:p w:rsidR="00627732" w:rsidRPr="00BB2D1D" w:rsidRDefault="00627732" w:rsidP="00B64F29">
            <w:pPr>
              <w:rPr>
                <w:b/>
              </w:rPr>
            </w:pPr>
          </w:p>
        </w:tc>
      </w:tr>
    </w:tbl>
    <w:p w:rsidR="00627732" w:rsidRPr="007D23B2" w:rsidRDefault="00627732" w:rsidP="00627732">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0"/>
        <w:gridCol w:w="4336"/>
      </w:tblGrid>
      <w:tr w:rsidR="00627732" w:rsidRPr="00BB2D1D" w:rsidTr="00B64F29">
        <w:tc>
          <w:tcPr>
            <w:tcW w:w="10790" w:type="dxa"/>
            <w:gridSpan w:val="2"/>
          </w:tcPr>
          <w:p w:rsidR="00627732" w:rsidRDefault="00627732" w:rsidP="00B64F29">
            <w:pPr>
              <w:jc w:val="both"/>
              <w:rPr>
                <w:rFonts w:cstheme="minorHAnsi"/>
                <w:bCs/>
              </w:rPr>
            </w:pPr>
            <w:r w:rsidRPr="005A7E40">
              <w:rPr>
                <w:rFonts w:cstheme="minorHAnsi"/>
                <w:bCs/>
              </w:rPr>
              <w:t>The following were the main points raised in the discussion of the project: -</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t xml:space="preserve">Ms Claire Connors apologised for the delay in circulating the information to the Evaluation Committee advising that the promoters had to put the project out to tender and it was only received for review last Tuesday. On reviewing we requested the accounts from the linked accounts which were sent to you separately. </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t>The promoters have been in business since 1994 and are considerably experienced and knowledgeable.  The company specialises in providing precision sheet metal and structural steel fabrication services to all sectors.</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t>They were funded in 2018 for a laser cutting machine and the only change to the business since then has been the purchase to a similar company in Meath.</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t xml:space="preserve">On reviewing current market trends, the promoters identified the Green Energy Sector as an area where potential work could be obtained. The new equipment will enable the promoters to provide their customers with competitive and quality improvements and will also have a very low carbon footprint.  </w:t>
            </w:r>
          </w:p>
          <w:p w:rsidR="00627732" w:rsidRDefault="00627732" w:rsidP="00627732">
            <w:pPr>
              <w:pStyle w:val="ListParagraph"/>
              <w:numPr>
                <w:ilvl w:val="0"/>
                <w:numId w:val="6"/>
              </w:numPr>
              <w:spacing w:after="200" w:line="276" w:lineRule="auto"/>
              <w:jc w:val="both"/>
              <w:rPr>
                <w:rFonts w:cstheme="minorHAnsi"/>
                <w:bCs/>
              </w:rPr>
            </w:pPr>
            <w:r>
              <w:rPr>
                <w:rFonts w:cstheme="minorHAnsi"/>
                <w:bCs/>
              </w:rPr>
              <w:lastRenderedPageBreak/>
              <w:t>The Evaluation Committee agreed that the promoter is right to continually try to improve and break into new sectors.</w:t>
            </w:r>
          </w:p>
          <w:p w:rsidR="00627732" w:rsidRPr="00710F8B" w:rsidRDefault="00627732" w:rsidP="00627732">
            <w:pPr>
              <w:pStyle w:val="ListParagraph"/>
              <w:numPr>
                <w:ilvl w:val="0"/>
                <w:numId w:val="6"/>
              </w:numPr>
              <w:spacing w:after="200" w:line="276" w:lineRule="auto"/>
              <w:jc w:val="both"/>
              <w:rPr>
                <w:rFonts w:cstheme="minorHAnsi"/>
                <w:bCs/>
              </w:rPr>
            </w:pPr>
            <w:r>
              <w:rPr>
                <w:rFonts w:cstheme="minorHAnsi"/>
                <w:bCs/>
              </w:rPr>
              <w:t>Funding this project is a good use of Rural Development funds as it helps create and sustain employment in a rural area.</w:t>
            </w:r>
          </w:p>
          <w:p w:rsidR="00627732" w:rsidRDefault="00627732" w:rsidP="00B64F29">
            <w:pPr>
              <w:jc w:val="both"/>
              <w:rPr>
                <w:rFonts w:cstheme="minorHAnsi"/>
                <w:bCs/>
              </w:rPr>
            </w:pPr>
            <w:r w:rsidRPr="005A7E40">
              <w:rPr>
                <w:rFonts w:cstheme="minorHAnsi"/>
                <w:bCs/>
              </w:rPr>
              <w:t xml:space="preserve">The Evaluation Committee agreed to </w:t>
            </w:r>
            <w:r>
              <w:rPr>
                <w:rFonts w:cstheme="minorHAnsi"/>
                <w:bCs/>
              </w:rPr>
              <w:t>recommend this project for approval as presented.</w:t>
            </w:r>
          </w:p>
          <w:p w:rsidR="00627732" w:rsidRDefault="00627732" w:rsidP="00B64F29">
            <w:pPr>
              <w:jc w:val="both"/>
              <w:rPr>
                <w:rFonts w:cstheme="minorHAnsi"/>
                <w:bCs/>
              </w:rPr>
            </w:pPr>
          </w:p>
          <w:p w:rsidR="00627732" w:rsidRPr="00BB2D1D" w:rsidRDefault="00627732" w:rsidP="00B64F29">
            <w:r w:rsidRPr="00FD417C">
              <w:rPr>
                <w:rFonts w:cstheme="minorHAnsi"/>
                <w:bCs/>
              </w:rPr>
              <w:t xml:space="preserve">A maximum of </w:t>
            </w:r>
            <w:r w:rsidRPr="00FD417C">
              <w:rPr>
                <w:rFonts w:cstheme="minorHAnsi"/>
                <w:b/>
                <w:bCs/>
                <w:iCs/>
              </w:rPr>
              <w:t>€</w:t>
            </w:r>
            <w:r w:rsidRPr="00FD417C">
              <w:rPr>
                <w:rFonts w:cstheme="minorHAnsi"/>
                <w:b/>
                <w:bCs/>
                <w:i/>
                <w:iCs/>
              </w:rPr>
              <w:t>95,750.00</w:t>
            </w:r>
            <w:r w:rsidRPr="00FD417C">
              <w:rPr>
                <w:rFonts w:cstheme="minorHAnsi"/>
                <w:bCs/>
                <w:iCs/>
              </w:rPr>
              <w:t xml:space="preserve"> </w:t>
            </w:r>
            <w:r w:rsidRPr="00FD417C">
              <w:rPr>
                <w:rFonts w:cstheme="minorHAnsi"/>
                <w:b/>
                <w:bCs/>
              </w:rPr>
              <w:t>or</w:t>
            </w:r>
            <w:r w:rsidRPr="00FD417C">
              <w:rPr>
                <w:rFonts w:cstheme="minorHAnsi"/>
                <w:bCs/>
              </w:rPr>
              <w:t xml:space="preserve"> </w:t>
            </w:r>
            <w:r w:rsidRPr="00FD417C">
              <w:rPr>
                <w:rFonts w:cstheme="minorHAnsi"/>
                <w:b/>
                <w:bCs/>
              </w:rPr>
              <w:t>50%</w:t>
            </w:r>
            <w:r w:rsidRPr="00FD417C">
              <w:rPr>
                <w:rFonts w:cstheme="minorHAnsi"/>
                <w:bCs/>
              </w:rPr>
              <w:t xml:space="preserve"> of eligible costs whichever is the lesser</w:t>
            </w:r>
          </w:p>
        </w:tc>
      </w:tr>
      <w:tr w:rsidR="00627732" w:rsidRPr="00BB2D1D" w:rsidTr="00B64F29">
        <w:tc>
          <w:tcPr>
            <w:tcW w:w="5873" w:type="dxa"/>
          </w:tcPr>
          <w:p w:rsidR="00627732" w:rsidRPr="00BB2D1D" w:rsidRDefault="00627732" w:rsidP="00B64F29">
            <w:pPr>
              <w:rPr>
                <w:b/>
              </w:rPr>
            </w:pPr>
            <w:r w:rsidRPr="00BB2D1D">
              <w:rPr>
                <w:b/>
              </w:rPr>
              <w:lastRenderedPageBreak/>
              <w:t>Amount Recommended:</w:t>
            </w:r>
            <w:r>
              <w:rPr>
                <w:b/>
              </w:rPr>
              <w:t xml:space="preserve"> </w:t>
            </w:r>
            <w:r>
              <w:rPr>
                <w:bCs/>
              </w:rPr>
              <w:t>€95,750</w:t>
            </w:r>
          </w:p>
        </w:tc>
        <w:tc>
          <w:tcPr>
            <w:tcW w:w="4917" w:type="dxa"/>
          </w:tcPr>
          <w:p w:rsidR="00627732" w:rsidRPr="00BB2D1D" w:rsidRDefault="00627732" w:rsidP="00B64F29">
            <w:pPr>
              <w:rPr>
                <w:b/>
              </w:rPr>
            </w:pPr>
            <w:r>
              <w:rPr>
                <w:b/>
              </w:rPr>
              <w:t>50</w:t>
            </w:r>
            <w:r w:rsidRPr="00BB2D1D">
              <w:rPr>
                <w:b/>
              </w:rPr>
              <w:t>% of Eligible Project Funding:</w:t>
            </w:r>
            <w:r>
              <w:rPr>
                <w:b/>
              </w:rPr>
              <w:t xml:space="preserve"> </w:t>
            </w:r>
            <w:r w:rsidRPr="00E862F1">
              <w:t>€191,500</w:t>
            </w:r>
          </w:p>
        </w:tc>
      </w:tr>
    </w:tbl>
    <w:p w:rsidR="00627732" w:rsidRDefault="00627732"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2"/>
        <w:gridCol w:w="4374"/>
      </w:tblGrid>
      <w:tr w:rsidR="00627732" w:rsidRPr="00450950" w:rsidTr="00B64F29">
        <w:tc>
          <w:tcPr>
            <w:tcW w:w="5920" w:type="dxa"/>
          </w:tcPr>
          <w:p w:rsidR="00627732" w:rsidRPr="00450950" w:rsidRDefault="00627732" w:rsidP="00B64F29">
            <w:pPr>
              <w:rPr>
                <w:b/>
              </w:rPr>
            </w:pPr>
            <w:r w:rsidRPr="00450950">
              <w:rPr>
                <w:b/>
              </w:rPr>
              <w:t>Proposed:</w:t>
            </w:r>
            <w:r>
              <w:rPr>
                <w:b/>
              </w:rPr>
              <w:t xml:space="preserve"> J. Beresford</w:t>
            </w:r>
          </w:p>
        </w:tc>
        <w:tc>
          <w:tcPr>
            <w:tcW w:w="4961" w:type="dxa"/>
          </w:tcPr>
          <w:p w:rsidR="00627732" w:rsidRPr="00450950" w:rsidRDefault="00627732" w:rsidP="00B64F29">
            <w:pPr>
              <w:rPr>
                <w:b/>
              </w:rPr>
            </w:pPr>
            <w:r w:rsidRPr="00450950">
              <w:rPr>
                <w:b/>
              </w:rPr>
              <w:t xml:space="preserve">Seconded by: </w:t>
            </w:r>
            <w:r>
              <w:rPr>
                <w:b/>
              </w:rPr>
              <w:t>D Geoghegan</w:t>
            </w:r>
          </w:p>
        </w:tc>
      </w:tr>
      <w:tr w:rsidR="00627732" w:rsidRPr="00450950" w:rsidTr="00B64F29">
        <w:tc>
          <w:tcPr>
            <w:tcW w:w="5920" w:type="dxa"/>
          </w:tcPr>
          <w:p w:rsidR="00627732" w:rsidRPr="00450950" w:rsidRDefault="00627732" w:rsidP="00B64F29">
            <w:pPr>
              <w:rPr>
                <w:b/>
              </w:rPr>
            </w:pPr>
            <w:r>
              <w:rPr>
                <w:b/>
              </w:rPr>
              <w:t>Abstentions: None</w:t>
            </w:r>
          </w:p>
        </w:tc>
        <w:tc>
          <w:tcPr>
            <w:tcW w:w="4961" w:type="dxa"/>
          </w:tcPr>
          <w:p w:rsidR="00627732" w:rsidRPr="00450950" w:rsidRDefault="00627732" w:rsidP="00B64F29">
            <w:pPr>
              <w:rPr>
                <w:b/>
              </w:rPr>
            </w:pPr>
          </w:p>
        </w:tc>
      </w:tr>
      <w:tr w:rsidR="00627732" w:rsidRPr="00450950" w:rsidTr="00B64F29">
        <w:tc>
          <w:tcPr>
            <w:tcW w:w="5920" w:type="dxa"/>
          </w:tcPr>
          <w:p w:rsidR="00627732" w:rsidRPr="00450950" w:rsidRDefault="00627732" w:rsidP="00B64F29">
            <w:pPr>
              <w:rPr>
                <w:b/>
              </w:rPr>
            </w:pPr>
            <w:r w:rsidRPr="00450950">
              <w:rPr>
                <w:b/>
              </w:rPr>
              <w:t xml:space="preserve">Quorum achieved: Yes </w:t>
            </w:r>
          </w:p>
        </w:tc>
        <w:tc>
          <w:tcPr>
            <w:tcW w:w="4961" w:type="dxa"/>
          </w:tcPr>
          <w:p w:rsidR="00627732" w:rsidRPr="00450950" w:rsidRDefault="00627732" w:rsidP="00B64F29">
            <w:pPr>
              <w:rPr>
                <w:b/>
              </w:rPr>
            </w:pPr>
            <w:r w:rsidRPr="00450950">
              <w:rPr>
                <w:b/>
              </w:rPr>
              <w:t>APPROVED</w:t>
            </w:r>
          </w:p>
        </w:tc>
      </w:tr>
    </w:tbl>
    <w:p w:rsidR="00627732" w:rsidRDefault="00627732" w:rsidP="00612AC2">
      <w:pPr>
        <w:rPr>
          <w:b/>
        </w:rPr>
      </w:pPr>
    </w:p>
    <w:p w:rsidR="00627732" w:rsidRPr="00D0497D" w:rsidRDefault="00627732" w:rsidP="00627732">
      <w:pPr>
        <w:pStyle w:val="ListParagraph"/>
        <w:numPr>
          <w:ilvl w:val="0"/>
          <w:numId w:val="17"/>
        </w:numPr>
        <w:rPr>
          <w:b/>
        </w:rPr>
      </w:pPr>
      <w:r w:rsidRPr="00D0497D">
        <w:rPr>
          <w:rFonts w:cs="Arial"/>
          <w:b/>
          <w:bCs/>
          <w:sz w:val="24"/>
        </w:rPr>
        <w:t xml:space="preserve">31LDRWAT114971 </w:t>
      </w:r>
      <w:r w:rsidRPr="00D0497D">
        <w:rPr>
          <w:b/>
          <w:bCs/>
        </w:rPr>
        <w:t>New Optical Measuring Machine</w:t>
      </w:r>
    </w:p>
    <w:p w:rsidR="00627732" w:rsidRDefault="00627732" w:rsidP="00627732">
      <w:pPr>
        <w:pStyle w:val="ListParagraph"/>
        <w:ind w:left="1080"/>
        <w:rPr>
          <w:bCs/>
        </w:rPr>
      </w:pPr>
    </w:p>
    <w:p w:rsidR="00505668" w:rsidRPr="00627732" w:rsidRDefault="00505668" w:rsidP="00505668">
      <w:pPr>
        <w:pStyle w:val="ListParagraph"/>
        <w:ind w:left="1080"/>
        <w:rPr>
          <w:b/>
        </w:rPr>
      </w:pPr>
      <w:r>
        <w:rPr>
          <w:rFonts w:cs="Arial"/>
          <w:bCs/>
          <w:sz w:val="24"/>
          <w:lang w:val="en-IE"/>
        </w:rPr>
        <w:t>J Taaffe outlined the project to the committee.</w:t>
      </w:r>
    </w:p>
    <w:p w:rsidR="00627732" w:rsidRPr="00627732" w:rsidRDefault="00627732" w:rsidP="00627732">
      <w:pPr>
        <w:pStyle w:val="ListParagraph"/>
        <w:ind w:left="108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3"/>
        <w:gridCol w:w="6203"/>
      </w:tblGrid>
      <w:tr w:rsidR="00627732" w:rsidRPr="00BB2D1D" w:rsidTr="00B64F29">
        <w:trPr>
          <w:trHeight w:val="260"/>
        </w:trPr>
        <w:tc>
          <w:tcPr>
            <w:tcW w:w="3794" w:type="dxa"/>
          </w:tcPr>
          <w:p w:rsidR="00627732" w:rsidRPr="00BB2D1D" w:rsidRDefault="00627732" w:rsidP="00B64F29">
            <w:pPr>
              <w:spacing w:after="0" w:line="240" w:lineRule="auto"/>
              <w:jc w:val="both"/>
              <w:rPr>
                <w:b/>
              </w:rPr>
            </w:pPr>
            <w:r>
              <w:rPr>
                <w:b/>
              </w:rPr>
              <w:t>Project ID</w:t>
            </w:r>
          </w:p>
        </w:tc>
        <w:tc>
          <w:tcPr>
            <w:tcW w:w="7059" w:type="dxa"/>
          </w:tcPr>
          <w:p w:rsidR="00627732" w:rsidRPr="00B10C6E" w:rsidRDefault="00627732" w:rsidP="00B64F29">
            <w:pPr>
              <w:spacing w:after="0" w:line="240" w:lineRule="auto"/>
              <w:rPr>
                <w:bCs/>
              </w:rPr>
            </w:pPr>
            <w:r w:rsidRPr="00B10C6E">
              <w:rPr>
                <w:rFonts w:cs="Arial"/>
                <w:bCs/>
                <w:sz w:val="24"/>
              </w:rPr>
              <w:t>31LDRWAT114971</w:t>
            </w:r>
          </w:p>
        </w:tc>
      </w:tr>
      <w:tr w:rsidR="00627732" w:rsidRPr="00BB2D1D" w:rsidTr="00B64F29">
        <w:trPr>
          <w:trHeight w:val="260"/>
        </w:trPr>
        <w:tc>
          <w:tcPr>
            <w:tcW w:w="3794" w:type="dxa"/>
          </w:tcPr>
          <w:p w:rsidR="00627732" w:rsidRDefault="00627732" w:rsidP="00B64F29">
            <w:pPr>
              <w:spacing w:after="0" w:line="240" w:lineRule="auto"/>
              <w:jc w:val="both"/>
              <w:rPr>
                <w:b/>
              </w:rPr>
            </w:pPr>
            <w:r>
              <w:rPr>
                <w:b/>
              </w:rPr>
              <w:t>Project Type:</w:t>
            </w:r>
          </w:p>
        </w:tc>
        <w:tc>
          <w:tcPr>
            <w:tcW w:w="7059" w:type="dxa"/>
          </w:tcPr>
          <w:p w:rsidR="00627732" w:rsidRPr="00B10C6E" w:rsidRDefault="00627732" w:rsidP="00B64F29">
            <w:pPr>
              <w:spacing w:after="0" w:line="240" w:lineRule="auto"/>
              <w:rPr>
                <w:bCs/>
              </w:rPr>
            </w:pPr>
            <w:r w:rsidRPr="00B10C6E">
              <w:rPr>
                <w:bCs/>
              </w:rPr>
              <w:t>Capital</w:t>
            </w:r>
          </w:p>
        </w:tc>
      </w:tr>
      <w:tr w:rsidR="00627732" w:rsidRPr="00BB2D1D" w:rsidTr="00B64F29">
        <w:trPr>
          <w:trHeight w:val="260"/>
        </w:trPr>
        <w:tc>
          <w:tcPr>
            <w:tcW w:w="3794" w:type="dxa"/>
          </w:tcPr>
          <w:p w:rsidR="00627732" w:rsidRPr="00BB2D1D" w:rsidRDefault="00627732" w:rsidP="00B64F29">
            <w:pPr>
              <w:spacing w:after="0" w:line="240" w:lineRule="auto"/>
              <w:jc w:val="both"/>
              <w:rPr>
                <w:b/>
              </w:rPr>
            </w:pPr>
            <w:r w:rsidRPr="00BB2D1D">
              <w:rPr>
                <w:b/>
              </w:rPr>
              <w:t>Project Name:</w:t>
            </w:r>
          </w:p>
        </w:tc>
        <w:tc>
          <w:tcPr>
            <w:tcW w:w="7059" w:type="dxa"/>
          </w:tcPr>
          <w:p w:rsidR="00627732" w:rsidRPr="00B10C6E" w:rsidRDefault="00627732" w:rsidP="00B64F29">
            <w:pPr>
              <w:spacing w:after="0" w:line="240" w:lineRule="auto"/>
              <w:rPr>
                <w:bCs/>
              </w:rPr>
            </w:pPr>
            <w:r w:rsidRPr="00B10C6E">
              <w:rPr>
                <w:bCs/>
              </w:rPr>
              <w:t>New Optical Measuring Machine</w:t>
            </w:r>
          </w:p>
        </w:tc>
      </w:tr>
      <w:tr w:rsidR="00627732" w:rsidRPr="00BB2D1D" w:rsidTr="00B64F29">
        <w:trPr>
          <w:trHeight w:val="260"/>
        </w:trPr>
        <w:tc>
          <w:tcPr>
            <w:tcW w:w="3794" w:type="dxa"/>
          </w:tcPr>
          <w:p w:rsidR="00627732" w:rsidRPr="00BB2D1D" w:rsidRDefault="00627732" w:rsidP="00B64F29">
            <w:pPr>
              <w:spacing w:after="0" w:line="240" w:lineRule="auto"/>
              <w:jc w:val="both"/>
              <w:rPr>
                <w:b/>
              </w:rPr>
            </w:pPr>
            <w:r w:rsidRPr="00BB2D1D">
              <w:rPr>
                <w:b/>
              </w:rPr>
              <w:t>Promoters Name:</w:t>
            </w:r>
          </w:p>
        </w:tc>
        <w:tc>
          <w:tcPr>
            <w:tcW w:w="7059" w:type="dxa"/>
          </w:tcPr>
          <w:p w:rsidR="00627732" w:rsidRPr="00B10C6E" w:rsidRDefault="00627732" w:rsidP="00B64F29">
            <w:pPr>
              <w:spacing w:after="0" w:line="240" w:lineRule="auto"/>
              <w:rPr>
                <w:bCs/>
              </w:rPr>
            </w:pPr>
            <w:r w:rsidRPr="00B10C6E">
              <w:rPr>
                <w:rFonts w:cs="Arial"/>
                <w:bCs/>
                <w:sz w:val="24"/>
              </w:rPr>
              <w:t>Total Precision Ltd</w:t>
            </w:r>
          </w:p>
        </w:tc>
      </w:tr>
      <w:tr w:rsidR="00627732" w:rsidRPr="00BB2D1D" w:rsidTr="00B64F29">
        <w:trPr>
          <w:trHeight w:val="260"/>
        </w:trPr>
        <w:tc>
          <w:tcPr>
            <w:tcW w:w="3794" w:type="dxa"/>
          </w:tcPr>
          <w:p w:rsidR="00627732" w:rsidRPr="00BB2D1D" w:rsidRDefault="00627732" w:rsidP="00B64F29">
            <w:pPr>
              <w:spacing w:after="0" w:line="240" w:lineRule="auto"/>
              <w:jc w:val="both"/>
              <w:rPr>
                <w:b/>
              </w:rPr>
            </w:pPr>
            <w:r w:rsidRPr="00BB2D1D">
              <w:rPr>
                <w:b/>
              </w:rPr>
              <w:t>Address:</w:t>
            </w:r>
          </w:p>
        </w:tc>
        <w:tc>
          <w:tcPr>
            <w:tcW w:w="7059" w:type="dxa"/>
          </w:tcPr>
          <w:p w:rsidR="00627732" w:rsidRPr="00B10C6E" w:rsidRDefault="00627732" w:rsidP="00B64F29">
            <w:pPr>
              <w:rPr>
                <w:bCs/>
              </w:rPr>
            </w:pPr>
            <w:r w:rsidRPr="00B10C6E">
              <w:rPr>
                <w:bCs/>
              </w:rPr>
              <w:t>Unit 7, Riverstown Business Park, Tramore, Co. Waterford</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Description:</w:t>
            </w:r>
          </w:p>
        </w:tc>
        <w:tc>
          <w:tcPr>
            <w:tcW w:w="7059" w:type="dxa"/>
          </w:tcPr>
          <w:p w:rsidR="00627732" w:rsidRPr="00BB2D1D" w:rsidRDefault="00627732" w:rsidP="00B64F29">
            <w:r w:rsidRPr="00EE1185">
              <w:t xml:space="preserve">The promoters are </w:t>
            </w:r>
            <w:r w:rsidRPr="00EE1185">
              <w:rPr>
                <w:lang w:val="en-GB"/>
              </w:rPr>
              <w:t>sourcing a new Optical Measuring Machine with the most up-to-date software equipment. This machine will greatly enhance their production facility and attract new customers</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Theme:</w:t>
            </w:r>
          </w:p>
        </w:tc>
        <w:tc>
          <w:tcPr>
            <w:tcW w:w="7059" w:type="dxa"/>
          </w:tcPr>
          <w:p w:rsidR="00627732" w:rsidRPr="00BB2D1D" w:rsidRDefault="00627732" w:rsidP="00B64F29">
            <w:pPr>
              <w:spacing w:after="0" w:line="240" w:lineRule="auto"/>
            </w:pPr>
            <w:r>
              <w:t xml:space="preserve">Project fits under Theme 2 Economic and Enterprise Development  </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Sub-theme:</w:t>
            </w:r>
          </w:p>
        </w:tc>
        <w:tc>
          <w:tcPr>
            <w:tcW w:w="7059" w:type="dxa"/>
          </w:tcPr>
          <w:p w:rsidR="00627732" w:rsidRPr="00BB2D1D" w:rsidRDefault="00627732" w:rsidP="00B64F29">
            <w:pPr>
              <w:spacing w:after="0" w:line="240" w:lineRule="auto"/>
            </w:pPr>
            <w:r>
              <w:t>Sub theme 2.1 supporting existing enterprises with investment in new technology</w:t>
            </w:r>
          </w:p>
        </w:tc>
      </w:tr>
      <w:tr w:rsidR="00627732" w:rsidRPr="00BB2D1D" w:rsidTr="00B64F29">
        <w:trPr>
          <w:trHeight w:val="428"/>
        </w:trPr>
        <w:tc>
          <w:tcPr>
            <w:tcW w:w="3794" w:type="dxa"/>
          </w:tcPr>
          <w:p w:rsidR="00627732" w:rsidRPr="00BB2D1D" w:rsidRDefault="00627732" w:rsidP="00B64F29">
            <w:pPr>
              <w:spacing w:after="0" w:line="240" w:lineRule="auto"/>
              <w:jc w:val="both"/>
              <w:rPr>
                <w:b/>
              </w:rPr>
            </w:pPr>
            <w:r w:rsidRPr="00BB2D1D">
              <w:rPr>
                <w:b/>
              </w:rPr>
              <w:t>Link to LDS</w:t>
            </w:r>
          </w:p>
        </w:tc>
        <w:tc>
          <w:tcPr>
            <w:tcW w:w="7059" w:type="dxa"/>
          </w:tcPr>
          <w:p w:rsidR="00627732" w:rsidRPr="00BB2D1D" w:rsidRDefault="00627732" w:rsidP="00B64F29">
            <w:pPr>
              <w:spacing w:after="0" w:line="240" w:lineRule="auto"/>
            </w:pPr>
            <w:r>
              <w:t xml:space="preserve">Supporting micro rural enterprises with much needed technology to enable further growth and remain competitive </w:t>
            </w:r>
          </w:p>
        </w:tc>
      </w:tr>
    </w:tbl>
    <w:p w:rsidR="00627732" w:rsidRPr="007D23B2" w:rsidRDefault="00627732" w:rsidP="00627732">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4"/>
        <w:gridCol w:w="1753"/>
        <w:gridCol w:w="1736"/>
        <w:gridCol w:w="2713"/>
      </w:tblGrid>
      <w:tr w:rsidR="00627732" w:rsidRPr="00BB2D1D" w:rsidTr="00B64F29">
        <w:tc>
          <w:tcPr>
            <w:tcW w:w="3794" w:type="dxa"/>
          </w:tcPr>
          <w:p w:rsidR="00627732" w:rsidRPr="00BB2D1D" w:rsidRDefault="00627732" w:rsidP="00B64F29">
            <w:pPr>
              <w:spacing w:after="0" w:line="240" w:lineRule="auto"/>
              <w:rPr>
                <w:b/>
              </w:rPr>
            </w:pPr>
            <w:r w:rsidRPr="00BB2D1D">
              <w:rPr>
                <w:b/>
              </w:rPr>
              <w:t>Total Project Costs</w:t>
            </w:r>
          </w:p>
        </w:tc>
        <w:tc>
          <w:tcPr>
            <w:tcW w:w="7087" w:type="dxa"/>
            <w:gridSpan w:val="3"/>
          </w:tcPr>
          <w:p w:rsidR="00627732" w:rsidRPr="00B10C6E" w:rsidRDefault="00627732" w:rsidP="00B64F29">
            <w:pPr>
              <w:jc w:val="both"/>
            </w:pPr>
            <w:r w:rsidRPr="00B10C6E">
              <w:t>€55,750.20</w:t>
            </w:r>
          </w:p>
        </w:tc>
      </w:tr>
      <w:tr w:rsidR="00627732" w:rsidRPr="00BB2D1D" w:rsidTr="00B64F29">
        <w:tc>
          <w:tcPr>
            <w:tcW w:w="3794" w:type="dxa"/>
          </w:tcPr>
          <w:p w:rsidR="00627732" w:rsidRPr="00BB2D1D" w:rsidRDefault="00627732" w:rsidP="00B64F29">
            <w:pPr>
              <w:spacing w:after="0" w:line="240" w:lineRule="auto"/>
              <w:rPr>
                <w:b/>
              </w:rPr>
            </w:pPr>
            <w:r w:rsidRPr="00BB2D1D">
              <w:rPr>
                <w:b/>
              </w:rPr>
              <w:t>Eligible Project Costs</w:t>
            </w:r>
          </w:p>
        </w:tc>
        <w:tc>
          <w:tcPr>
            <w:tcW w:w="7087" w:type="dxa"/>
            <w:gridSpan w:val="3"/>
          </w:tcPr>
          <w:p w:rsidR="00627732" w:rsidRPr="00B10C6E" w:rsidRDefault="00627732" w:rsidP="00B64F29">
            <w:pPr>
              <w:jc w:val="both"/>
            </w:pPr>
            <w:r w:rsidRPr="00B10C6E">
              <w:t>€55,750.20</w:t>
            </w:r>
          </w:p>
        </w:tc>
      </w:tr>
      <w:tr w:rsidR="00627732" w:rsidRPr="00BB2D1D" w:rsidTr="00B64F29">
        <w:tc>
          <w:tcPr>
            <w:tcW w:w="3794" w:type="dxa"/>
          </w:tcPr>
          <w:p w:rsidR="00627732" w:rsidRPr="00BB2D1D" w:rsidRDefault="00627732" w:rsidP="00B64F29">
            <w:pPr>
              <w:spacing w:after="0" w:line="240" w:lineRule="auto"/>
              <w:rPr>
                <w:b/>
              </w:rPr>
            </w:pPr>
            <w:r w:rsidRPr="00BB2D1D">
              <w:rPr>
                <w:b/>
              </w:rPr>
              <w:lastRenderedPageBreak/>
              <w:t>Funding sought by promoter:</w:t>
            </w:r>
          </w:p>
        </w:tc>
        <w:tc>
          <w:tcPr>
            <w:tcW w:w="7087" w:type="dxa"/>
            <w:gridSpan w:val="3"/>
          </w:tcPr>
          <w:p w:rsidR="00627732" w:rsidRPr="00B10C6E" w:rsidRDefault="00627732" w:rsidP="00B64F29">
            <w:pPr>
              <w:jc w:val="both"/>
            </w:pPr>
            <w:r w:rsidRPr="00B10C6E">
              <w:t>€27,875.10</w:t>
            </w:r>
          </w:p>
        </w:tc>
      </w:tr>
      <w:tr w:rsidR="00627732" w:rsidRPr="00BB2D1D" w:rsidTr="00B64F29">
        <w:tc>
          <w:tcPr>
            <w:tcW w:w="3794" w:type="dxa"/>
          </w:tcPr>
          <w:p w:rsidR="00627732" w:rsidRPr="003A1AF7" w:rsidRDefault="00627732" w:rsidP="00B64F29">
            <w:pPr>
              <w:spacing w:after="0" w:line="240" w:lineRule="auto"/>
              <w:rPr>
                <w:b/>
              </w:rPr>
            </w:pPr>
            <w:r w:rsidRPr="003A1AF7">
              <w:rPr>
                <w:b/>
              </w:rPr>
              <w:t>State one of the following: -</w:t>
            </w:r>
          </w:p>
          <w:p w:rsidR="00627732" w:rsidRPr="00BB2D1D" w:rsidRDefault="00627732" w:rsidP="00B64F29">
            <w:pPr>
              <w:spacing w:after="0" w:line="240" w:lineRule="auto"/>
              <w:rPr>
                <w:b/>
              </w:rPr>
            </w:pPr>
            <w:r w:rsidRPr="003A1AF7">
              <w:rPr>
                <w:b/>
              </w:rPr>
              <w:t>First Review / Previously Deferred or Not Recommend</w:t>
            </w:r>
          </w:p>
        </w:tc>
        <w:tc>
          <w:tcPr>
            <w:tcW w:w="7087" w:type="dxa"/>
            <w:gridSpan w:val="3"/>
          </w:tcPr>
          <w:p w:rsidR="00627732" w:rsidRPr="00B10C6E" w:rsidRDefault="00627732" w:rsidP="00B64F29">
            <w:pPr>
              <w:jc w:val="both"/>
            </w:pPr>
            <w:r w:rsidRPr="00B10C6E">
              <w:t>First review</w:t>
            </w:r>
          </w:p>
        </w:tc>
      </w:tr>
      <w:tr w:rsidR="00627732" w:rsidRPr="00BB2D1D" w:rsidTr="00B64F29">
        <w:tc>
          <w:tcPr>
            <w:tcW w:w="3794" w:type="dxa"/>
          </w:tcPr>
          <w:p w:rsidR="00627732" w:rsidRPr="00BB2D1D" w:rsidRDefault="00627732" w:rsidP="00B64F29">
            <w:pPr>
              <w:spacing w:after="0" w:line="240" w:lineRule="auto"/>
              <w:rPr>
                <w:b/>
              </w:rPr>
            </w:pPr>
            <w:r w:rsidRPr="00BB2D1D">
              <w:rPr>
                <w:b/>
              </w:rPr>
              <w:t>Funding recommended by Evaluation Committee:</w:t>
            </w:r>
          </w:p>
        </w:tc>
        <w:tc>
          <w:tcPr>
            <w:tcW w:w="7087" w:type="dxa"/>
            <w:gridSpan w:val="3"/>
          </w:tcPr>
          <w:p w:rsidR="00627732" w:rsidRPr="00B10C6E" w:rsidRDefault="00627732" w:rsidP="00B64F29">
            <w:pPr>
              <w:jc w:val="both"/>
            </w:pPr>
            <w:r w:rsidRPr="00B10C6E">
              <w:t>€27,875.10</w:t>
            </w:r>
          </w:p>
        </w:tc>
      </w:tr>
      <w:tr w:rsidR="00627732" w:rsidRPr="00BB2D1D" w:rsidTr="00B64F29">
        <w:tc>
          <w:tcPr>
            <w:tcW w:w="3794" w:type="dxa"/>
          </w:tcPr>
          <w:p w:rsidR="00627732" w:rsidRPr="00BB2D1D" w:rsidRDefault="00627732" w:rsidP="00B64F29">
            <w:pPr>
              <w:spacing w:after="0" w:line="240" w:lineRule="auto"/>
              <w:rPr>
                <w:b/>
              </w:rPr>
            </w:pPr>
            <w:r w:rsidRPr="00BB2D1D">
              <w:rPr>
                <w:b/>
              </w:rPr>
              <w:t>Details of private funding:</w:t>
            </w:r>
          </w:p>
        </w:tc>
        <w:tc>
          <w:tcPr>
            <w:tcW w:w="7087" w:type="dxa"/>
            <w:gridSpan w:val="3"/>
          </w:tcPr>
          <w:p w:rsidR="00627732" w:rsidRPr="00B10C6E" w:rsidRDefault="00627732" w:rsidP="00B64F29">
            <w:pPr>
              <w:jc w:val="both"/>
            </w:pPr>
            <w:r w:rsidRPr="00B10C6E">
              <w:t>€27,875.10 in house funds</w:t>
            </w:r>
          </w:p>
        </w:tc>
      </w:tr>
      <w:tr w:rsidR="00627732" w:rsidRPr="00BB2D1D" w:rsidTr="00B64F29">
        <w:tc>
          <w:tcPr>
            <w:tcW w:w="3794" w:type="dxa"/>
          </w:tcPr>
          <w:p w:rsidR="00627732" w:rsidRPr="00BB2D1D" w:rsidRDefault="00627732" w:rsidP="00B64F29">
            <w:pPr>
              <w:spacing w:after="0" w:line="240" w:lineRule="auto"/>
              <w:rPr>
                <w:b/>
              </w:rPr>
            </w:pPr>
            <w:r w:rsidRPr="00BB2D1D">
              <w:rPr>
                <w:b/>
              </w:rPr>
              <w:t xml:space="preserve">Voluntary Labour: YES / NO </w:t>
            </w:r>
            <w:r w:rsidRPr="00BB2D1D">
              <w:t>(If yes provide detail)</w:t>
            </w:r>
          </w:p>
        </w:tc>
        <w:tc>
          <w:tcPr>
            <w:tcW w:w="7087" w:type="dxa"/>
            <w:gridSpan w:val="3"/>
          </w:tcPr>
          <w:p w:rsidR="00627732" w:rsidRPr="00B10C6E" w:rsidRDefault="00627732" w:rsidP="00B64F29">
            <w:pPr>
              <w:spacing w:after="0" w:line="240" w:lineRule="auto"/>
            </w:pPr>
            <w:r w:rsidRPr="00B10C6E">
              <w:t>No</w:t>
            </w:r>
          </w:p>
        </w:tc>
      </w:tr>
      <w:tr w:rsidR="00627732" w:rsidRPr="00BB2D1D" w:rsidTr="00B64F29">
        <w:tc>
          <w:tcPr>
            <w:tcW w:w="3794" w:type="dxa"/>
          </w:tcPr>
          <w:p w:rsidR="00627732" w:rsidRPr="00BB2D1D" w:rsidRDefault="00627732" w:rsidP="00B64F29">
            <w:pPr>
              <w:spacing w:after="0" w:line="240" w:lineRule="auto"/>
              <w:rPr>
                <w:b/>
              </w:rPr>
            </w:pPr>
            <w:r w:rsidRPr="00BB2D1D">
              <w:rPr>
                <w:b/>
              </w:rPr>
              <w:t>Synopsis of project:</w:t>
            </w:r>
          </w:p>
        </w:tc>
        <w:tc>
          <w:tcPr>
            <w:tcW w:w="7087" w:type="dxa"/>
            <w:gridSpan w:val="3"/>
          </w:tcPr>
          <w:p w:rsidR="00627732" w:rsidRPr="00A55AC5" w:rsidRDefault="00627732" w:rsidP="00B64F29">
            <w:pPr>
              <w:spacing w:after="0" w:line="240" w:lineRule="auto"/>
              <w:rPr>
                <w:bCs/>
              </w:rPr>
            </w:pPr>
            <w:r w:rsidRPr="00A55AC5">
              <w:rPr>
                <w:bCs/>
              </w:rPr>
              <w:t xml:space="preserve">Purchase of a new optical measuring machine to enable the promoter remain competitive and increase efficiency  </w:t>
            </w:r>
          </w:p>
          <w:p w:rsidR="00627732" w:rsidRPr="00BB2D1D" w:rsidRDefault="00627732" w:rsidP="00B64F29">
            <w:pPr>
              <w:spacing w:after="0" w:line="240" w:lineRule="auto"/>
              <w:rPr>
                <w:b/>
              </w:rPr>
            </w:pPr>
          </w:p>
        </w:tc>
      </w:tr>
      <w:tr w:rsidR="00627732" w:rsidRPr="00BB2D1D" w:rsidTr="00B64F29">
        <w:trPr>
          <w:trHeight w:val="78"/>
        </w:trPr>
        <w:tc>
          <w:tcPr>
            <w:tcW w:w="3794" w:type="dxa"/>
            <w:vMerge w:val="restart"/>
          </w:tcPr>
          <w:p w:rsidR="00627732" w:rsidRPr="00BB2D1D" w:rsidRDefault="00627732" w:rsidP="00B64F29">
            <w:pPr>
              <w:spacing w:after="0" w:line="240" w:lineRule="auto"/>
            </w:pPr>
            <w:r w:rsidRPr="00BB2D1D">
              <w:rPr>
                <w:b/>
              </w:rPr>
              <w:t xml:space="preserve">Detail exactly what WLP will be funding </w:t>
            </w:r>
            <w:r w:rsidRPr="00BB2D1D">
              <w:t>(List items from Project Assessment Report)</w:t>
            </w:r>
          </w:p>
          <w:p w:rsidR="00627732" w:rsidRPr="00BB2D1D" w:rsidRDefault="00627732" w:rsidP="00B64F29">
            <w:pPr>
              <w:spacing w:after="0" w:line="240" w:lineRule="auto"/>
              <w:rPr>
                <w:b/>
              </w:rPr>
            </w:pPr>
          </w:p>
          <w:p w:rsidR="00627732" w:rsidRPr="00BB2D1D" w:rsidRDefault="00627732" w:rsidP="00B64F29">
            <w:pPr>
              <w:spacing w:after="0" w:line="240" w:lineRule="auto"/>
              <w:rPr>
                <w:b/>
              </w:rPr>
            </w:pPr>
          </w:p>
          <w:p w:rsidR="00627732" w:rsidRPr="00BB2D1D" w:rsidRDefault="00627732" w:rsidP="00B64F29">
            <w:pPr>
              <w:spacing w:after="0" w:line="240" w:lineRule="auto"/>
              <w:rPr>
                <w:b/>
              </w:rPr>
            </w:pPr>
          </w:p>
          <w:p w:rsidR="00627732" w:rsidRPr="00BB2D1D" w:rsidRDefault="00627732" w:rsidP="00B64F29">
            <w:pPr>
              <w:spacing w:after="0" w:line="240" w:lineRule="auto"/>
              <w:rPr>
                <w:b/>
              </w:rPr>
            </w:pPr>
          </w:p>
          <w:p w:rsidR="00627732" w:rsidRDefault="00627732" w:rsidP="00B64F29">
            <w:pPr>
              <w:spacing w:after="0" w:line="240" w:lineRule="auto"/>
              <w:rPr>
                <w:b/>
              </w:rPr>
            </w:pPr>
            <w:r w:rsidRPr="00BB2D1D">
              <w:rPr>
                <w:b/>
              </w:rPr>
              <w:t>Total Funding</w:t>
            </w:r>
          </w:p>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r w:rsidRPr="00BB2D1D">
              <w:rPr>
                <w:b/>
              </w:rPr>
              <w:t>Detail</w:t>
            </w:r>
          </w:p>
        </w:tc>
        <w:tc>
          <w:tcPr>
            <w:tcW w:w="1843" w:type="dxa"/>
          </w:tcPr>
          <w:p w:rsidR="00627732" w:rsidRPr="00BB2D1D" w:rsidRDefault="00627732" w:rsidP="00B64F29">
            <w:pPr>
              <w:spacing w:after="0" w:line="240" w:lineRule="auto"/>
              <w:rPr>
                <w:b/>
              </w:rPr>
            </w:pPr>
            <w:r w:rsidRPr="00BB2D1D">
              <w:rPr>
                <w:b/>
              </w:rPr>
              <w:t>Total Cost (Expenditure)</w:t>
            </w:r>
          </w:p>
        </w:tc>
        <w:tc>
          <w:tcPr>
            <w:tcW w:w="3260" w:type="dxa"/>
          </w:tcPr>
          <w:p w:rsidR="00627732" w:rsidRPr="00BB2D1D" w:rsidRDefault="00627732" w:rsidP="00B64F29">
            <w:pPr>
              <w:spacing w:after="0" w:line="240" w:lineRule="auto"/>
              <w:rPr>
                <w:b/>
              </w:rPr>
            </w:pPr>
            <w:r w:rsidRPr="00BB2D1D">
              <w:rPr>
                <w:b/>
              </w:rPr>
              <w:t xml:space="preserve">Grant Aid recommend by the Evaluation Committee @  </w:t>
            </w:r>
            <w:r>
              <w:rPr>
                <w:b/>
              </w:rPr>
              <w:t>50</w:t>
            </w:r>
            <w:r w:rsidRPr="00BB2D1D">
              <w:rPr>
                <w:b/>
              </w:rPr>
              <w:t>%</w:t>
            </w: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r w:rsidRPr="00BF71D9">
              <w:t>Supply of a New Optical Measuring Machine</w:t>
            </w:r>
          </w:p>
        </w:tc>
        <w:tc>
          <w:tcPr>
            <w:tcW w:w="1843" w:type="dxa"/>
          </w:tcPr>
          <w:p w:rsidR="00627732" w:rsidRPr="00BB2D1D" w:rsidRDefault="00627732" w:rsidP="00B64F29">
            <w:pPr>
              <w:spacing w:after="0" w:line="240" w:lineRule="auto"/>
              <w:rPr>
                <w:b/>
              </w:rPr>
            </w:pPr>
            <w:r w:rsidRPr="00BF71D9">
              <w:t>€55,750.20</w:t>
            </w:r>
          </w:p>
        </w:tc>
        <w:tc>
          <w:tcPr>
            <w:tcW w:w="3260" w:type="dxa"/>
          </w:tcPr>
          <w:p w:rsidR="00627732" w:rsidRPr="00BB2D1D" w:rsidRDefault="00627732" w:rsidP="00B64F29">
            <w:pPr>
              <w:spacing w:after="0" w:line="240" w:lineRule="auto"/>
              <w:rPr>
                <w:b/>
              </w:rPr>
            </w:pPr>
            <w:r>
              <w:rPr>
                <w:b/>
              </w:rPr>
              <w:t>€</w:t>
            </w:r>
            <w:r w:rsidRPr="00050BBE">
              <w:t>27,875.10</w:t>
            </w: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p>
        </w:tc>
        <w:tc>
          <w:tcPr>
            <w:tcW w:w="1843" w:type="dxa"/>
          </w:tcPr>
          <w:p w:rsidR="00627732" w:rsidRPr="00BB2D1D" w:rsidRDefault="00627732" w:rsidP="00B64F29">
            <w:pPr>
              <w:spacing w:after="0" w:line="240" w:lineRule="auto"/>
              <w:rPr>
                <w:b/>
              </w:rPr>
            </w:pPr>
          </w:p>
        </w:tc>
        <w:tc>
          <w:tcPr>
            <w:tcW w:w="3260" w:type="dxa"/>
          </w:tcPr>
          <w:p w:rsidR="00627732" w:rsidRPr="00BB2D1D" w:rsidRDefault="00627732" w:rsidP="00B64F29">
            <w:pPr>
              <w:spacing w:after="0" w:line="240" w:lineRule="auto"/>
              <w:rPr>
                <w:b/>
              </w:rPr>
            </w:pP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p>
        </w:tc>
        <w:tc>
          <w:tcPr>
            <w:tcW w:w="1843" w:type="dxa"/>
          </w:tcPr>
          <w:p w:rsidR="00627732" w:rsidRPr="00BB2D1D" w:rsidRDefault="00627732" w:rsidP="00B64F29">
            <w:pPr>
              <w:spacing w:after="0" w:line="240" w:lineRule="auto"/>
              <w:rPr>
                <w:b/>
              </w:rPr>
            </w:pPr>
          </w:p>
        </w:tc>
        <w:tc>
          <w:tcPr>
            <w:tcW w:w="3260" w:type="dxa"/>
          </w:tcPr>
          <w:p w:rsidR="00627732" w:rsidRPr="00BB2D1D" w:rsidRDefault="00627732" w:rsidP="00B64F29">
            <w:pPr>
              <w:spacing w:after="0" w:line="240" w:lineRule="auto"/>
              <w:rPr>
                <w:b/>
              </w:rPr>
            </w:pPr>
          </w:p>
        </w:tc>
      </w:tr>
      <w:tr w:rsidR="00627732" w:rsidRPr="00BB2D1D" w:rsidTr="00B64F29">
        <w:trPr>
          <w:trHeight w:val="77"/>
        </w:trPr>
        <w:tc>
          <w:tcPr>
            <w:tcW w:w="3794" w:type="dxa"/>
            <w:vMerge/>
          </w:tcPr>
          <w:p w:rsidR="00627732" w:rsidRPr="00BB2D1D" w:rsidRDefault="00627732" w:rsidP="00B64F29">
            <w:pPr>
              <w:spacing w:after="0" w:line="240" w:lineRule="auto"/>
              <w:rPr>
                <w:b/>
              </w:rPr>
            </w:pPr>
          </w:p>
        </w:tc>
        <w:tc>
          <w:tcPr>
            <w:tcW w:w="1984" w:type="dxa"/>
          </w:tcPr>
          <w:p w:rsidR="00627732" w:rsidRPr="00BB2D1D" w:rsidRDefault="00627732" w:rsidP="00B64F29">
            <w:pPr>
              <w:spacing w:after="0" w:line="240" w:lineRule="auto"/>
              <w:rPr>
                <w:b/>
              </w:rPr>
            </w:pPr>
          </w:p>
        </w:tc>
        <w:tc>
          <w:tcPr>
            <w:tcW w:w="1843" w:type="dxa"/>
          </w:tcPr>
          <w:p w:rsidR="00627732" w:rsidRPr="00A55AC5" w:rsidRDefault="00627732" w:rsidP="00B64F29">
            <w:pPr>
              <w:spacing w:after="0" w:line="240" w:lineRule="auto"/>
              <w:rPr>
                <w:b/>
                <w:bCs/>
              </w:rPr>
            </w:pPr>
            <w:r w:rsidRPr="00A55AC5">
              <w:rPr>
                <w:b/>
                <w:bCs/>
              </w:rPr>
              <w:t>€55,750.20</w:t>
            </w:r>
          </w:p>
        </w:tc>
        <w:tc>
          <w:tcPr>
            <w:tcW w:w="3260" w:type="dxa"/>
          </w:tcPr>
          <w:p w:rsidR="00627732" w:rsidRPr="00A55AC5" w:rsidRDefault="00627732" w:rsidP="00B64F29">
            <w:pPr>
              <w:spacing w:after="0" w:line="240" w:lineRule="auto"/>
              <w:rPr>
                <w:b/>
                <w:bCs/>
              </w:rPr>
            </w:pPr>
            <w:r w:rsidRPr="00A55AC5">
              <w:rPr>
                <w:b/>
                <w:bCs/>
              </w:rPr>
              <w:t>€27,875.10</w:t>
            </w:r>
          </w:p>
        </w:tc>
      </w:tr>
      <w:tr w:rsidR="00627732" w:rsidRPr="00BB2D1D" w:rsidTr="00B64F29">
        <w:tc>
          <w:tcPr>
            <w:tcW w:w="3794" w:type="dxa"/>
          </w:tcPr>
          <w:p w:rsidR="00627732" w:rsidRPr="00BB2D1D" w:rsidRDefault="00627732" w:rsidP="00B64F29">
            <w:pPr>
              <w:spacing w:after="0" w:line="240" w:lineRule="auto"/>
              <w:rPr>
                <w:b/>
              </w:rPr>
            </w:pPr>
            <w:r w:rsidRPr="00BB2D1D">
              <w:rPr>
                <w:b/>
              </w:rPr>
              <w:t>Was an assessment completed?: Date: _</w:t>
            </w:r>
            <w:r>
              <w:rPr>
                <w:b/>
              </w:rPr>
              <w:t>4</w:t>
            </w:r>
            <w:r w:rsidRPr="00A55AC5">
              <w:rPr>
                <w:b/>
                <w:vertAlign w:val="superscript"/>
              </w:rPr>
              <w:t>th</w:t>
            </w:r>
            <w:r>
              <w:rPr>
                <w:b/>
              </w:rPr>
              <w:t xml:space="preserve"> March 2021</w:t>
            </w:r>
            <w:r w:rsidRPr="00BB2D1D">
              <w:rPr>
                <w:b/>
              </w:rPr>
              <w:t>_______________</w:t>
            </w:r>
          </w:p>
        </w:tc>
        <w:tc>
          <w:tcPr>
            <w:tcW w:w="7087" w:type="dxa"/>
            <w:gridSpan w:val="3"/>
          </w:tcPr>
          <w:p w:rsidR="00627732" w:rsidRPr="00A55AC5" w:rsidRDefault="00627732" w:rsidP="00B64F29">
            <w:pPr>
              <w:spacing w:after="0" w:line="240" w:lineRule="auto"/>
              <w:rPr>
                <w:bCs/>
              </w:rPr>
            </w:pPr>
            <w:r w:rsidRPr="00A55AC5">
              <w:rPr>
                <w:bCs/>
              </w:rPr>
              <w:t>Yes</w:t>
            </w:r>
          </w:p>
        </w:tc>
      </w:tr>
      <w:tr w:rsidR="00627732" w:rsidRPr="00BB2D1D" w:rsidTr="00B64F29">
        <w:tc>
          <w:tcPr>
            <w:tcW w:w="3794" w:type="dxa"/>
          </w:tcPr>
          <w:p w:rsidR="00627732" w:rsidRPr="00BB2D1D" w:rsidRDefault="00627732" w:rsidP="00B64F29">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rsidR="00627732" w:rsidRPr="00A55AC5" w:rsidRDefault="00627732" w:rsidP="00B64F29">
            <w:pPr>
              <w:spacing w:after="0" w:line="240" w:lineRule="auto"/>
              <w:rPr>
                <w:bCs/>
              </w:rPr>
            </w:pPr>
            <w:r w:rsidRPr="00A55AC5">
              <w:rPr>
                <w:bCs/>
              </w:rPr>
              <w:t>Yes, direct tendering was used and an advertisement placed in a local newspaper and the MEAT process used to select the chosen supplier</w:t>
            </w:r>
          </w:p>
        </w:tc>
      </w:tr>
      <w:tr w:rsidR="00627732" w:rsidRPr="00BB2D1D" w:rsidTr="00B64F29">
        <w:tc>
          <w:tcPr>
            <w:tcW w:w="3794" w:type="dxa"/>
          </w:tcPr>
          <w:p w:rsidR="00627732" w:rsidRPr="00BB2D1D" w:rsidRDefault="00627732" w:rsidP="00B64F29">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gridSpan w:val="3"/>
          </w:tcPr>
          <w:p w:rsidR="00627732" w:rsidRPr="00A55AC5" w:rsidRDefault="00627732" w:rsidP="00B64F29">
            <w:pPr>
              <w:spacing w:after="0" w:line="240" w:lineRule="auto"/>
              <w:rPr>
                <w:bCs/>
              </w:rPr>
            </w:pPr>
            <w:r w:rsidRPr="00A55AC5">
              <w:rPr>
                <w:bCs/>
              </w:rPr>
              <w:t>Not applicable. Evidence is provided of the effort to seek the required 5 quotations and four comparison quotations provided</w:t>
            </w:r>
          </w:p>
        </w:tc>
      </w:tr>
      <w:tr w:rsidR="00627732" w:rsidRPr="00BB2D1D" w:rsidTr="00B64F29">
        <w:tc>
          <w:tcPr>
            <w:tcW w:w="3794" w:type="dxa"/>
          </w:tcPr>
          <w:p w:rsidR="00627732" w:rsidRPr="00BB2D1D" w:rsidRDefault="00627732" w:rsidP="00B64F29">
            <w:pPr>
              <w:spacing w:after="0" w:line="240" w:lineRule="auto"/>
              <w:rPr>
                <w:b/>
              </w:rPr>
            </w:pPr>
            <w:r w:rsidRPr="00BB2D1D">
              <w:rPr>
                <w:b/>
              </w:rPr>
              <w:t>Innovative Element of the project:</w:t>
            </w:r>
          </w:p>
        </w:tc>
        <w:tc>
          <w:tcPr>
            <w:tcW w:w="7087" w:type="dxa"/>
            <w:gridSpan w:val="3"/>
          </w:tcPr>
          <w:p w:rsidR="00627732" w:rsidRPr="00BB2D1D" w:rsidRDefault="00627732" w:rsidP="00B64F29">
            <w:pPr>
              <w:jc w:val="both"/>
              <w:rPr>
                <w:b/>
              </w:rPr>
            </w:pPr>
            <w:r>
              <w:t>The machine will have the newest/ most up-to-date Technology which is critical in the promoters’  production quality. Metrology is a VERY important area of production. This new machine will basically scan the part &amp; produce a report showing the various dimensions avoiding any human error. Acquiring this new machine will greatly enhance the company’s reputation for quality</w:t>
            </w:r>
          </w:p>
        </w:tc>
      </w:tr>
      <w:tr w:rsidR="00627732" w:rsidRPr="00BB2D1D" w:rsidTr="00B64F29">
        <w:tc>
          <w:tcPr>
            <w:tcW w:w="3794" w:type="dxa"/>
          </w:tcPr>
          <w:p w:rsidR="00627732" w:rsidRPr="00BB2D1D" w:rsidRDefault="00627732" w:rsidP="00B64F29">
            <w:pPr>
              <w:spacing w:after="0" w:line="240" w:lineRule="auto"/>
              <w:rPr>
                <w:b/>
              </w:rPr>
            </w:pPr>
            <w:r w:rsidRPr="00BB2D1D">
              <w:rPr>
                <w:b/>
              </w:rPr>
              <w:t>Consideration of Deadweight:</w:t>
            </w:r>
          </w:p>
        </w:tc>
        <w:tc>
          <w:tcPr>
            <w:tcW w:w="7087" w:type="dxa"/>
            <w:gridSpan w:val="3"/>
          </w:tcPr>
          <w:p w:rsidR="00627732" w:rsidRPr="00BB2D1D" w:rsidRDefault="00627732" w:rsidP="00B64F29">
            <w:pPr>
              <w:jc w:val="both"/>
              <w:rPr>
                <w:b/>
              </w:rPr>
            </w:pPr>
            <w:r>
              <w:t xml:space="preserve">The promoter has confirmed that they would progress but on a reduced basis. They need to improve their production quality &amp; keep pace with their competitors, so metrology is an area that will have to be invested in time. The promoter would significantly benefit from grant support to invest in this much needed </w:t>
            </w:r>
            <w:r>
              <w:lastRenderedPageBreak/>
              <w:t>technology as in house funds are relied upon in the current changing work environment</w:t>
            </w:r>
          </w:p>
        </w:tc>
      </w:tr>
      <w:tr w:rsidR="00627732" w:rsidRPr="00BB2D1D" w:rsidTr="00B64F29">
        <w:tc>
          <w:tcPr>
            <w:tcW w:w="3794" w:type="dxa"/>
          </w:tcPr>
          <w:p w:rsidR="00627732" w:rsidRPr="00BB2D1D" w:rsidRDefault="00627732" w:rsidP="00B64F29">
            <w:pPr>
              <w:spacing w:after="0" w:line="240" w:lineRule="auto"/>
              <w:rPr>
                <w:b/>
              </w:rPr>
            </w:pPr>
            <w:r w:rsidRPr="00BB2D1D">
              <w:rPr>
                <w:b/>
              </w:rPr>
              <w:lastRenderedPageBreak/>
              <w:t>Consideration of Displacement:</w:t>
            </w:r>
          </w:p>
        </w:tc>
        <w:tc>
          <w:tcPr>
            <w:tcW w:w="7087" w:type="dxa"/>
            <w:gridSpan w:val="3"/>
          </w:tcPr>
          <w:p w:rsidR="00627732" w:rsidRPr="00BB2D1D" w:rsidRDefault="00627732" w:rsidP="00B64F29">
            <w:pPr>
              <w:spacing w:after="0" w:line="240" w:lineRule="auto"/>
              <w:rPr>
                <w:b/>
              </w:rPr>
            </w:pPr>
            <w:r w:rsidRPr="00FF4E9B">
              <w:t xml:space="preserve">The nearest Machine shops are in Waterford city (Allied Turned Parts &amp; Colbert Eng.) but </w:t>
            </w:r>
            <w:r>
              <w:t>the promoter will</w:t>
            </w:r>
            <w:r w:rsidRPr="00FF4E9B">
              <w:t xml:space="preserve"> not be competing with these companies as they do not do work in Aerospace or the Medical device sectors</w:t>
            </w:r>
            <w:r>
              <w:t xml:space="preserve"> which are markets the promoter is looking to  consolidate with a new Optical Measuring Machine.</w:t>
            </w:r>
          </w:p>
        </w:tc>
      </w:tr>
      <w:tr w:rsidR="00627732" w:rsidRPr="00BB2D1D" w:rsidTr="00B64F29">
        <w:tc>
          <w:tcPr>
            <w:tcW w:w="3794" w:type="dxa"/>
          </w:tcPr>
          <w:p w:rsidR="00627732" w:rsidRPr="00BB2D1D" w:rsidRDefault="00627732" w:rsidP="00B64F29">
            <w:pPr>
              <w:spacing w:after="0" w:line="240" w:lineRule="auto"/>
              <w:rPr>
                <w:b/>
              </w:rPr>
            </w:pPr>
            <w:r w:rsidRPr="00BB2D1D">
              <w:rPr>
                <w:b/>
              </w:rPr>
              <w:t>Economic justification for project:</w:t>
            </w:r>
          </w:p>
        </w:tc>
        <w:tc>
          <w:tcPr>
            <w:tcW w:w="7087" w:type="dxa"/>
            <w:gridSpan w:val="3"/>
          </w:tcPr>
          <w:p w:rsidR="00627732" w:rsidRPr="00BB2D1D" w:rsidRDefault="00627732" w:rsidP="00B64F29">
            <w:pPr>
              <w:spacing w:after="0" w:line="240" w:lineRule="auto"/>
              <w:rPr>
                <w:b/>
              </w:rPr>
            </w:pPr>
            <w:r w:rsidRPr="00BB2D1D">
              <w:rPr>
                <w:b/>
              </w:rPr>
              <w:t>The Evaluation Committee agreed to recommend funding this project for the following reasons:-</w:t>
            </w:r>
          </w:p>
          <w:p w:rsidR="00627732" w:rsidRPr="00BB2D1D" w:rsidRDefault="00627732" w:rsidP="00B64F29">
            <w:pPr>
              <w:spacing w:after="0" w:line="240" w:lineRule="auto"/>
              <w:rPr>
                <w:b/>
              </w:rPr>
            </w:pPr>
          </w:p>
        </w:tc>
      </w:tr>
      <w:tr w:rsidR="00627732" w:rsidRPr="00BB2D1D" w:rsidTr="00B64F29">
        <w:tc>
          <w:tcPr>
            <w:tcW w:w="3794" w:type="dxa"/>
          </w:tcPr>
          <w:p w:rsidR="00627732" w:rsidRPr="00BB2D1D" w:rsidRDefault="00627732" w:rsidP="00B64F29">
            <w:pPr>
              <w:spacing w:after="0" w:line="240" w:lineRule="auto"/>
              <w:rPr>
                <w:b/>
              </w:rPr>
            </w:pPr>
            <w:r w:rsidRPr="00BB2D1D">
              <w:rPr>
                <w:b/>
              </w:rPr>
              <w:t>Average Score for Project:</w:t>
            </w:r>
          </w:p>
        </w:tc>
        <w:tc>
          <w:tcPr>
            <w:tcW w:w="7087" w:type="dxa"/>
            <w:gridSpan w:val="3"/>
          </w:tcPr>
          <w:p w:rsidR="00627732" w:rsidRPr="00BB2D1D" w:rsidRDefault="00627732" w:rsidP="00B64F29">
            <w:pPr>
              <w:spacing w:after="0" w:line="240" w:lineRule="auto"/>
              <w:rPr>
                <w:b/>
              </w:rPr>
            </w:pPr>
            <w:r w:rsidRPr="00B762D8">
              <w:rPr>
                <w:rFonts w:eastAsia="Times New Roman" w:cs="Calibri"/>
                <w:bCs/>
                <w:lang w:val="en-GB"/>
              </w:rPr>
              <w:t>The project scored 81/100</w:t>
            </w:r>
            <w:r>
              <w:rPr>
                <w:rFonts w:eastAsia="Times New Roman" w:cs="Calibri"/>
                <w:bCs/>
                <w:lang w:val="en-GB"/>
              </w:rPr>
              <w:t xml:space="preserve"> </w:t>
            </w:r>
          </w:p>
        </w:tc>
      </w:tr>
      <w:tr w:rsidR="00627732" w:rsidRPr="00BB2D1D" w:rsidTr="00B64F29">
        <w:tc>
          <w:tcPr>
            <w:tcW w:w="3794" w:type="dxa"/>
          </w:tcPr>
          <w:p w:rsidR="00627732" w:rsidRPr="00BB2D1D" w:rsidRDefault="00627732" w:rsidP="00B64F29">
            <w:pPr>
              <w:spacing w:after="0" w:line="240" w:lineRule="auto"/>
              <w:rPr>
                <w:b/>
              </w:rPr>
            </w:pPr>
            <w:r w:rsidRPr="00BB2D1D">
              <w:rPr>
                <w:b/>
              </w:rPr>
              <w:t>% level of aid &amp; ceiling:</w:t>
            </w:r>
          </w:p>
        </w:tc>
        <w:tc>
          <w:tcPr>
            <w:tcW w:w="7087" w:type="dxa"/>
            <w:gridSpan w:val="3"/>
          </w:tcPr>
          <w:p w:rsidR="00627732" w:rsidRPr="00BB2D1D" w:rsidRDefault="00627732" w:rsidP="00B64F29">
            <w:pPr>
              <w:spacing w:after="0" w:line="240" w:lineRule="auto"/>
              <w:rPr>
                <w:b/>
              </w:rPr>
            </w:pPr>
            <w:r w:rsidRPr="00B762D8">
              <w:rPr>
                <w:rFonts w:eastAsia="Times New Roman" w:cs="Calibri"/>
                <w:b/>
                <w:bCs/>
                <w:sz w:val="24"/>
                <w:szCs w:val="24"/>
                <w:lang w:val="en-GB"/>
              </w:rPr>
              <w:t>A maximum of €27,875.10</w:t>
            </w:r>
            <w:r w:rsidRPr="00B762D8">
              <w:rPr>
                <w:rFonts w:eastAsia="Times New Roman" w:cs="Calibri"/>
                <w:b/>
                <w:bCs/>
                <w:i/>
                <w:sz w:val="24"/>
                <w:szCs w:val="24"/>
                <w:lang w:val="en-GB"/>
              </w:rPr>
              <w:t xml:space="preserve"> </w:t>
            </w:r>
            <w:r w:rsidRPr="00B762D8">
              <w:rPr>
                <w:rFonts w:eastAsia="Times New Roman" w:cs="Calibri"/>
                <w:b/>
                <w:bCs/>
                <w:sz w:val="24"/>
                <w:szCs w:val="24"/>
                <w:lang w:val="en-GB"/>
              </w:rPr>
              <w:t>or 50% of eligible expenditure, whichever is the lesser</w:t>
            </w:r>
          </w:p>
        </w:tc>
      </w:tr>
      <w:tr w:rsidR="00627732" w:rsidRPr="00BB2D1D" w:rsidTr="00B64F29">
        <w:tc>
          <w:tcPr>
            <w:tcW w:w="3794" w:type="dxa"/>
          </w:tcPr>
          <w:p w:rsidR="00627732" w:rsidRPr="00BB2D1D" w:rsidRDefault="00627732" w:rsidP="00B64F29">
            <w:pPr>
              <w:spacing w:after="0" w:line="240" w:lineRule="auto"/>
              <w:rPr>
                <w:b/>
              </w:rPr>
            </w:pPr>
            <w:r w:rsidRPr="00BB2D1D">
              <w:rPr>
                <w:b/>
              </w:rPr>
              <w:t>E. C. Executive Summary/Rationale for Funding</w:t>
            </w:r>
          </w:p>
        </w:tc>
        <w:tc>
          <w:tcPr>
            <w:tcW w:w="7087" w:type="dxa"/>
            <w:gridSpan w:val="3"/>
          </w:tcPr>
          <w:p w:rsidR="00627732" w:rsidRDefault="00627732" w:rsidP="00B64F29">
            <w:pPr>
              <w:spacing w:after="0" w:line="240" w:lineRule="auto"/>
              <w:jc w:val="both"/>
              <w:rPr>
                <w:rFonts w:cstheme="minorHAnsi"/>
                <w:bCs/>
              </w:rPr>
            </w:pPr>
            <w:r>
              <w:rPr>
                <w:rFonts w:cstheme="minorHAnsi"/>
                <w:bCs/>
              </w:rPr>
              <w:t>The Evaluation Committee agreed to recommend funding this project as presented for the following reasons:-</w:t>
            </w:r>
          </w:p>
          <w:p w:rsidR="00627732" w:rsidRDefault="00627732" w:rsidP="00627732">
            <w:pPr>
              <w:numPr>
                <w:ilvl w:val="0"/>
                <w:numId w:val="14"/>
              </w:numPr>
              <w:spacing w:after="0" w:line="240" w:lineRule="auto"/>
              <w:jc w:val="both"/>
              <w:rPr>
                <w:rFonts w:cstheme="minorHAnsi"/>
                <w:bCs/>
              </w:rPr>
            </w:pPr>
            <w:r w:rsidRPr="005A7E40">
              <w:rPr>
                <w:rFonts w:cstheme="minorHAnsi"/>
                <w:bCs/>
              </w:rPr>
              <w:t xml:space="preserve">The project scored </w:t>
            </w:r>
            <w:r>
              <w:rPr>
                <w:rFonts w:cstheme="minorHAnsi"/>
                <w:bCs/>
              </w:rPr>
              <w:t>81</w:t>
            </w:r>
            <w:r w:rsidRPr="005A7E40">
              <w:rPr>
                <w:rFonts w:cstheme="minorHAnsi"/>
                <w:bCs/>
              </w:rPr>
              <w:t>/100</w:t>
            </w:r>
          </w:p>
          <w:p w:rsidR="00627732" w:rsidRDefault="00627732" w:rsidP="00627732">
            <w:pPr>
              <w:numPr>
                <w:ilvl w:val="0"/>
                <w:numId w:val="14"/>
              </w:numPr>
              <w:spacing w:after="0" w:line="240" w:lineRule="auto"/>
              <w:jc w:val="both"/>
              <w:rPr>
                <w:rFonts w:cstheme="minorHAnsi"/>
                <w:bCs/>
              </w:rPr>
            </w:pPr>
            <w:r w:rsidRPr="00D61BD5">
              <w:rPr>
                <w:rFonts w:cstheme="minorHAnsi"/>
                <w:bCs/>
              </w:rPr>
              <w:t xml:space="preserve">The project fits the Local Development Plan (LDS) for </w:t>
            </w:r>
            <w:r>
              <w:rPr>
                <w:rFonts w:cstheme="minorHAnsi"/>
                <w:bCs/>
              </w:rPr>
              <w:t>enterprise</w:t>
            </w:r>
            <w:r w:rsidRPr="00D61BD5">
              <w:rPr>
                <w:rFonts w:cstheme="minorHAnsi"/>
                <w:bCs/>
              </w:rPr>
              <w:t xml:space="preserve"> </w:t>
            </w:r>
            <w:r>
              <w:rPr>
                <w:rFonts w:cstheme="minorHAnsi"/>
                <w:bCs/>
              </w:rPr>
              <w:t>projects</w:t>
            </w:r>
            <w:r w:rsidRPr="00D61BD5">
              <w:rPr>
                <w:rFonts w:cstheme="minorHAnsi"/>
                <w:bCs/>
              </w:rPr>
              <w:t>.</w:t>
            </w:r>
          </w:p>
          <w:p w:rsidR="00627732" w:rsidRPr="00BB2D1D" w:rsidRDefault="00627732" w:rsidP="00627732">
            <w:pPr>
              <w:pStyle w:val="ListParagraph"/>
              <w:numPr>
                <w:ilvl w:val="0"/>
                <w:numId w:val="14"/>
              </w:numPr>
              <w:spacing w:after="0" w:line="240" w:lineRule="auto"/>
              <w:rPr>
                <w:b/>
              </w:rPr>
            </w:pPr>
            <w:r>
              <w:rPr>
                <w:rFonts w:cstheme="minorHAnsi"/>
                <w:bCs/>
              </w:rPr>
              <w:t>Funding this project secures the business and sustains employment</w:t>
            </w:r>
          </w:p>
        </w:tc>
      </w:tr>
    </w:tbl>
    <w:p w:rsidR="00627732" w:rsidRPr="007D23B2" w:rsidRDefault="00627732" w:rsidP="00627732">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9"/>
        <w:gridCol w:w="1584"/>
        <w:gridCol w:w="2514"/>
        <w:gridCol w:w="4069"/>
      </w:tblGrid>
      <w:tr w:rsidR="00627732" w:rsidRPr="00BB2D1D" w:rsidTr="00B64F29">
        <w:tc>
          <w:tcPr>
            <w:tcW w:w="1517" w:type="dxa"/>
          </w:tcPr>
          <w:p w:rsidR="00627732" w:rsidRPr="00BB2D1D" w:rsidRDefault="00627732" w:rsidP="00B64F29">
            <w:pPr>
              <w:rPr>
                <w:b/>
              </w:rPr>
            </w:pPr>
            <w:r w:rsidRPr="00BB2D1D">
              <w:rPr>
                <w:b/>
              </w:rPr>
              <w:t>Jobs Created</w:t>
            </w:r>
          </w:p>
        </w:tc>
        <w:tc>
          <w:tcPr>
            <w:tcW w:w="1693" w:type="dxa"/>
          </w:tcPr>
          <w:p w:rsidR="00627732" w:rsidRPr="00BB2D1D" w:rsidRDefault="00627732" w:rsidP="00B64F29">
            <w:pPr>
              <w:rPr>
                <w:b/>
              </w:rPr>
            </w:pPr>
            <w:r w:rsidRPr="00BB2D1D">
              <w:rPr>
                <w:b/>
              </w:rPr>
              <w:t>Jobs Sustained</w:t>
            </w:r>
          </w:p>
        </w:tc>
        <w:tc>
          <w:tcPr>
            <w:tcW w:w="2813" w:type="dxa"/>
          </w:tcPr>
          <w:p w:rsidR="00627732" w:rsidRPr="00BB2D1D" w:rsidRDefault="00627732" w:rsidP="00B64F29">
            <w:pPr>
              <w:rPr>
                <w:b/>
              </w:rPr>
            </w:pPr>
            <w:r w:rsidRPr="00BB2D1D">
              <w:rPr>
                <w:b/>
              </w:rPr>
              <w:t>Match Funding</w:t>
            </w:r>
          </w:p>
        </w:tc>
        <w:tc>
          <w:tcPr>
            <w:tcW w:w="4767" w:type="dxa"/>
          </w:tcPr>
          <w:p w:rsidR="00627732" w:rsidRPr="00BB2D1D" w:rsidRDefault="00627732" w:rsidP="00B64F29">
            <w:pPr>
              <w:rPr>
                <w:b/>
              </w:rPr>
            </w:pPr>
            <w:r w:rsidRPr="00BB2D1D">
              <w:rPr>
                <w:b/>
              </w:rPr>
              <w:t>Previous Grant Aid Received</w:t>
            </w:r>
          </w:p>
        </w:tc>
      </w:tr>
      <w:tr w:rsidR="00627732" w:rsidRPr="00BB2D1D" w:rsidTr="00B64F29">
        <w:trPr>
          <w:trHeight w:val="170"/>
        </w:trPr>
        <w:tc>
          <w:tcPr>
            <w:tcW w:w="1517" w:type="dxa"/>
          </w:tcPr>
          <w:p w:rsidR="00627732" w:rsidRPr="00A55AC5" w:rsidRDefault="00627732" w:rsidP="00B64F29">
            <w:pPr>
              <w:rPr>
                <w:bCs/>
              </w:rPr>
            </w:pPr>
            <w:r w:rsidRPr="00A55AC5">
              <w:rPr>
                <w:bCs/>
              </w:rPr>
              <w:t>1</w:t>
            </w:r>
          </w:p>
        </w:tc>
        <w:tc>
          <w:tcPr>
            <w:tcW w:w="1693" w:type="dxa"/>
          </w:tcPr>
          <w:p w:rsidR="00627732" w:rsidRPr="00A55AC5" w:rsidRDefault="00627732" w:rsidP="00B64F29">
            <w:pPr>
              <w:rPr>
                <w:bCs/>
              </w:rPr>
            </w:pPr>
            <w:r w:rsidRPr="00A55AC5">
              <w:rPr>
                <w:bCs/>
              </w:rPr>
              <w:t>9</w:t>
            </w:r>
          </w:p>
        </w:tc>
        <w:tc>
          <w:tcPr>
            <w:tcW w:w="2813" w:type="dxa"/>
          </w:tcPr>
          <w:p w:rsidR="00627732" w:rsidRPr="00A55AC5" w:rsidRDefault="00627732" w:rsidP="00B64F29">
            <w:pPr>
              <w:rPr>
                <w:bCs/>
              </w:rPr>
            </w:pPr>
            <w:r w:rsidRPr="00A55AC5">
              <w:rPr>
                <w:bCs/>
              </w:rPr>
              <w:t>€27,875.10 own funds</w:t>
            </w:r>
          </w:p>
        </w:tc>
        <w:tc>
          <w:tcPr>
            <w:tcW w:w="4767" w:type="dxa"/>
          </w:tcPr>
          <w:p w:rsidR="00627732" w:rsidRPr="00A55AC5" w:rsidRDefault="00627732" w:rsidP="00B64F29">
            <w:pPr>
              <w:rPr>
                <w:bCs/>
              </w:rPr>
            </w:pPr>
            <w:r w:rsidRPr="00A55AC5">
              <w:rPr>
                <w:bCs/>
              </w:rPr>
              <w:t xml:space="preserve">€65,000 LEADER grant Dec ’19 CNC Machine </w:t>
            </w:r>
          </w:p>
        </w:tc>
      </w:tr>
    </w:tbl>
    <w:p w:rsidR="00627732" w:rsidRDefault="00627732" w:rsidP="00627732">
      <w:pPr>
        <w:rPr>
          <w:rFonts w:ascii="Times New Roman" w:hAnsi="Times New Roman"/>
          <w:b/>
          <w:sz w:val="24"/>
          <w:szCs w:val="24"/>
        </w:rPr>
      </w:pPr>
    </w:p>
    <w:p w:rsidR="00627732" w:rsidRDefault="00627732" w:rsidP="00627732">
      <w:pPr>
        <w:rPr>
          <w:rFonts w:ascii="Times New Roman" w:hAnsi="Times New Roman"/>
          <w:b/>
          <w:sz w:val="24"/>
          <w:szCs w:val="24"/>
        </w:rPr>
      </w:pPr>
    </w:p>
    <w:p w:rsidR="00627732" w:rsidRDefault="00627732" w:rsidP="00627732">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627732" w:rsidRPr="00BB2D1D" w:rsidTr="00B64F29">
        <w:tc>
          <w:tcPr>
            <w:tcW w:w="6912" w:type="dxa"/>
          </w:tcPr>
          <w:p w:rsidR="00627732" w:rsidRPr="00BB2D1D" w:rsidRDefault="00627732" w:rsidP="00B64F29">
            <w:pPr>
              <w:rPr>
                <w:b/>
              </w:rPr>
            </w:pPr>
            <w:r>
              <w:rPr>
                <w:b/>
              </w:rPr>
              <w:t>Confirmation on the applicant’s position re De-</w:t>
            </w:r>
            <w:r w:rsidR="00D0497D">
              <w:rPr>
                <w:b/>
              </w:rPr>
              <w:t xml:space="preserve">Minimus </w:t>
            </w:r>
            <w:r>
              <w:rPr>
                <w:b/>
              </w:rPr>
              <w:t xml:space="preserve"> and double from the relevant agencies.</w:t>
            </w:r>
          </w:p>
        </w:tc>
        <w:tc>
          <w:tcPr>
            <w:tcW w:w="1985" w:type="dxa"/>
          </w:tcPr>
          <w:p w:rsidR="00627732" w:rsidRPr="00BB2D1D" w:rsidRDefault="00627732" w:rsidP="00B64F29">
            <w:pPr>
              <w:rPr>
                <w:b/>
              </w:rPr>
            </w:pPr>
            <w:r w:rsidRPr="00BB2D1D">
              <w:rPr>
                <w:b/>
              </w:rPr>
              <w:t>Date of Confirmation</w:t>
            </w:r>
          </w:p>
        </w:tc>
        <w:tc>
          <w:tcPr>
            <w:tcW w:w="2119" w:type="dxa"/>
          </w:tcPr>
          <w:p w:rsidR="00627732" w:rsidRPr="00BB2D1D" w:rsidRDefault="00627732" w:rsidP="00B64F29">
            <w:pPr>
              <w:rPr>
                <w:b/>
              </w:rPr>
            </w:pPr>
            <w:r w:rsidRPr="00BB2D1D">
              <w:rPr>
                <w:b/>
              </w:rPr>
              <w:t>Signed By</w:t>
            </w:r>
          </w:p>
        </w:tc>
      </w:tr>
      <w:tr w:rsidR="00627732" w:rsidRPr="00BB2D1D" w:rsidTr="00B64F29">
        <w:tc>
          <w:tcPr>
            <w:tcW w:w="6912" w:type="dxa"/>
          </w:tcPr>
          <w:p w:rsidR="00627732" w:rsidRPr="00A55AC5" w:rsidRDefault="00627732" w:rsidP="00B64F29">
            <w:pPr>
              <w:rPr>
                <w:bCs/>
              </w:rPr>
            </w:pPr>
            <w:r w:rsidRPr="00A55AC5">
              <w:rPr>
                <w:bCs/>
              </w:rPr>
              <w:t>Waterford Local Enterprise Office</w:t>
            </w:r>
          </w:p>
        </w:tc>
        <w:tc>
          <w:tcPr>
            <w:tcW w:w="1985" w:type="dxa"/>
          </w:tcPr>
          <w:p w:rsidR="00627732" w:rsidRPr="00A55AC5" w:rsidRDefault="00627732" w:rsidP="00B64F29">
            <w:pPr>
              <w:rPr>
                <w:bCs/>
              </w:rPr>
            </w:pPr>
            <w:r w:rsidRPr="00A55AC5">
              <w:rPr>
                <w:bCs/>
              </w:rPr>
              <w:t>8</w:t>
            </w:r>
            <w:r w:rsidRPr="00A55AC5">
              <w:rPr>
                <w:bCs/>
                <w:vertAlign w:val="superscript"/>
              </w:rPr>
              <w:t>th</w:t>
            </w:r>
            <w:r w:rsidRPr="00A55AC5">
              <w:rPr>
                <w:bCs/>
              </w:rPr>
              <w:t xml:space="preserve"> March 2021</w:t>
            </w:r>
          </w:p>
        </w:tc>
        <w:tc>
          <w:tcPr>
            <w:tcW w:w="2119" w:type="dxa"/>
          </w:tcPr>
          <w:p w:rsidR="00627732" w:rsidRPr="00A55AC5" w:rsidRDefault="00627732" w:rsidP="00B64F29">
            <w:pPr>
              <w:rPr>
                <w:bCs/>
              </w:rPr>
            </w:pPr>
            <w:r w:rsidRPr="00A55AC5">
              <w:rPr>
                <w:bCs/>
              </w:rPr>
              <w:t>Brid Kirby</w:t>
            </w:r>
          </w:p>
        </w:tc>
      </w:tr>
      <w:tr w:rsidR="00627732" w:rsidRPr="00BB2D1D" w:rsidTr="00B64F29">
        <w:tc>
          <w:tcPr>
            <w:tcW w:w="6912" w:type="dxa"/>
          </w:tcPr>
          <w:p w:rsidR="00627732" w:rsidRPr="00BB2D1D" w:rsidRDefault="00627732" w:rsidP="00B64F29">
            <w:pPr>
              <w:rPr>
                <w:b/>
              </w:rPr>
            </w:pPr>
          </w:p>
        </w:tc>
        <w:tc>
          <w:tcPr>
            <w:tcW w:w="1985" w:type="dxa"/>
          </w:tcPr>
          <w:p w:rsidR="00627732" w:rsidRPr="00BB2D1D" w:rsidRDefault="00627732" w:rsidP="00B64F29">
            <w:pPr>
              <w:rPr>
                <w:b/>
              </w:rPr>
            </w:pPr>
          </w:p>
        </w:tc>
        <w:tc>
          <w:tcPr>
            <w:tcW w:w="2119" w:type="dxa"/>
          </w:tcPr>
          <w:p w:rsidR="00627732" w:rsidRPr="00BB2D1D" w:rsidRDefault="00627732" w:rsidP="00B64F29">
            <w:pPr>
              <w:rPr>
                <w:b/>
              </w:rPr>
            </w:pPr>
          </w:p>
        </w:tc>
      </w:tr>
    </w:tbl>
    <w:p w:rsidR="00627732" w:rsidRPr="007D23B2" w:rsidRDefault="00627732" w:rsidP="00627732">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25"/>
        <w:gridCol w:w="4351"/>
      </w:tblGrid>
      <w:tr w:rsidR="00627732" w:rsidRPr="00BB2D1D" w:rsidTr="00B64F29">
        <w:tc>
          <w:tcPr>
            <w:tcW w:w="10881" w:type="dxa"/>
            <w:gridSpan w:val="2"/>
          </w:tcPr>
          <w:p w:rsidR="00627732" w:rsidRPr="000B59F8" w:rsidRDefault="00627732" w:rsidP="00B64F29">
            <w:pPr>
              <w:jc w:val="both"/>
              <w:rPr>
                <w:rFonts w:cstheme="minorHAnsi"/>
                <w:bCs/>
              </w:rPr>
            </w:pPr>
            <w:r w:rsidRPr="00BB2D1D">
              <w:rPr>
                <w:b/>
              </w:rPr>
              <w:t xml:space="preserve">Detail of Discussion: </w:t>
            </w:r>
            <w:r w:rsidRPr="000B59F8">
              <w:rPr>
                <w:rFonts w:cstheme="minorHAnsi"/>
                <w:bCs/>
              </w:rPr>
              <w:t>The following were the main points raised in the discussion of the project: -</w:t>
            </w:r>
          </w:p>
          <w:p w:rsidR="00627732" w:rsidRPr="00FD417C" w:rsidRDefault="00627732" w:rsidP="00627732">
            <w:pPr>
              <w:numPr>
                <w:ilvl w:val="0"/>
                <w:numId w:val="6"/>
              </w:numPr>
              <w:spacing w:after="0" w:line="240" w:lineRule="auto"/>
              <w:jc w:val="both"/>
              <w:rPr>
                <w:rFonts w:cstheme="minorHAnsi"/>
                <w:bCs/>
              </w:rPr>
            </w:pPr>
            <w:r w:rsidRPr="00FD417C">
              <w:rPr>
                <w:rFonts w:cstheme="minorHAnsi"/>
                <w:bCs/>
              </w:rPr>
              <w:t>Ms Connors advised the Evaluation Committee that the promoters were funded previously and successfully implemented the project. They have been in business for over ten years and their main customers are in the Pharma, Oil &amp; Gas and the Automotive industry.  Looking to the future they wish to upgrade by getting the most up to date technologies which will ensure the best quality product thereby attracting new customers.</w:t>
            </w:r>
          </w:p>
          <w:p w:rsidR="00627732" w:rsidRPr="00FD417C" w:rsidRDefault="00627732" w:rsidP="00627732">
            <w:pPr>
              <w:numPr>
                <w:ilvl w:val="0"/>
                <w:numId w:val="6"/>
              </w:numPr>
              <w:spacing w:after="0" w:line="240" w:lineRule="auto"/>
              <w:jc w:val="both"/>
              <w:rPr>
                <w:rFonts w:cstheme="minorHAnsi"/>
                <w:bCs/>
              </w:rPr>
            </w:pPr>
            <w:r w:rsidRPr="00FD417C">
              <w:rPr>
                <w:rFonts w:cstheme="minorHAnsi"/>
                <w:bCs/>
              </w:rPr>
              <w:t xml:space="preserve">A Committee Member noted that this upgrading will bring the business up to the next level and </w:t>
            </w:r>
            <w:r w:rsidRPr="00FD417C">
              <w:rPr>
                <w:rFonts w:cstheme="minorHAnsi"/>
                <w:bCs/>
              </w:rPr>
              <w:lastRenderedPageBreak/>
              <w:t xml:space="preserve">is well worth doing. </w:t>
            </w:r>
          </w:p>
          <w:p w:rsidR="00627732" w:rsidRPr="00FD417C" w:rsidRDefault="00627732" w:rsidP="00627732">
            <w:pPr>
              <w:numPr>
                <w:ilvl w:val="0"/>
                <w:numId w:val="6"/>
              </w:numPr>
              <w:spacing w:after="0" w:line="240" w:lineRule="auto"/>
              <w:jc w:val="both"/>
              <w:rPr>
                <w:rFonts w:cstheme="minorHAnsi"/>
                <w:bCs/>
              </w:rPr>
            </w:pPr>
            <w:r w:rsidRPr="00FD417C">
              <w:rPr>
                <w:rFonts w:cstheme="minorHAnsi"/>
                <w:bCs/>
              </w:rPr>
              <w:t xml:space="preserve">The Committee said that the company has a healthy balance sheet and have been nicely developing the business. The turnover and profit dropped slightly for 2020 but that is to be expected. </w:t>
            </w:r>
          </w:p>
          <w:p w:rsidR="00627732" w:rsidRDefault="00627732" w:rsidP="00627732">
            <w:pPr>
              <w:numPr>
                <w:ilvl w:val="0"/>
                <w:numId w:val="6"/>
              </w:numPr>
              <w:spacing w:after="0" w:line="240" w:lineRule="auto"/>
              <w:jc w:val="both"/>
              <w:rPr>
                <w:rFonts w:cstheme="minorHAnsi"/>
                <w:bCs/>
              </w:rPr>
            </w:pPr>
            <w:r w:rsidRPr="00FD417C">
              <w:rPr>
                <w:rFonts w:cstheme="minorHAnsi"/>
                <w:bCs/>
              </w:rPr>
              <w:t>The Committee agreed that it is sensible approach to improve the business</w:t>
            </w:r>
          </w:p>
          <w:p w:rsidR="00627732" w:rsidRPr="00FD417C" w:rsidRDefault="00627732" w:rsidP="00B64F29">
            <w:pPr>
              <w:ind w:left="720"/>
              <w:jc w:val="both"/>
              <w:rPr>
                <w:rFonts w:cstheme="minorHAnsi"/>
                <w:bCs/>
              </w:rPr>
            </w:pPr>
            <w:r w:rsidRPr="00FD417C">
              <w:rPr>
                <w:rFonts w:cstheme="minorHAnsi"/>
                <w:bCs/>
              </w:rPr>
              <w:t xml:space="preserve"> </w:t>
            </w:r>
          </w:p>
          <w:p w:rsidR="00627732" w:rsidRPr="00BB2D1D" w:rsidRDefault="00627732" w:rsidP="00B64F29">
            <w:r w:rsidRPr="00805414">
              <w:rPr>
                <w:rFonts w:cstheme="minorHAnsi"/>
                <w:b/>
                <w:bCs/>
              </w:rPr>
              <w:t>A maximum of €27,875.10</w:t>
            </w:r>
            <w:r w:rsidRPr="00805414">
              <w:rPr>
                <w:rFonts w:cstheme="minorHAnsi"/>
                <w:b/>
                <w:bCs/>
                <w:i/>
              </w:rPr>
              <w:t xml:space="preserve"> </w:t>
            </w:r>
            <w:r w:rsidRPr="00805414">
              <w:rPr>
                <w:rFonts w:cstheme="minorHAnsi"/>
                <w:b/>
                <w:bCs/>
              </w:rPr>
              <w:t>or 50% of eligible expenditure, whichever is the lesser</w:t>
            </w:r>
          </w:p>
        </w:tc>
      </w:tr>
      <w:tr w:rsidR="00627732" w:rsidRPr="00BB2D1D" w:rsidTr="00B64F29">
        <w:tc>
          <w:tcPr>
            <w:tcW w:w="5920" w:type="dxa"/>
          </w:tcPr>
          <w:p w:rsidR="00627732" w:rsidRPr="00BB2D1D" w:rsidRDefault="00627732" w:rsidP="00B64F29">
            <w:pPr>
              <w:rPr>
                <w:b/>
              </w:rPr>
            </w:pPr>
            <w:r w:rsidRPr="00BB2D1D">
              <w:rPr>
                <w:b/>
              </w:rPr>
              <w:lastRenderedPageBreak/>
              <w:t>Amount Recommended:</w:t>
            </w:r>
            <w:r>
              <w:rPr>
                <w:b/>
              </w:rPr>
              <w:t xml:space="preserve"> </w:t>
            </w:r>
            <w:r w:rsidRPr="00A55AC5">
              <w:rPr>
                <w:b/>
                <w:bCs/>
              </w:rPr>
              <w:t>€27,875.10</w:t>
            </w:r>
          </w:p>
        </w:tc>
        <w:tc>
          <w:tcPr>
            <w:tcW w:w="4961" w:type="dxa"/>
          </w:tcPr>
          <w:p w:rsidR="00627732" w:rsidRPr="00BB2D1D" w:rsidRDefault="00627732" w:rsidP="00B64F29">
            <w:pPr>
              <w:rPr>
                <w:b/>
              </w:rPr>
            </w:pPr>
            <w:r>
              <w:rPr>
                <w:b/>
              </w:rPr>
              <w:t>50</w:t>
            </w:r>
            <w:r w:rsidRPr="00BB2D1D">
              <w:rPr>
                <w:b/>
              </w:rPr>
              <w:t>% of Eligible Project Funding:</w:t>
            </w:r>
            <w:r>
              <w:rPr>
                <w:b/>
              </w:rPr>
              <w:t xml:space="preserve">  </w:t>
            </w:r>
            <w:r w:rsidRPr="00A55AC5">
              <w:rPr>
                <w:b/>
                <w:bCs/>
              </w:rPr>
              <w:t>€55,750.20</w:t>
            </w:r>
          </w:p>
        </w:tc>
      </w:tr>
    </w:tbl>
    <w:p w:rsidR="00627732" w:rsidRDefault="00627732"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505668" w:rsidRPr="00450950" w:rsidTr="00B64F29">
        <w:tc>
          <w:tcPr>
            <w:tcW w:w="5920" w:type="dxa"/>
          </w:tcPr>
          <w:p w:rsidR="00505668" w:rsidRPr="00450950" w:rsidRDefault="00505668" w:rsidP="00B64F29">
            <w:pPr>
              <w:rPr>
                <w:b/>
              </w:rPr>
            </w:pPr>
            <w:r w:rsidRPr="00450950">
              <w:rPr>
                <w:b/>
              </w:rPr>
              <w:t>Proposed:</w:t>
            </w:r>
            <w:r>
              <w:rPr>
                <w:b/>
              </w:rPr>
              <w:t xml:space="preserve"> L. O’Sullivan</w:t>
            </w:r>
          </w:p>
        </w:tc>
        <w:tc>
          <w:tcPr>
            <w:tcW w:w="4961" w:type="dxa"/>
          </w:tcPr>
          <w:p w:rsidR="00505668" w:rsidRPr="00450950" w:rsidRDefault="00505668" w:rsidP="00505668">
            <w:pPr>
              <w:rPr>
                <w:b/>
              </w:rPr>
            </w:pPr>
            <w:r w:rsidRPr="00450950">
              <w:rPr>
                <w:b/>
              </w:rPr>
              <w:t xml:space="preserve">Seconded by: </w:t>
            </w:r>
            <w:r>
              <w:rPr>
                <w:b/>
              </w:rPr>
              <w:t>S. Cooke</w:t>
            </w:r>
          </w:p>
        </w:tc>
      </w:tr>
      <w:tr w:rsidR="00505668" w:rsidRPr="00450950" w:rsidTr="00505668">
        <w:trPr>
          <w:trHeight w:val="167"/>
        </w:trPr>
        <w:tc>
          <w:tcPr>
            <w:tcW w:w="5920" w:type="dxa"/>
          </w:tcPr>
          <w:p w:rsidR="00505668" w:rsidRPr="00450950" w:rsidRDefault="00505668" w:rsidP="00B64F29">
            <w:pPr>
              <w:rPr>
                <w:b/>
              </w:rPr>
            </w:pPr>
            <w:r>
              <w:rPr>
                <w:b/>
              </w:rPr>
              <w:t>Abstentions: None</w:t>
            </w:r>
          </w:p>
        </w:tc>
        <w:tc>
          <w:tcPr>
            <w:tcW w:w="4961" w:type="dxa"/>
          </w:tcPr>
          <w:p w:rsidR="00505668" w:rsidRPr="00450950" w:rsidRDefault="00505668" w:rsidP="00B64F29">
            <w:pPr>
              <w:rPr>
                <w:b/>
              </w:rPr>
            </w:pPr>
          </w:p>
        </w:tc>
      </w:tr>
      <w:tr w:rsidR="00505668" w:rsidRPr="00450950" w:rsidTr="00B64F29">
        <w:tc>
          <w:tcPr>
            <w:tcW w:w="5920" w:type="dxa"/>
          </w:tcPr>
          <w:p w:rsidR="00505668" w:rsidRPr="00450950" w:rsidRDefault="00505668" w:rsidP="00B64F29">
            <w:pPr>
              <w:rPr>
                <w:b/>
              </w:rPr>
            </w:pPr>
            <w:r w:rsidRPr="00450950">
              <w:rPr>
                <w:b/>
              </w:rPr>
              <w:t xml:space="preserve">Quorum achieved: Yes </w:t>
            </w:r>
          </w:p>
        </w:tc>
        <w:tc>
          <w:tcPr>
            <w:tcW w:w="4961" w:type="dxa"/>
          </w:tcPr>
          <w:p w:rsidR="00505668" w:rsidRPr="00450950" w:rsidRDefault="00505668" w:rsidP="00B64F29">
            <w:pPr>
              <w:rPr>
                <w:b/>
              </w:rPr>
            </w:pPr>
            <w:r w:rsidRPr="00450950">
              <w:rPr>
                <w:b/>
              </w:rPr>
              <w:t>APPROVED</w:t>
            </w:r>
          </w:p>
        </w:tc>
      </w:tr>
    </w:tbl>
    <w:p w:rsidR="00505668" w:rsidRDefault="00505668" w:rsidP="00612AC2">
      <w:pPr>
        <w:rPr>
          <w:b/>
        </w:rPr>
      </w:pPr>
    </w:p>
    <w:p w:rsidR="00505668" w:rsidRPr="00D0497D" w:rsidRDefault="00505668" w:rsidP="00505668">
      <w:pPr>
        <w:pStyle w:val="ListParagraph"/>
        <w:numPr>
          <w:ilvl w:val="0"/>
          <w:numId w:val="17"/>
        </w:numPr>
        <w:rPr>
          <w:b/>
        </w:rPr>
      </w:pPr>
      <w:r w:rsidRPr="00D0497D">
        <w:rPr>
          <w:b/>
        </w:rPr>
        <w:t xml:space="preserve">31LDRWAT114834 </w:t>
      </w:r>
      <w:r w:rsidRPr="00D0497D">
        <w:rPr>
          <w:rFonts w:cs="Arial"/>
          <w:b/>
          <w:bCs/>
          <w:sz w:val="24"/>
        </w:rPr>
        <w:t>Freezin Friesian Capital Expansion</w:t>
      </w:r>
    </w:p>
    <w:p w:rsidR="00505668" w:rsidRDefault="00505668" w:rsidP="00505668">
      <w:pPr>
        <w:pStyle w:val="ListParagraph"/>
        <w:ind w:left="1080"/>
        <w:rPr>
          <w:rFonts w:cs="Arial"/>
          <w:bCs/>
          <w:sz w:val="24"/>
          <w:lang w:val="en-IE"/>
        </w:rPr>
      </w:pPr>
    </w:p>
    <w:p w:rsidR="00505668" w:rsidRPr="00627732" w:rsidRDefault="00505668" w:rsidP="00505668">
      <w:pPr>
        <w:pStyle w:val="ListParagraph"/>
        <w:ind w:left="1080"/>
        <w:rPr>
          <w:b/>
        </w:rPr>
      </w:pPr>
      <w:r>
        <w:rPr>
          <w:rFonts w:cs="Arial"/>
          <w:bCs/>
          <w:sz w:val="24"/>
          <w:lang w:val="en-IE"/>
        </w:rPr>
        <w:t>J Taaffe outlined the project to the committee.</w:t>
      </w:r>
    </w:p>
    <w:p w:rsidR="00505668" w:rsidRDefault="00505668"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505668" w:rsidRPr="00BB2D1D" w:rsidTr="00B64F29">
        <w:trPr>
          <w:trHeight w:val="260"/>
        </w:trPr>
        <w:tc>
          <w:tcPr>
            <w:tcW w:w="3794" w:type="dxa"/>
          </w:tcPr>
          <w:p w:rsidR="00505668" w:rsidRPr="00BB2D1D" w:rsidRDefault="00505668" w:rsidP="00B64F29">
            <w:pPr>
              <w:spacing w:after="0" w:line="240" w:lineRule="auto"/>
              <w:jc w:val="both"/>
              <w:rPr>
                <w:b/>
              </w:rPr>
            </w:pPr>
            <w:r>
              <w:rPr>
                <w:b/>
              </w:rPr>
              <w:t>Project ID</w:t>
            </w:r>
          </w:p>
        </w:tc>
        <w:tc>
          <w:tcPr>
            <w:tcW w:w="7059" w:type="dxa"/>
          </w:tcPr>
          <w:p w:rsidR="00505668" w:rsidRPr="00BB2D1D" w:rsidRDefault="00505668" w:rsidP="00B64F29">
            <w:pPr>
              <w:spacing w:after="0" w:line="240" w:lineRule="auto"/>
            </w:pPr>
            <w:r>
              <w:t>31LDRWAT114834</w:t>
            </w:r>
          </w:p>
        </w:tc>
      </w:tr>
      <w:tr w:rsidR="00505668" w:rsidRPr="00BB2D1D" w:rsidTr="00B64F29">
        <w:trPr>
          <w:trHeight w:val="260"/>
        </w:trPr>
        <w:tc>
          <w:tcPr>
            <w:tcW w:w="3794" w:type="dxa"/>
          </w:tcPr>
          <w:p w:rsidR="00505668" w:rsidRDefault="00505668" w:rsidP="00B64F29">
            <w:pPr>
              <w:spacing w:after="0" w:line="240" w:lineRule="auto"/>
              <w:jc w:val="both"/>
              <w:rPr>
                <w:b/>
              </w:rPr>
            </w:pPr>
            <w:r>
              <w:rPr>
                <w:b/>
              </w:rPr>
              <w:t>Project Type:</w:t>
            </w:r>
          </w:p>
        </w:tc>
        <w:tc>
          <w:tcPr>
            <w:tcW w:w="7059" w:type="dxa"/>
          </w:tcPr>
          <w:p w:rsidR="00505668" w:rsidRPr="00BB2D1D" w:rsidRDefault="00505668" w:rsidP="00B64F29">
            <w:pPr>
              <w:spacing w:after="0" w:line="240" w:lineRule="auto"/>
            </w:pPr>
            <w:r>
              <w:t>Capital</w:t>
            </w:r>
          </w:p>
        </w:tc>
      </w:tr>
      <w:tr w:rsidR="00505668" w:rsidRPr="00BB2D1D" w:rsidTr="00B64F29">
        <w:trPr>
          <w:trHeight w:val="260"/>
        </w:trPr>
        <w:tc>
          <w:tcPr>
            <w:tcW w:w="3794" w:type="dxa"/>
          </w:tcPr>
          <w:p w:rsidR="00505668" w:rsidRPr="00BB2D1D" w:rsidRDefault="00505668" w:rsidP="00B64F29">
            <w:pPr>
              <w:spacing w:after="0" w:line="240" w:lineRule="auto"/>
              <w:jc w:val="both"/>
              <w:rPr>
                <w:b/>
              </w:rPr>
            </w:pPr>
            <w:r w:rsidRPr="00BB2D1D">
              <w:rPr>
                <w:b/>
              </w:rPr>
              <w:t>Project Name:</w:t>
            </w:r>
          </w:p>
        </w:tc>
        <w:tc>
          <w:tcPr>
            <w:tcW w:w="7059" w:type="dxa"/>
          </w:tcPr>
          <w:p w:rsidR="00505668" w:rsidRPr="005E13B8" w:rsidRDefault="00505668" w:rsidP="00B64F29">
            <w:pPr>
              <w:rPr>
                <w:bCs/>
              </w:rPr>
            </w:pPr>
            <w:r w:rsidRPr="005E13B8">
              <w:rPr>
                <w:rFonts w:cs="Arial"/>
                <w:bCs/>
                <w:sz w:val="24"/>
              </w:rPr>
              <w:t>Freezin Friesian Capital Expansion</w:t>
            </w:r>
          </w:p>
        </w:tc>
      </w:tr>
      <w:tr w:rsidR="00505668" w:rsidRPr="00BB2D1D" w:rsidTr="00B64F29">
        <w:trPr>
          <w:trHeight w:val="260"/>
        </w:trPr>
        <w:tc>
          <w:tcPr>
            <w:tcW w:w="3794" w:type="dxa"/>
          </w:tcPr>
          <w:p w:rsidR="00505668" w:rsidRPr="00BB2D1D" w:rsidRDefault="00505668" w:rsidP="00B64F29">
            <w:pPr>
              <w:spacing w:after="0" w:line="240" w:lineRule="auto"/>
              <w:jc w:val="both"/>
              <w:rPr>
                <w:b/>
              </w:rPr>
            </w:pPr>
            <w:r w:rsidRPr="00BB2D1D">
              <w:rPr>
                <w:b/>
              </w:rPr>
              <w:t>Promoters Name:</w:t>
            </w:r>
          </w:p>
        </w:tc>
        <w:tc>
          <w:tcPr>
            <w:tcW w:w="7059" w:type="dxa"/>
          </w:tcPr>
          <w:p w:rsidR="00505668" w:rsidRPr="005E13B8" w:rsidRDefault="00505668" w:rsidP="00B64F29">
            <w:pPr>
              <w:spacing w:after="0" w:line="240" w:lineRule="auto"/>
              <w:rPr>
                <w:bCs/>
              </w:rPr>
            </w:pPr>
            <w:r w:rsidRPr="005E13B8">
              <w:rPr>
                <w:rFonts w:cs="Arial"/>
                <w:bCs/>
                <w:sz w:val="24"/>
              </w:rPr>
              <w:t>Freezin Friesian</w:t>
            </w:r>
          </w:p>
        </w:tc>
      </w:tr>
      <w:tr w:rsidR="00505668" w:rsidRPr="00BB2D1D" w:rsidTr="00B64F29">
        <w:trPr>
          <w:trHeight w:val="260"/>
        </w:trPr>
        <w:tc>
          <w:tcPr>
            <w:tcW w:w="3794" w:type="dxa"/>
          </w:tcPr>
          <w:p w:rsidR="00505668" w:rsidRPr="00BB2D1D" w:rsidRDefault="00505668" w:rsidP="00B64F29">
            <w:pPr>
              <w:spacing w:after="0" w:line="240" w:lineRule="auto"/>
              <w:jc w:val="both"/>
              <w:rPr>
                <w:b/>
              </w:rPr>
            </w:pPr>
            <w:r w:rsidRPr="00BB2D1D">
              <w:rPr>
                <w:b/>
              </w:rPr>
              <w:t>Address:</w:t>
            </w:r>
          </w:p>
        </w:tc>
        <w:tc>
          <w:tcPr>
            <w:tcW w:w="7059" w:type="dxa"/>
          </w:tcPr>
          <w:p w:rsidR="00505668" w:rsidRPr="00BB2D1D" w:rsidRDefault="00505668" w:rsidP="00B64F29">
            <w:r w:rsidRPr="005E13B8">
              <w:rPr>
                <w:rFonts w:cs="Arial"/>
                <w:bCs/>
                <w:sz w:val="24"/>
              </w:rPr>
              <w:t>Ballyhussa, Kilmacthomas, Co. Waterford</w:t>
            </w:r>
          </w:p>
        </w:tc>
      </w:tr>
      <w:tr w:rsidR="00505668" w:rsidRPr="00BB2D1D" w:rsidTr="00B64F29">
        <w:trPr>
          <w:trHeight w:val="428"/>
        </w:trPr>
        <w:tc>
          <w:tcPr>
            <w:tcW w:w="3794" w:type="dxa"/>
          </w:tcPr>
          <w:p w:rsidR="00505668" w:rsidRPr="00BB2D1D" w:rsidRDefault="00505668" w:rsidP="00B64F29">
            <w:pPr>
              <w:spacing w:after="0" w:line="240" w:lineRule="auto"/>
              <w:jc w:val="both"/>
              <w:rPr>
                <w:b/>
              </w:rPr>
            </w:pPr>
            <w:r w:rsidRPr="00BB2D1D">
              <w:rPr>
                <w:b/>
              </w:rPr>
              <w:t>Description:</w:t>
            </w:r>
          </w:p>
        </w:tc>
        <w:tc>
          <w:tcPr>
            <w:tcW w:w="7059" w:type="dxa"/>
          </w:tcPr>
          <w:p w:rsidR="00505668" w:rsidRDefault="00505668" w:rsidP="00B64F29">
            <w:pPr>
              <w:spacing w:after="0" w:line="240" w:lineRule="auto"/>
            </w:pPr>
            <w:r>
              <w:t xml:space="preserve">Freezin Friesian is an ice cream company specialising in the production of artisan farmhouse ice cream products to the retail market in Ireland. The company was established in 2018 as Irelands first artisan rolled ice cream. The 'ice cream roll' format of theatre and innovation allowed the company to enter the market and grow brand recognition throughout the South East. In October 2020, the business supplied its first retail store with a new product range. The acceleration into the retail market was due to Covid 19 driven step change in the company's private market from supplying rolled ice cream in local markets to supplying retailed stored with tubbed product.  </w:t>
            </w:r>
          </w:p>
          <w:p w:rsidR="00505668" w:rsidRPr="00BB2D1D" w:rsidRDefault="00505668" w:rsidP="00B64F29">
            <w:pPr>
              <w:spacing w:after="0" w:line="240" w:lineRule="auto"/>
            </w:pPr>
          </w:p>
        </w:tc>
      </w:tr>
      <w:tr w:rsidR="00505668" w:rsidRPr="00BB2D1D" w:rsidTr="00B64F29">
        <w:trPr>
          <w:trHeight w:val="428"/>
        </w:trPr>
        <w:tc>
          <w:tcPr>
            <w:tcW w:w="3794" w:type="dxa"/>
          </w:tcPr>
          <w:p w:rsidR="00505668" w:rsidRPr="00BB2D1D" w:rsidRDefault="00505668" w:rsidP="00B64F29">
            <w:pPr>
              <w:spacing w:after="0" w:line="240" w:lineRule="auto"/>
              <w:jc w:val="both"/>
              <w:rPr>
                <w:b/>
              </w:rPr>
            </w:pPr>
            <w:r w:rsidRPr="00BB2D1D">
              <w:rPr>
                <w:b/>
              </w:rPr>
              <w:t>Theme:</w:t>
            </w:r>
          </w:p>
        </w:tc>
        <w:tc>
          <w:tcPr>
            <w:tcW w:w="7059" w:type="dxa"/>
          </w:tcPr>
          <w:p w:rsidR="00505668" w:rsidRPr="00BB2D1D" w:rsidRDefault="00505668" w:rsidP="00B64F29">
            <w:pPr>
              <w:spacing w:after="0" w:line="240" w:lineRule="auto"/>
            </w:pPr>
            <w:r>
              <w:t xml:space="preserve">L02 Rural Enterprise  </w:t>
            </w:r>
          </w:p>
        </w:tc>
      </w:tr>
      <w:tr w:rsidR="00505668" w:rsidRPr="00BB2D1D" w:rsidTr="00B64F29">
        <w:trPr>
          <w:trHeight w:val="428"/>
        </w:trPr>
        <w:tc>
          <w:tcPr>
            <w:tcW w:w="3794" w:type="dxa"/>
          </w:tcPr>
          <w:p w:rsidR="00505668" w:rsidRPr="00BB2D1D" w:rsidRDefault="00505668" w:rsidP="00B64F29">
            <w:pPr>
              <w:spacing w:after="0" w:line="240" w:lineRule="auto"/>
              <w:jc w:val="both"/>
              <w:rPr>
                <w:b/>
              </w:rPr>
            </w:pPr>
            <w:r w:rsidRPr="00BB2D1D">
              <w:rPr>
                <w:b/>
              </w:rPr>
              <w:t>Sub-theme:</w:t>
            </w:r>
          </w:p>
        </w:tc>
        <w:tc>
          <w:tcPr>
            <w:tcW w:w="7059" w:type="dxa"/>
          </w:tcPr>
          <w:p w:rsidR="00505668" w:rsidRPr="00BB2D1D" w:rsidRDefault="00505668" w:rsidP="00B64F29">
            <w:pPr>
              <w:spacing w:after="0" w:line="240" w:lineRule="auto"/>
            </w:pPr>
            <w:r>
              <w:t>SA 2.1 Capital investment in existing and start up technology</w:t>
            </w:r>
          </w:p>
        </w:tc>
      </w:tr>
      <w:tr w:rsidR="00505668" w:rsidRPr="00BB2D1D" w:rsidTr="00B64F29">
        <w:trPr>
          <w:trHeight w:val="428"/>
        </w:trPr>
        <w:tc>
          <w:tcPr>
            <w:tcW w:w="3794" w:type="dxa"/>
          </w:tcPr>
          <w:p w:rsidR="00505668" w:rsidRPr="00BB2D1D" w:rsidRDefault="00505668" w:rsidP="00B64F29">
            <w:pPr>
              <w:spacing w:after="0" w:line="240" w:lineRule="auto"/>
              <w:jc w:val="both"/>
              <w:rPr>
                <w:b/>
              </w:rPr>
            </w:pPr>
            <w:r w:rsidRPr="00BB2D1D">
              <w:rPr>
                <w:b/>
              </w:rPr>
              <w:t>Link to LDS</w:t>
            </w:r>
          </w:p>
        </w:tc>
        <w:tc>
          <w:tcPr>
            <w:tcW w:w="7059" w:type="dxa"/>
          </w:tcPr>
          <w:p w:rsidR="00505668" w:rsidRPr="00BB2D1D" w:rsidRDefault="00505668" w:rsidP="00B64F29">
            <w:pPr>
              <w:spacing w:after="0" w:line="240" w:lineRule="auto"/>
            </w:pPr>
            <w:r>
              <w:t xml:space="preserve">Support of a micro rural enterprise with the investment in much needed equipment to grow the business and enter new retail </w:t>
            </w:r>
            <w:r>
              <w:lastRenderedPageBreak/>
              <w:t xml:space="preserve">markets  </w:t>
            </w:r>
          </w:p>
        </w:tc>
      </w:tr>
    </w:tbl>
    <w:p w:rsidR="00505668" w:rsidRPr="007D23B2" w:rsidRDefault="00505668" w:rsidP="00505668">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22"/>
        <w:gridCol w:w="1778"/>
        <w:gridCol w:w="1741"/>
        <w:gridCol w:w="2735"/>
      </w:tblGrid>
      <w:tr w:rsidR="00505668" w:rsidRPr="00BB2D1D" w:rsidTr="00B64F29">
        <w:tc>
          <w:tcPr>
            <w:tcW w:w="3761" w:type="dxa"/>
          </w:tcPr>
          <w:p w:rsidR="00505668" w:rsidRPr="00BB2D1D" w:rsidRDefault="00505668" w:rsidP="00B64F29">
            <w:pPr>
              <w:spacing w:after="0" w:line="240" w:lineRule="auto"/>
              <w:rPr>
                <w:b/>
              </w:rPr>
            </w:pPr>
            <w:r w:rsidRPr="00BB2D1D">
              <w:rPr>
                <w:b/>
              </w:rPr>
              <w:t>Total Project Costs</w:t>
            </w:r>
          </w:p>
        </w:tc>
        <w:tc>
          <w:tcPr>
            <w:tcW w:w="7029" w:type="dxa"/>
            <w:gridSpan w:val="3"/>
          </w:tcPr>
          <w:p w:rsidR="00505668" w:rsidRPr="005E13B8" w:rsidRDefault="00505668" w:rsidP="00B64F29">
            <w:pPr>
              <w:jc w:val="both"/>
              <w:rPr>
                <w:bCs/>
              </w:rPr>
            </w:pPr>
            <w:r w:rsidRPr="005E13B8">
              <w:rPr>
                <w:rFonts w:eastAsia="Times New Roman"/>
                <w:bCs/>
                <w:lang w:val="en-GB"/>
              </w:rPr>
              <w:t>€98,218.16</w:t>
            </w:r>
          </w:p>
        </w:tc>
      </w:tr>
      <w:tr w:rsidR="00505668" w:rsidRPr="00BB2D1D" w:rsidTr="00B64F29">
        <w:tc>
          <w:tcPr>
            <w:tcW w:w="3761" w:type="dxa"/>
          </w:tcPr>
          <w:p w:rsidR="00505668" w:rsidRPr="00BB2D1D" w:rsidRDefault="00505668" w:rsidP="00B64F29">
            <w:pPr>
              <w:spacing w:after="0" w:line="240" w:lineRule="auto"/>
              <w:rPr>
                <w:b/>
              </w:rPr>
            </w:pPr>
            <w:r w:rsidRPr="00BB2D1D">
              <w:rPr>
                <w:b/>
              </w:rPr>
              <w:t>Eligible Project Costs</w:t>
            </w:r>
          </w:p>
        </w:tc>
        <w:tc>
          <w:tcPr>
            <w:tcW w:w="7029" w:type="dxa"/>
            <w:gridSpan w:val="3"/>
          </w:tcPr>
          <w:p w:rsidR="00505668" w:rsidRPr="005E13B8" w:rsidRDefault="00505668" w:rsidP="00B64F29">
            <w:pPr>
              <w:jc w:val="both"/>
              <w:rPr>
                <w:bCs/>
              </w:rPr>
            </w:pPr>
            <w:r w:rsidRPr="005E13B8">
              <w:rPr>
                <w:rFonts w:eastAsia="Times New Roman"/>
                <w:bCs/>
                <w:lang w:val="en-GB"/>
              </w:rPr>
              <w:t>€98,218.16</w:t>
            </w:r>
          </w:p>
        </w:tc>
      </w:tr>
      <w:tr w:rsidR="00505668" w:rsidRPr="00BB2D1D" w:rsidTr="00B64F29">
        <w:tc>
          <w:tcPr>
            <w:tcW w:w="3761" w:type="dxa"/>
          </w:tcPr>
          <w:p w:rsidR="00505668" w:rsidRPr="00BB2D1D" w:rsidRDefault="00505668" w:rsidP="00B64F29">
            <w:pPr>
              <w:spacing w:after="0" w:line="240" w:lineRule="auto"/>
              <w:rPr>
                <w:b/>
              </w:rPr>
            </w:pPr>
            <w:r w:rsidRPr="00BB2D1D">
              <w:rPr>
                <w:b/>
              </w:rPr>
              <w:t>Funding sought by promoter:</w:t>
            </w:r>
          </w:p>
        </w:tc>
        <w:tc>
          <w:tcPr>
            <w:tcW w:w="7029" w:type="dxa"/>
            <w:gridSpan w:val="3"/>
          </w:tcPr>
          <w:p w:rsidR="00505668" w:rsidRPr="005E13B8" w:rsidRDefault="00505668" w:rsidP="00B64F29">
            <w:pPr>
              <w:jc w:val="both"/>
              <w:rPr>
                <w:bCs/>
              </w:rPr>
            </w:pPr>
            <w:r w:rsidRPr="005E13B8">
              <w:rPr>
                <w:bCs/>
              </w:rPr>
              <w:t>€49,109.08</w:t>
            </w:r>
          </w:p>
        </w:tc>
      </w:tr>
      <w:tr w:rsidR="00505668" w:rsidRPr="00BB2D1D" w:rsidTr="00B64F29">
        <w:tc>
          <w:tcPr>
            <w:tcW w:w="3761" w:type="dxa"/>
          </w:tcPr>
          <w:p w:rsidR="00505668" w:rsidRPr="003A1AF7" w:rsidRDefault="00505668" w:rsidP="00B64F29">
            <w:pPr>
              <w:spacing w:after="0" w:line="240" w:lineRule="auto"/>
              <w:rPr>
                <w:b/>
              </w:rPr>
            </w:pPr>
            <w:r w:rsidRPr="003A1AF7">
              <w:rPr>
                <w:b/>
              </w:rPr>
              <w:t>State one of the following: -</w:t>
            </w:r>
          </w:p>
          <w:p w:rsidR="00505668" w:rsidRPr="00BB2D1D" w:rsidRDefault="00505668" w:rsidP="00B64F29">
            <w:pPr>
              <w:spacing w:after="0" w:line="240" w:lineRule="auto"/>
              <w:rPr>
                <w:b/>
              </w:rPr>
            </w:pPr>
            <w:r w:rsidRPr="003A1AF7">
              <w:rPr>
                <w:b/>
              </w:rPr>
              <w:t>First Review / Previously Deferred or Not Recommend</w:t>
            </w:r>
          </w:p>
        </w:tc>
        <w:tc>
          <w:tcPr>
            <w:tcW w:w="7029" w:type="dxa"/>
            <w:gridSpan w:val="3"/>
          </w:tcPr>
          <w:p w:rsidR="00505668" w:rsidRPr="005E13B8" w:rsidRDefault="00505668" w:rsidP="00B64F29">
            <w:pPr>
              <w:jc w:val="both"/>
              <w:rPr>
                <w:bCs/>
              </w:rPr>
            </w:pPr>
            <w:r w:rsidRPr="005E13B8">
              <w:rPr>
                <w:bCs/>
              </w:rPr>
              <w:t>First review</w:t>
            </w:r>
          </w:p>
        </w:tc>
      </w:tr>
      <w:tr w:rsidR="00505668" w:rsidRPr="00BB2D1D" w:rsidTr="00B64F29">
        <w:tc>
          <w:tcPr>
            <w:tcW w:w="3761" w:type="dxa"/>
          </w:tcPr>
          <w:p w:rsidR="00505668" w:rsidRPr="00BB2D1D" w:rsidRDefault="00505668" w:rsidP="00B64F29">
            <w:pPr>
              <w:spacing w:after="0" w:line="240" w:lineRule="auto"/>
              <w:rPr>
                <w:b/>
              </w:rPr>
            </w:pPr>
            <w:r w:rsidRPr="00BB2D1D">
              <w:rPr>
                <w:b/>
              </w:rPr>
              <w:t>Funding recommended by Evaluation Committee:</w:t>
            </w:r>
          </w:p>
        </w:tc>
        <w:tc>
          <w:tcPr>
            <w:tcW w:w="7029" w:type="dxa"/>
            <w:gridSpan w:val="3"/>
          </w:tcPr>
          <w:p w:rsidR="00505668" w:rsidRPr="007E1164" w:rsidRDefault="00505668" w:rsidP="00B64F29">
            <w:pPr>
              <w:spacing w:after="0" w:line="240" w:lineRule="auto"/>
              <w:jc w:val="both"/>
              <w:rPr>
                <w:rFonts w:eastAsia="Times New Roman" w:cs="Calibri"/>
                <w:bCs/>
                <w:lang w:val="en-GB"/>
              </w:rPr>
            </w:pPr>
            <w:r w:rsidRPr="007E1164">
              <w:rPr>
                <w:rFonts w:eastAsia="Times New Roman" w:cs="Calibri"/>
                <w:bCs/>
                <w:lang w:val="en-GB"/>
              </w:rPr>
              <w:t xml:space="preserve">A maximum of </w:t>
            </w:r>
            <w:r w:rsidRPr="007E1164">
              <w:rPr>
                <w:rFonts w:eastAsia="Times New Roman" w:cs="Calibri"/>
                <w:b/>
                <w:iCs/>
                <w:lang w:val="en-GB"/>
              </w:rPr>
              <w:t>€</w:t>
            </w:r>
            <w:r w:rsidRPr="007E1164">
              <w:rPr>
                <w:rFonts w:eastAsia="Times New Roman" w:cs="Calibri"/>
                <w:b/>
                <w:i/>
                <w:iCs/>
                <w:lang w:val="en-GB"/>
              </w:rPr>
              <w:t>49,109.08</w:t>
            </w:r>
            <w:r w:rsidRPr="007E1164">
              <w:rPr>
                <w:rFonts w:eastAsia="Times New Roman" w:cs="Calibri"/>
                <w:bCs/>
                <w:iCs/>
                <w:lang w:val="en-GB"/>
              </w:rPr>
              <w:t xml:space="preserve"> </w:t>
            </w:r>
            <w:r w:rsidRPr="007E1164">
              <w:rPr>
                <w:rFonts w:eastAsia="Times New Roman" w:cs="Calibri"/>
                <w:b/>
                <w:lang w:val="en-GB" w:eastAsia="en-IE"/>
              </w:rPr>
              <w:t>or</w:t>
            </w:r>
            <w:r w:rsidRPr="007E1164">
              <w:rPr>
                <w:rFonts w:eastAsia="Times New Roman" w:cs="Calibri"/>
                <w:bCs/>
                <w:lang w:val="en-GB"/>
              </w:rPr>
              <w:t xml:space="preserve"> </w:t>
            </w:r>
            <w:r w:rsidRPr="007E1164">
              <w:rPr>
                <w:rFonts w:eastAsia="Times New Roman" w:cs="Calibri"/>
                <w:b/>
                <w:lang w:val="en-GB"/>
              </w:rPr>
              <w:t>50%</w:t>
            </w:r>
            <w:r w:rsidRPr="007E1164">
              <w:rPr>
                <w:rFonts w:eastAsia="Times New Roman" w:cs="Calibri"/>
                <w:bCs/>
                <w:lang w:val="en-GB"/>
              </w:rPr>
              <w:t xml:space="preserve"> of eligible costs whichever is the lesser</w:t>
            </w:r>
          </w:p>
          <w:p w:rsidR="00505668" w:rsidRPr="005E13B8" w:rsidRDefault="00505668" w:rsidP="00B64F29">
            <w:pPr>
              <w:jc w:val="both"/>
              <w:rPr>
                <w:bCs/>
              </w:rPr>
            </w:pPr>
          </w:p>
        </w:tc>
      </w:tr>
      <w:tr w:rsidR="00505668" w:rsidRPr="00BB2D1D" w:rsidTr="00B64F29">
        <w:tc>
          <w:tcPr>
            <w:tcW w:w="3761" w:type="dxa"/>
          </w:tcPr>
          <w:p w:rsidR="00505668" w:rsidRPr="00BB2D1D" w:rsidRDefault="00505668" w:rsidP="00B64F29">
            <w:pPr>
              <w:spacing w:after="0" w:line="240" w:lineRule="auto"/>
              <w:rPr>
                <w:b/>
              </w:rPr>
            </w:pPr>
            <w:r w:rsidRPr="00BB2D1D">
              <w:rPr>
                <w:b/>
              </w:rPr>
              <w:t>Details of private funding:</w:t>
            </w:r>
          </w:p>
        </w:tc>
        <w:tc>
          <w:tcPr>
            <w:tcW w:w="7029" w:type="dxa"/>
            <w:gridSpan w:val="3"/>
          </w:tcPr>
          <w:p w:rsidR="00505668" w:rsidRPr="005E13B8" w:rsidRDefault="00505668" w:rsidP="00B64F29">
            <w:pPr>
              <w:jc w:val="both"/>
              <w:rPr>
                <w:bCs/>
              </w:rPr>
            </w:pPr>
            <w:r w:rsidRPr="005E13B8">
              <w:rPr>
                <w:bCs/>
              </w:rPr>
              <w:t>€49,109.08</w:t>
            </w:r>
            <w:r>
              <w:rPr>
                <w:bCs/>
              </w:rPr>
              <w:t xml:space="preserve"> private funds</w:t>
            </w:r>
          </w:p>
        </w:tc>
      </w:tr>
      <w:tr w:rsidR="00505668" w:rsidRPr="00BB2D1D" w:rsidTr="00B64F29">
        <w:tc>
          <w:tcPr>
            <w:tcW w:w="3761" w:type="dxa"/>
          </w:tcPr>
          <w:p w:rsidR="00505668" w:rsidRPr="00BB2D1D" w:rsidRDefault="00505668" w:rsidP="00B64F29">
            <w:pPr>
              <w:spacing w:after="0" w:line="240" w:lineRule="auto"/>
              <w:rPr>
                <w:b/>
              </w:rPr>
            </w:pPr>
            <w:r w:rsidRPr="00BB2D1D">
              <w:rPr>
                <w:b/>
              </w:rPr>
              <w:t xml:space="preserve">Voluntary Labour: YES / NO </w:t>
            </w:r>
            <w:r w:rsidRPr="00BB2D1D">
              <w:t>(If yes provide detail)</w:t>
            </w:r>
          </w:p>
        </w:tc>
        <w:tc>
          <w:tcPr>
            <w:tcW w:w="7029" w:type="dxa"/>
            <w:gridSpan w:val="3"/>
          </w:tcPr>
          <w:p w:rsidR="00505668" w:rsidRPr="00BA4402" w:rsidRDefault="00505668" w:rsidP="00B64F29">
            <w:pPr>
              <w:spacing w:after="0" w:line="240" w:lineRule="auto"/>
              <w:rPr>
                <w:bCs/>
              </w:rPr>
            </w:pPr>
            <w:r w:rsidRPr="00BA4402">
              <w:rPr>
                <w:bCs/>
              </w:rPr>
              <w:t>No</w:t>
            </w:r>
          </w:p>
        </w:tc>
      </w:tr>
      <w:tr w:rsidR="00505668" w:rsidRPr="00BB2D1D" w:rsidTr="00B64F29">
        <w:tc>
          <w:tcPr>
            <w:tcW w:w="3761" w:type="dxa"/>
          </w:tcPr>
          <w:p w:rsidR="00505668" w:rsidRPr="00BB2D1D" w:rsidRDefault="00505668" w:rsidP="00B64F29">
            <w:pPr>
              <w:spacing w:after="0" w:line="240" w:lineRule="auto"/>
              <w:rPr>
                <w:b/>
              </w:rPr>
            </w:pPr>
            <w:r w:rsidRPr="00BB2D1D">
              <w:rPr>
                <w:b/>
              </w:rPr>
              <w:t>Synopsis of project:</w:t>
            </w:r>
          </w:p>
        </w:tc>
        <w:tc>
          <w:tcPr>
            <w:tcW w:w="7029" w:type="dxa"/>
            <w:gridSpan w:val="3"/>
          </w:tcPr>
          <w:p w:rsidR="00505668" w:rsidRPr="00BB2D1D" w:rsidRDefault="00505668" w:rsidP="00B64F29">
            <w:pPr>
              <w:spacing w:after="0" w:line="240" w:lineRule="auto"/>
              <w:rPr>
                <w:b/>
              </w:rPr>
            </w:pPr>
            <w:r w:rsidRPr="00BA4402">
              <w:rPr>
                <w:bCs/>
              </w:rPr>
              <w:t xml:space="preserve">Investment in much needed equipment to help grow the business and enter new retail markets as current operation is dependent on outdated equipment  </w:t>
            </w:r>
          </w:p>
        </w:tc>
      </w:tr>
      <w:tr w:rsidR="00505668" w:rsidRPr="00BB2D1D" w:rsidTr="00B64F29">
        <w:trPr>
          <w:trHeight w:val="78"/>
        </w:trPr>
        <w:tc>
          <w:tcPr>
            <w:tcW w:w="3761" w:type="dxa"/>
            <w:vMerge w:val="restart"/>
          </w:tcPr>
          <w:p w:rsidR="00505668" w:rsidRPr="00BB2D1D" w:rsidRDefault="00505668" w:rsidP="00B64F29">
            <w:pPr>
              <w:spacing w:after="0" w:line="240" w:lineRule="auto"/>
            </w:pPr>
            <w:r w:rsidRPr="00BB2D1D">
              <w:rPr>
                <w:b/>
              </w:rPr>
              <w:t xml:space="preserve">Detail exactly what WLP will be funding </w:t>
            </w:r>
            <w:r w:rsidRPr="00BB2D1D">
              <w:t>(List items from Project Assessment Report)</w:t>
            </w:r>
          </w:p>
          <w:p w:rsidR="00505668" w:rsidRPr="00BB2D1D" w:rsidRDefault="00505668" w:rsidP="00B64F29">
            <w:pPr>
              <w:spacing w:after="0" w:line="240" w:lineRule="auto"/>
              <w:rPr>
                <w:b/>
              </w:rPr>
            </w:pPr>
          </w:p>
          <w:p w:rsidR="00505668" w:rsidRPr="00BB2D1D" w:rsidRDefault="00505668" w:rsidP="00B64F29">
            <w:pPr>
              <w:spacing w:after="0" w:line="240" w:lineRule="auto"/>
              <w:rPr>
                <w:b/>
              </w:rPr>
            </w:pPr>
          </w:p>
          <w:p w:rsidR="00505668" w:rsidRPr="00BB2D1D" w:rsidRDefault="00505668" w:rsidP="00B64F29">
            <w:pPr>
              <w:spacing w:after="0" w:line="240" w:lineRule="auto"/>
              <w:rPr>
                <w:b/>
              </w:rPr>
            </w:pPr>
          </w:p>
          <w:p w:rsidR="00505668" w:rsidRPr="00BB2D1D" w:rsidRDefault="00505668" w:rsidP="00B64F29">
            <w:pPr>
              <w:spacing w:after="0" w:line="240" w:lineRule="auto"/>
              <w:rPr>
                <w:b/>
              </w:rPr>
            </w:pPr>
          </w:p>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BB2D1D">
              <w:rPr>
                <w:b/>
              </w:rPr>
              <w:t>Detail</w:t>
            </w:r>
          </w:p>
        </w:tc>
        <w:tc>
          <w:tcPr>
            <w:tcW w:w="1836" w:type="dxa"/>
          </w:tcPr>
          <w:p w:rsidR="00505668" w:rsidRPr="00BB2D1D" w:rsidRDefault="00505668" w:rsidP="00B64F29">
            <w:pPr>
              <w:spacing w:after="0" w:line="240" w:lineRule="auto"/>
              <w:rPr>
                <w:b/>
              </w:rPr>
            </w:pPr>
            <w:r w:rsidRPr="00BB2D1D">
              <w:rPr>
                <w:b/>
              </w:rPr>
              <w:t>Total Cost (Expenditure)</w:t>
            </w:r>
          </w:p>
        </w:tc>
        <w:tc>
          <w:tcPr>
            <w:tcW w:w="3223" w:type="dxa"/>
          </w:tcPr>
          <w:p w:rsidR="00505668" w:rsidRPr="00BB2D1D" w:rsidRDefault="00505668" w:rsidP="00B64F29">
            <w:pPr>
              <w:spacing w:after="0" w:line="240" w:lineRule="auto"/>
              <w:rPr>
                <w:b/>
              </w:rPr>
            </w:pPr>
            <w:r w:rsidRPr="00BB2D1D">
              <w:rPr>
                <w:b/>
              </w:rPr>
              <w:t xml:space="preserve">Grant Aid recommend by the Evaluation Committee @  </w:t>
            </w:r>
            <w:r>
              <w:rPr>
                <w:b/>
              </w:rPr>
              <w:t>50</w:t>
            </w:r>
            <w:r w:rsidRPr="00BB2D1D">
              <w:rPr>
                <w:b/>
              </w:rPr>
              <w:t>%</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Pasteuriser</w:t>
            </w:r>
          </w:p>
        </w:tc>
        <w:tc>
          <w:tcPr>
            <w:tcW w:w="1836" w:type="dxa"/>
          </w:tcPr>
          <w:p w:rsidR="00505668" w:rsidRPr="00BB2D1D" w:rsidRDefault="00505668" w:rsidP="00B64F29">
            <w:pPr>
              <w:spacing w:after="0" w:line="240" w:lineRule="auto"/>
              <w:rPr>
                <w:b/>
              </w:rPr>
            </w:pPr>
            <w:r w:rsidRPr="000D273A">
              <w:t>€33,210</w:t>
            </w:r>
          </w:p>
        </w:tc>
        <w:tc>
          <w:tcPr>
            <w:tcW w:w="3223" w:type="dxa"/>
          </w:tcPr>
          <w:p w:rsidR="00505668" w:rsidRPr="00BA4402" w:rsidRDefault="00505668" w:rsidP="00B64F29">
            <w:pPr>
              <w:spacing w:after="0" w:line="240" w:lineRule="auto"/>
              <w:rPr>
                <w:bCs/>
              </w:rPr>
            </w:pPr>
            <w:r w:rsidRPr="00BA4402">
              <w:rPr>
                <w:bCs/>
              </w:rPr>
              <w:t>€16,605</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Batch freezer</w:t>
            </w:r>
          </w:p>
        </w:tc>
        <w:tc>
          <w:tcPr>
            <w:tcW w:w="1836" w:type="dxa"/>
          </w:tcPr>
          <w:p w:rsidR="00505668" w:rsidRPr="00BB2D1D" w:rsidRDefault="00505668" w:rsidP="00B64F29">
            <w:pPr>
              <w:spacing w:after="0" w:line="240" w:lineRule="auto"/>
              <w:rPr>
                <w:b/>
              </w:rPr>
            </w:pPr>
            <w:r w:rsidRPr="000D273A">
              <w:t>€32,237.98</w:t>
            </w:r>
          </w:p>
        </w:tc>
        <w:tc>
          <w:tcPr>
            <w:tcW w:w="3223" w:type="dxa"/>
          </w:tcPr>
          <w:p w:rsidR="00505668" w:rsidRPr="00BA4402" w:rsidRDefault="00505668" w:rsidP="00B64F29">
            <w:pPr>
              <w:spacing w:after="0" w:line="240" w:lineRule="auto"/>
              <w:rPr>
                <w:bCs/>
              </w:rPr>
            </w:pPr>
            <w:r w:rsidRPr="00BA4402">
              <w:rPr>
                <w:bCs/>
              </w:rPr>
              <w:t>€16,118.99</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Aging tank</w:t>
            </w:r>
          </w:p>
        </w:tc>
        <w:tc>
          <w:tcPr>
            <w:tcW w:w="1836" w:type="dxa"/>
          </w:tcPr>
          <w:p w:rsidR="00505668" w:rsidRPr="00BB2D1D" w:rsidRDefault="00505668" w:rsidP="00B64F29">
            <w:pPr>
              <w:spacing w:after="0" w:line="240" w:lineRule="auto"/>
              <w:rPr>
                <w:b/>
              </w:rPr>
            </w:pPr>
            <w:r w:rsidRPr="000D273A">
              <w:t>€3,874.50</w:t>
            </w:r>
          </w:p>
        </w:tc>
        <w:tc>
          <w:tcPr>
            <w:tcW w:w="3223" w:type="dxa"/>
          </w:tcPr>
          <w:p w:rsidR="00505668" w:rsidRPr="00BA4402" w:rsidRDefault="00505668" w:rsidP="00B64F29">
            <w:pPr>
              <w:spacing w:after="0" w:line="240" w:lineRule="auto"/>
              <w:rPr>
                <w:bCs/>
              </w:rPr>
            </w:pPr>
            <w:r w:rsidRPr="00BA4402">
              <w:rPr>
                <w:bCs/>
              </w:rPr>
              <w:t>€1,937.25</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Blast freezer unifrost</w:t>
            </w:r>
          </w:p>
        </w:tc>
        <w:tc>
          <w:tcPr>
            <w:tcW w:w="1836" w:type="dxa"/>
          </w:tcPr>
          <w:p w:rsidR="00505668" w:rsidRPr="00BB2D1D" w:rsidRDefault="00505668" w:rsidP="00B64F29">
            <w:pPr>
              <w:spacing w:after="0" w:line="240" w:lineRule="auto"/>
              <w:rPr>
                <w:b/>
              </w:rPr>
            </w:pPr>
            <w:r w:rsidRPr="000D273A">
              <w:t>€3,991.35</w:t>
            </w:r>
          </w:p>
        </w:tc>
        <w:tc>
          <w:tcPr>
            <w:tcW w:w="3223" w:type="dxa"/>
          </w:tcPr>
          <w:p w:rsidR="00505668" w:rsidRPr="00BA4402" w:rsidRDefault="00505668" w:rsidP="00B64F29">
            <w:pPr>
              <w:spacing w:after="0" w:line="240" w:lineRule="auto"/>
              <w:rPr>
                <w:bCs/>
              </w:rPr>
            </w:pPr>
            <w:r w:rsidRPr="00BA4402">
              <w:rPr>
                <w:bCs/>
              </w:rPr>
              <w:t>€1,995.6</w:t>
            </w:r>
            <w:r>
              <w:rPr>
                <w:bCs/>
              </w:rPr>
              <w:t>8</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Oven Banks</w:t>
            </w:r>
          </w:p>
        </w:tc>
        <w:tc>
          <w:tcPr>
            <w:tcW w:w="1836" w:type="dxa"/>
          </w:tcPr>
          <w:p w:rsidR="00505668" w:rsidRPr="00BB2D1D" w:rsidRDefault="00505668" w:rsidP="00B64F29">
            <w:pPr>
              <w:spacing w:after="0" w:line="240" w:lineRule="auto"/>
              <w:rPr>
                <w:b/>
              </w:rPr>
            </w:pPr>
            <w:r w:rsidRPr="000D273A">
              <w:t>€662.97</w:t>
            </w:r>
          </w:p>
        </w:tc>
        <w:tc>
          <w:tcPr>
            <w:tcW w:w="3223" w:type="dxa"/>
          </w:tcPr>
          <w:p w:rsidR="00505668" w:rsidRPr="00BA4402" w:rsidRDefault="00505668" w:rsidP="00B64F29">
            <w:pPr>
              <w:spacing w:after="0" w:line="240" w:lineRule="auto"/>
              <w:rPr>
                <w:bCs/>
              </w:rPr>
            </w:pPr>
            <w:r w:rsidRPr="00BA4402">
              <w:rPr>
                <w:bCs/>
              </w:rPr>
              <w:t>€331.48</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 xml:space="preserve">Separator </w:t>
            </w:r>
          </w:p>
        </w:tc>
        <w:tc>
          <w:tcPr>
            <w:tcW w:w="1836" w:type="dxa"/>
          </w:tcPr>
          <w:p w:rsidR="00505668" w:rsidRPr="00BB2D1D" w:rsidRDefault="00505668" w:rsidP="00B64F29">
            <w:pPr>
              <w:spacing w:after="0" w:line="240" w:lineRule="auto"/>
              <w:rPr>
                <w:b/>
              </w:rPr>
            </w:pPr>
            <w:r w:rsidRPr="000D273A">
              <w:t>€8,083.56</w:t>
            </w:r>
          </w:p>
        </w:tc>
        <w:tc>
          <w:tcPr>
            <w:tcW w:w="3223" w:type="dxa"/>
          </w:tcPr>
          <w:p w:rsidR="00505668" w:rsidRPr="00BA4402" w:rsidRDefault="00505668" w:rsidP="00B64F29">
            <w:pPr>
              <w:spacing w:after="0" w:line="240" w:lineRule="auto"/>
              <w:rPr>
                <w:bCs/>
              </w:rPr>
            </w:pPr>
            <w:r w:rsidRPr="00BA4402">
              <w:rPr>
                <w:bCs/>
              </w:rPr>
              <w:t>€4,041.78</w:t>
            </w:r>
          </w:p>
        </w:tc>
      </w:tr>
      <w:tr w:rsidR="00505668" w:rsidRPr="00BB2D1D" w:rsidTr="00B64F29">
        <w:trPr>
          <w:trHeight w:val="77"/>
        </w:trPr>
        <w:tc>
          <w:tcPr>
            <w:tcW w:w="3761" w:type="dxa"/>
            <w:vMerge/>
          </w:tcPr>
          <w:p w:rsidR="00505668" w:rsidRPr="00BB2D1D" w:rsidRDefault="00505668" w:rsidP="00B64F29">
            <w:pPr>
              <w:spacing w:after="0" w:line="240" w:lineRule="auto"/>
              <w:rPr>
                <w:b/>
              </w:rPr>
            </w:pPr>
          </w:p>
        </w:tc>
        <w:tc>
          <w:tcPr>
            <w:tcW w:w="1970" w:type="dxa"/>
          </w:tcPr>
          <w:p w:rsidR="00505668" w:rsidRPr="00BB2D1D" w:rsidRDefault="00505668" w:rsidP="00B64F29">
            <w:pPr>
              <w:spacing w:after="0" w:line="240" w:lineRule="auto"/>
              <w:rPr>
                <w:b/>
              </w:rPr>
            </w:pPr>
            <w:r w:rsidRPr="00674798">
              <w:t>3 Phase electricity</w:t>
            </w:r>
          </w:p>
        </w:tc>
        <w:tc>
          <w:tcPr>
            <w:tcW w:w="1836" w:type="dxa"/>
          </w:tcPr>
          <w:p w:rsidR="00505668" w:rsidRPr="00BB2D1D" w:rsidRDefault="00505668" w:rsidP="00B64F29">
            <w:pPr>
              <w:spacing w:after="0" w:line="240" w:lineRule="auto"/>
              <w:rPr>
                <w:b/>
              </w:rPr>
            </w:pPr>
            <w:r w:rsidRPr="000D273A">
              <w:t>€16,157.80</w:t>
            </w:r>
          </w:p>
        </w:tc>
        <w:tc>
          <w:tcPr>
            <w:tcW w:w="3223" w:type="dxa"/>
          </w:tcPr>
          <w:p w:rsidR="00505668" w:rsidRPr="00BA4402" w:rsidRDefault="00505668" w:rsidP="00B64F29">
            <w:pPr>
              <w:spacing w:after="0" w:line="240" w:lineRule="auto"/>
              <w:rPr>
                <w:bCs/>
              </w:rPr>
            </w:pPr>
            <w:r w:rsidRPr="00BA4402">
              <w:rPr>
                <w:bCs/>
              </w:rPr>
              <w:t>€8,078.90</w:t>
            </w:r>
          </w:p>
        </w:tc>
      </w:tr>
      <w:tr w:rsidR="00505668" w:rsidRPr="00BB2D1D" w:rsidTr="00B64F29">
        <w:trPr>
          <w:trHeight w:val="77"/>
        </w:trPr>
        <w:tc>
          <w:tcPr>
            <w:tcW w:w="3761" w:type="dxa"/>
          </w:tcPr>
          <w:p w:rsidR="00505668" w:rsidRPr="00BB2D1D" w:rsidRDefault="00505668" w:rsidP="00B64F29">
            <w:pPr>
              <w:spacing w:after="0" w:line="240" w:lineRule="auto"/>
              <w:rPr>
                <w:b/>
              </w:rPr>
            </w:pPr>
            <w:r w:rsidRPr="00BB2D1D">
              <w:rPr>
                <w:b/>
              </w:rPr>
              <w:t>Total Funding</w:t>
            </w:r>
          </w:p>
        </w:tc>
        <w:tc>
          <w:tcPr>
            <w:tcW w:w="1970" w:type="dxa"/>
          </w:tcPr>
          <w:p w:rsidR="00505668" w:rsidRPr="00BA4402" w:rsidRDefault="00505668" w:rsidP="00B64F29">
            <w:pPr>
              <w:spacing w:after="0" w:line="240" w:lineRule="auto"/>
              <w:rPr>
                <w:b/>
                <w:bCs/>
              </w:rPr>
            </w:pPr>
          </w:p>
        </w:tc>
        <w:tc>
          <w:tcPr>
            <w:tcW w:w="1836" w:type="dxa"/>
          </w:tcPr>
          <w:p w:rsidR="00505668" w:rsidRPr="00BA4402" w:rsidRDefault="00505668" w:rsidP="00B64F29">
            <w:pPr>
              <w:spacing w:after="0" w:line="240" w:lineRule="auto"/>
              <w:rPr>
                <w:b/>
                <w:bCs/>
              </w:rPr>
            </w:pPr>
            <w:r w:rsidRPr="00BA4402">
              <w:rPr>
                <w:b/>
                <w:bCs/>
              </w:rPr>
              <w:t>€98,218.16</w:t>
            </w:r>
          </w:p>
        </w:tc>
        <w:tc>
          <w:tcPr>
            <w:tcW w:w="3223" w:type="dxa"/>
          </w:tcPr>
          <w:p w:rsidR="00505668" w:rsidRPr="00BB2D1D" w:rsidRDefault="00505668" w:rsidP="00B64F29">
            <w:pPr>
              <w:spacing w:after="0" w:line="240" w:lineRule="auto"/>
              <w:rPr>
                <w:b/>
              </w:rPr>
            </w:pPr>
            <w:r>
              <w:rPr>
                <w:b/>
              </w:rPr>
              <w:t>€49,109.08</w:t>
            </w:r>
          </w:p>
        </w:tc>
      </w:tr>
      <w:tr w:rsidR="00505668" w:rsidRPr="00BB2D1D" w:rsidTr="00B64F29">
        <w:tc>
          <w:tcPr>
            <w:tcW w:w="3761" w:type="dxa"/>
          </w:tcPr>
          <w:p w:rsidR="00505668" w:rsidRPr="00BB2D1D" w:rsidRDefault="00505668" w:rsidP="00B64F29">
            <w:pPr>
              <w:spacing w:after="0" w:line="240" w:lineRule="auto"/>
              <w:rPr>
                <w:b/>
              </w:rPr>
            </w:pPr>
            <w:r w:rsidRPr="00BB2D1D">
              <w:rPr>
                <w:b/>
              </w:rPr>
              <w:t>Was an assessment completed?: Date: _____</w:t>
            </w:r>
            <w:r>
              <w:rPr>
                <w:b/>
              </w:rPr>
              <w:t>10</w:t>
            </w:r>
            <w:r w:rsidRPr="00BA4402">
              <w:rPr>
                <w:b/>
                <w:vertAlign w:val="superscript"/>
              </w:rPr>
              <w:t>th</w:t>
            </w:r>
            <w:r>
              <w:rPr>
                <w:b/>
              </w:rPr>
              <w:t xml:space="preserve"> March 2021</w:t>
            </w:r>
            <w:r w:rsidRPr="00BB2D1D">
              <w:rPr>
                <w:b/>
              </w:rPr>
              <w:t>_______</w:t>
            </w:r>
          </w:p>
        </w:tc>
        <w:tc>
          <w:tcPr>
            <w:tcW w:w="7029" w:type="dxa"/>
            <w:gridSpan w:val="3"/>
          </w:tcPr>
          <w:p w:rsidR="00505668" w:rsidRPr="00BA4402" w:rsidRDefault="00505668" w:rsidP="00B64F29">
            <w:pPr>
              <w:spacing w:after="0" w:line="240" w:lineRule="auto"/>
              <w:rPr>
                <w:bCs/>
              </w:rPr>
            </w:pPr>
            <w:r w:rsidRPr="00BA4402">
              <w:rPr>
                <w:bCs/>
              </w:rPr>
              <w:t>Yes</w:t>
            </w:r>
          </w:p>
        </w:tc>
      </w:tr>
      <w:tr w:rsidR="00505668" w:rsidRPr="00BB2D1D" w:rsidTr="00B64F29">
        <w:tc>
          <w:tcPr>
            <w:tcW w:w="3761" w:type="dxa"/>
          </w:tcPr>
          <w:p w:rsidR="00505668" w:rsidRPr="00BB2D1D" w:rsidRDefault="00505668" w:rsidP="00B64F29">
            <w:pPr>
              <w:spacing w:after="0" w:line="240" w:lineRule="auto"/>
              <w:rPr>
                <w:b/>
              </w:rPr>
            </w:pPr>
            <w:r w:rsidRPr="00BB2D1D">
              <w:rPr>
                <w:b/>
              </w:rPr>
              <w:t>Are detailed costings provided for the project?  Were the costs for the project considered reasonable and how was this measured?</w:t>
            </w:r>
          </w:p>
        </w:tc>
        <w:tc>
          <w:tcPr>
            <w:tcW w:w="7029" w:type="dxa"/>
            <w:gridSpan w:val="3"/>
          </w:tcPr>
          <w:p w:rsidR="00505668" w:rsidRPr="00BA4402" w:rsidRDefault="00505668" w:rsidP="00B64F29">
            <w:pPr>
              <w:spacing w:after="0" w:line="240" w:lineRule="auto"/>
              <w:rPr>
                <w:bCs/>
              </w:rPr>
            </w:pPr>
            <w:r w:rsidRPr="00BA4402">
              <w:rPr>
                <w:bCs/>
              </w:rPr>
              <w:t xml:space="preserve">Yes, direct tendering was used to source suppliers </w:t>
            </w:r>
            <w:r w:rsidR="00D0497D" w:rsidRPr="00BA4402">
              <w:rPr>
                <w:bCs/>
              </w:rPr>
              <w:t>and evidence</w:t>
            </w:r>
            <w:r w:rsidRPr="00BA4402">
              <w:rPr>
                <w:bCs/>
              </w:rPr>
              <w:t xml:space="preserve"> of seeking the required number of quotations was provided and the MEAT process used to select the chosen suppliers.</w:t>
            </w:r>
          </w:p>
        </w:tc>
      </w:tr>
      <w:tr w:rsidR="00505668" w:rsidRPr="00BB2D1D" w:rsidTr="00B64F29">
        <w:tc>
          <w:tcPr>
            <w:tcW w:w="3761" w:type="dxa"/>
          </w:tcPr>
          <w:p w:rsidR="00505668" w:rsidRPr="00BB2D1D" w:rsidRDefault="00505668" w:rsidP="00B64F29">
            <w:pPr>
              <w:spacing w:after="0" w:line="240" w:lineRule="auto"/>
              <w:rPr>
                <w:b/>
              </w:rPr>
            </w:pPr>
            <w:r w:rsidRPr="00BB2D1D">
              <w:rPr>
                <w:b/>
              </w:rPr>
              <w:t xml:space="preserve">Where the procurement process resulted in less than 3 quotes, the EC must show the additional steps taken to ensure the </w:t>
            </w:r>
            <w:r w:rsidRPr="00BB2D1D">
              <w:rPr>
                <w:b/>
              </w:rPr>
              <w:lastRenderedPageBreak/>
              <w:t>reasonableness of costs:</w:t>
            </w:r>
          </w:p>
        </w:tc>
        <w:tc>
          <w:tcPr>
            <w:tcW w:w="7029" w:type="dxa"/>
            <w:gridSpan w:val="3"/>
          </w:tcPr>
          <w:p w:rsidR="00505668" w:rsidRPr="00BA4402" w:rsidRDefault="00505668" w:rsidP="00B64F29">
            <w:pPr>
              <w:spacing w:after="0" w:line="240" w:lineRule="auto"/>
              <w:rPr>
                <w:bCs/>
              </w:rPr>
            </w:pPr>
            <w:r w:rsidRPr="00BA4402">
              <w:rPr>
                <w:bCs/>
              </w:rPr>
              <w:lastRenderedPageBreak/>
              <w:t xml:space="preserve">Evidence of gathering the required number of quotes was provided and in most cases where possible, comparison prices were provided though the MEAT process was used to score winning suppliers  </w:t>
            </w:r>
          </w:p>
        </w:tc>
      </w:tr>
      <w:tr w:rsidR="00505668" w:rsidRPr="00BB2D1D" w:rsidTr="00B64F29">
        <w:tc>
          <w:tcPr>
            <w:tcW w:w="3761" w:type="dxa"/>
          </w:tcPr>
          <w:p w:rsidR="00505668" w:rsidRPr="00BB2D1D" w:rsidRDefault="00505668" w:rsidP="00B64F29">
            <w:pPr>
              <w:spacing w:after="0" w:line="240" w:lineRule="auto"/>
              <w:rPr>
                <w:b/>
              </w:rPr>
            </w:pPr>
            <w:r w:rsidRPr="00BB2D1D">
              <w:rPr>
                <w:b/>
              </w:rPr>
              <w:lastRenderedPageBreak/>
              <w:t>Innovative Element of the project:</w:t>
            </w:r>
          </w:p>
        </w:tc>
        <w:tc>
          <w:tcPr>
            <w:tcW w:w="7029" w:type="dxa"/>
            <w:gridSpan w:val="3"/>
          </w:tcPr>
          <w:p w:rsidR="00505668" w:rsidRPr="00FC2FC1" w:rsidRDefault="00505668" w:rsidP="00B64F29">
            <w:pPr>
              <w:spacing w:after="0" w:line="240" w:lineRule="auto"/>
              <w:rPr>
                <w:bCs/>
              </w:rPr>
            </w:pPr>
            <w:r w:rsidRPr="00FC2FC1">
              <w:rPr>
                <w:bCs/>
              </w:rPr>
              <w:t xml:space="preserve">This is the first product of its kind available in the luxury Irish Farmhouse Ice Cream Market which uses its own quality milk and is produced in house </w:t>
            </w:r>
          </w:p>
        </w:tc>
      </w:tr>
      <w:tr w:rsidR="00505668" w:rsidRPr="00BB2D1D" w:rsidTr="00B64F29">
        <w:tc>
          <w:tcPr>
            <w:tcW w:w="3761" w:type="dxa"/>
          </w:tcPr>
          <w:p w:rsidR="00505668" w:rsidRPr="00BB2D1D" w:rsidRDefault="00505668" w:rsidP="00B64F29">
            <w:pPr>
              <w:spacing w:after="0" w:line="240" w:lineRule="auto"/>
              <w:rPr>
                <w:b/>
              </w:rPr>
            </w:pPr>
            <w:r w:rsidRPr="00BB2D1D">
              <w:rPr>
                <w:b/>
              </w:rPr>
              <w:t>Consideration of Deadweight:</w:t>
            </w:r>
          </w:p>
        </w:tc>
        <w:tc>
          <w:tcPr>
            <w:tcW w:w="7029" w:type="dxa"/>
            <w:gridSpan w:val="3"/>
          </w:tcPr>
          <w:p w:rsidR="00505668" w:rsidRPr="00BB2D1D" w:rsidRDefault="00505668" w:rsidP="00B64F29">
            <w:pPr>
              <w:jc w:val="both"/>
              <w:rPr>
                <w:b/>
              </w:rPr>
            </w:pPr>
            <w:r>
              <w:t>The promoters would only be in a position to proceed on a much reduced basis struggling on with the limited and aging equipment already in place. The lack of investment in this much needed new technology will enable the promoters to meet the rising demand of the retail sector and target more outlets</w:t>
            </w:r>
          </w:p>
        </w:tc>
      </w:tr>
      <w:tr w:rsidR="00505668" w:rsidRPr="00BB2D1D" w:rsidTr="00B64F29">
        <w:tc>
          <w:tcPr>
            <w:tcW w:w="3761" w:type="dxa"/>
          </w:tcPr>
          <w:p w:rsidR="00505668" w:rsidRPr="00BB2D1D" w:rsidRDefault="00505668" w:rsidP="00B64F29">
            <w:pPr>
              <w:spacing w:after="0" w:line="240" w:lineRule="auto"/>
              <w:rPr>
                <w:b/>
              </w:rPr>
            </w:pPr>
            <w:r w:rsidRPr="00BB2D1D">
              <w:rPr>
                <w:b/>
              </w:rPr>
              <w:t>Consideration of Displacement:</w:t>
            </w:r>
          </w:p>
        </w:tc>
        <w:tc>
          <w:tcPr>
            <w:tcW w:w="7029" w:type="dxa"/>
            <w:gridSpan w:val="3"/>
          </w:tcPr>
          <w:p w:rsidR="00505668" w:rsidRPr="00BB2D1D" w:rsidRDefault="00505668" w:rsidP="00B64F29">
            <w:pPr>
              <w:spacing w:after="0" w:line="240" w:lineRule="auto"/>
              <w:rPr>
                <w:b/>
              </w:rPr>
            </w:pPr>
            <w:r w:rsidRPr="00602F16">
              <w:rPr>
                <w:bCs/>
              </w:rPr>
              <w:t xml:space="preserve">The product is </w:t>
            </w:r>
            <w:r>
              <w:rPr>
                <w:bCs/>
              </w:rPr>
              <w:t>somewhat d</w:t>
            </w:r>
            <w:r w:rsidRPr="00602F16">
              <w:rPr>
                <w:bCs/>
              </w:rPr>
              <w:t>ifferent to the existing farm ice cream such as Baldwins Ice Cream, Knockanore, C</w:t>
            </w:r>
            <w:r>
              <w:rPr>
                <w:bCs/>
              </w:rPr>
              <w:t>ra</w:t>
            </w:r>
            <w:r w:rsidRPr="00602F16">
              <w:rPr>
                <w:bCs/>
              </w:rPr>
              <w:t>mer</w:t>
            </w:r>
            <w:r>
              <w:rPr>
                <w:bCs/>
              </w:rPr>
              <w:t>’</w:t>
            </w:r>
            <w:r w:rsidRPr="00602F16">
              <w:rPr>
                <w:bCs/>
              </w:rPr>
              <w:t>s Grove, Kilkenny and Gino’s Waterford.</w:t>
            </w:r>
          </w:p>
        </w:tc>
      </w:tr>
      <w:tr w:rsidR="00505668" w:rsidRPr="00BB2D1D" w:rsidTr="00B64F29">
        <w:tc>
          <w:tcPr>
            <w:tcW w:w="3761" w:type="dxa"/>
          </w:tcPr>
          <w:p w:rsidR="00505668" w:rsidRPr="00BB2D1D" w:rsidRDefault="00505668" w:rsidP="00B64F29">
            <w:pPr>
              <w:spacing w:after="0" w:line="240" w:lineRule="auto"/>
              <w:rPr>
                <w:b/>
              </w:rPr>
            </w:pPr>
            <w:r w:rsidRPr="00BB2D1D">
              <w:rPr>
                <w:b/>
              </w:rPr>
              <w:t>Economic justification for project:</w:t>
            </w:r>
          </w:p>
        </w:tc>
        <w:tc>
          <w:tcPr>
            <w:tcW w:w="7029" w:type="dxa"/>
            <w:gridSpan w:val="3"/>
          </w:tcPr>
          <w:p w:rsidR="00505668" w:rsidRPr="00BB2D1D" w:rsidRDefault="00505668" w:rsidP="00B64F29">
            <w:pPr>
              <w:spacing w:after="0" w:line="240" w:lineRule="auto"/>
              <w:rPr>
                <w:b/>
              </w:rPr>
            </w:pPr>
            <w:r>
              <w:t>The promoters now need to invest in much needed equipment both to replace aging equipment and add to existing equipment to facilitate the expansion of the business. The purchasing of equipment will lead to a greater output of product and ultimately leading to considerable growth.</w:t>
            </w:r>
          </w:p>
        </w:tc>
      </w:tr>
      <w:tr w:rsidR="00505668" w:rsidRPr="00BB2D1D" w:rsidTr="00B64F29">
        <w:tc>
          <w:tcPr>
            <w:tcW w:w="3761" w:type="dxa"/>
          </w:tcPr>
          <w:p w:rsidR="00505668" w:rsidRPr="00BB2D1D" w:rsidRDefault="00505668" w:rsidP="00B64F29">
            <w:pPr>
              <w:spacing w:after="0" w:line="240" w:lineRule="auto"/>
              <w:rPr>
                <w:b/>
              </w:rPr>
            </w:pPr>
            <w:r w:rsidRPr="00BB2D1D">
              <w:rPr>
                <w:b/>
              </w:rPr>
              <w:t>Average Score for Project:</w:t>
            </w:r>
          </w:p>
        </w:tc>
        <w:tc>
          <w:tcPr>
            <w:tcW w:w="7029" w:type="dxa"/>
            <w:gridSpan w:val="3"/>
          </w:tcPr>
          <w:p w:rsidR="00505668" w:rsidRPr="00BB2D1D" w:rsidRDefault="00505668" w:rsidP="00B64F29">
            <w:pPr>
              <w:spacing w:after="0" w:line="240" w:lineRule="auto"/>
              <w:rPr>
                <w:b/>
              </w:rPr>
            </w:pPr>
            <w:r>
              <w:rPr>
                <w:rFonts w:cstheme="minorHAnsi"/>
                <w:bCs/>
              </w:rPr>
              <w:t>This project scored 74/100 (3)</w:t>
            </w:r>
          </w:p>
        </w:tc>
      </w:tr>
      <w:tr w:rsidR="00505668" w:rsidRPr="00BB2D1D" w:rsidTr="00B64F29">
        <w:tc>
          <w:tcPr>
            <w:tcW w:w="3761" w:type="dxa"/>
          </w:tcPr>
          <w:p w:rsidR="00505668" w:rsidRPr="00BB2D1D" w:rsidRDefault="00505668" w:rsidP="00B64F29">
            <w:pPr>
              <w:spacing w:after="0" w:line="240" w:lineRule="auto"/>
              <w:rPr>
                <w:b/>
              </w:rPr>
            </w:pPr>
            <w:r w:rsidRPr="00BB2D1D">
              <w:rPr>
                <w:b/>
              </w:rPr>
              <w:t>% level of aid &amp; ceiling:</w:t>
            </w:r>
          </w:p>
        </w:tc>
        <w:tc>
          <w:tcPr>
            <w:tcW w:w="7029" w:type="dxa"/>
            <w:gridSpan w:val="3"/>
          </w:tcPr>
          <w:p w:rsidR="00505668" w:rsidRPr="007E1164" w:rsidRDefault="00505668" w:rsidP="00B64F29">
            <w:pPr>
              <w:spacing w:after="0" w:line="240" w:lineRule="auto"/>
              <w:jc w:val="both"/>
              <w:rPr>
                <w:rFonts w:eastAsia="Times New Roman" w:cs="Calibri"/>
                <w:bCs/>
                <w:lang w:val="en-GB"/>
              </w:rPr>
            </w:pPr>
            <w:r w:rsidRPr="007E1164">
              <w:rPr>
                <w:rFonts w:eastAsia="Times New Roman" w:cs="Calibri"/>
                <w:bCs/>
                <w:lang w:val="en-GB"/>
              </w:rPr>
              <w:t xml:space="preserve">A maximum of </w:t>
            </w:r>
            <w:r w:rsidRPr="007E1164">
              <w:rPr>
                <w:rFonts w:eastAsia="Times New Roman" w:cs="Calibri"/>
                <w:b/>
                <w:iCs/>
                <w:lang w:val="en-GB"/>
              </w:rPr>
              <w:t>€</w:t>
            </w:r>
            <w:r w:rsidRPr="007E1164">
              <w:rPr>
                <w:rFonts w:eastAsia="Times New Roman" w:cs="Calibri"/>
                <w:b/>
                <w:i/>
                <w:iCs/>
                <w:lang w:val="en-GB"/>
              </w:rPr>
              <w:t>49,109.08</w:t>
            </w:r>
            <w:r w:rsidRPr="007E1164">
              <w:rPr>
                <w:rFonts w:eastAsia="Times New Roman" w:cs="Calibri"/>
                <w:bCs/>
                <w:iCs/>
                <w:lang w:val="en-GB"/>
              </w:rPr>
              <w:t xml:space="preserve"> </w:t>
            </w:r>
            <w:r w:rsidRPr="007E1164">
              <w:rPr>
                <w:rFonts w:eastAsia="Times New Roman" w:cs="Calibri"/>
                <w:b/>
                <w:lang w:val="en-GB" w:eastAsia="en-IE"/>
              </w:rPr>
              <w:t>or</w:t>
            </w:r>
            <w:r w:rsidRPr="007E1164">
              <w:rPr>
                <w:rFonts w:eastAsia="Times New Roman" w:cs="Calibri"/>
                <w:bCs/>
                <w:lang w:val="en-GB"/>
              </w:rPr>
              <w:t xml:space="preserve"> </w:t>
            </w:r>
            <w:r w:rsidRPr="007E1164">
              <w:rPr>
                <w:rFonts w:eastAsia="Times New Roman" w:cs="Calibri"/>
                <w:b/>
                <w:lang w:val="en-GB"/>
              </w:rPr>
              <w:t>50%</w:t>
            </w:r>
            <w:r w:rsidRPr="007E1164">
              <w:rPr>
                <w:rFonts w:eastAsia="Times New Roman" w:cs="Calibri"/>
                <w:bCs/>
                <w:lang w:val="en-GB"/>
              </w:rPr>
              <w:t xml:space="preserve"> of eligible costs whichever is the lesser</w:t>
            </w:r>
          </w:p>
          <w:p w:rsidR="00505668" w:rsidRPr="00BB2D1D" w:rsidRDefault="00505668" w:rsidP="00B64F29">
            <w:pPr>
              <w:spacing w:after="0" w:line="240" w:lineRule="auto"/>
              <w:rPr>
                <w:b/>
              </w:rPr>
            </w:pPr>
          </w:p>
        </w:tc>
      </w:tr>
      <w:tr w:rsidR="00505668" w:rsidRPr="00BB2D1D" w:rsidTr="00B64F29">
        <w:tc>
          <w:tcPr>
            <w:tcW w:w="3761" w:type="dxa"/>
          </w:tcPr>
          <w:p w:rsidR="00505668" w:rsidRPr="00BB2D1D" w:rsidRDefault="00505668" w:rsidP="00B64F29">
            <w:pPr>
              <w:spacing w:after="0" w:line="240" w:lineRule="auto"/>
              <w:rPr>
                <w:b/>
              </w:rPr>
            </w:pPr>
            <w:r w:rsidRPr="00BB2D1D">
              <w:rPr>
                <w:b/>
              </w:rPr>
              <w:t>E. C. Executive Summary/Rationale for Funding</w:t>
            </w:r>
          </w:p>
        </w:tc>
        <w:tc>
          <w:tcPr>
            <w:tcW w:w="7029" w:type="dxa"/>
            <w:gridSpan w:val="3"/>
          </w:tcPr>
          <w:p w:rsidR="00505668" w:rsidRPr="00BB2D1D" w:rsidRDefault="00505668" w:rsidP="00B64F29">
            <w:pPr>
              <w:spacing w:after="0" w:line="240" w:lineRule="auto"/>
              <w:rPr>
                <w:b/>
              </w:rPr>
            </w:pPr>
            <w:r w:rsidRPr="00BB2D1D">
              <w:rPr>
                <w:b/>
              </w:rPr>
              <w:t>The Evaluation Committee agreed to recommend funding this project for the following reasons:-</w:t>
            </w:r>
          </w:p>
          <w:p w:rsidR="00505668" w:rsidRDefault="00505668" w:rsidP="00505668">
            <w:pPr>
              <w:pStyle w:val="ListParagraph"/>
              <w:numPr>
                <w:ilvl w:val="0"/>
                <w:numId w:val="14"/>
              </w:numPr>
              <w:spacing w:after="200" w:line="276" w:lineRule="auto"/>
              <w:jc w:val="both"/>
              <w:rPr>
                <w:rFonts w:cstheme="minorHAnsi"/>
                <w:bCs/>
              </w:rPr>
            </w:pPr>
            <w:r>
              <w:rPr>
                <w:rFonts w:cstheme="minorHAnsi"/>
                <w:bCs/>
              </w:rPr>
              <w:t>The project scored 74/100</w:t>
            </w:r>
          </w:p>
          <w:p w:rsidR="00505668" w:rsidRDefault="00505668" w:rsidP="00505668">
            <w:pPr>
              <w:pStyle w:val="ListParagraph"/>
              <w:numPr>
                <w:ilvl w:val="0"/>
                <w:numId w:val="14"/>
              </w:numPr>
              <w:spacing w:after="200" w:line="276" w:lineRule="auto"/>
              <w:jc w:val="both"/>
              <w:rPr>
                <w:rFonts w:cstheme="minorHAnsi"/>
                <w:bCs/>
              </w:rPr>
            </w:pPr>
            <w:r>
              <w:rPr>
                <w:rFonts w:cstheme="minorHAnsi"/>
                <w:bCs/>
              </w:rPr>
              <w:t>The project fits the Local Development Strategy for enterprise projects</w:t>
            </w:r>
          </w:p>
          <w:p w:rsidR="00505668" w:rsidRPr="00BB2D1D" w:rsidRDefault="00505668" w:rsidP="00505668">
            <w:pPr>
              <w:pStyle w:val="ListParagraph"/>
              <w:numPr>
                <w:ilvl w:val="0"/>
                <w:numId w:val="14"/>
              </w:numPr>
              <w:spacing w:after="0" w:line="240" w:lineRule="auto"/>
              <w:rPr>
                <w:b/>
              </w:rPr>
            </w:pPr>
            <w:r>
              <w:rPr>
                <w:rFonts w:cstheme="minorHAnsi"/>
                <w:bCs/>
              </w:rPr>
              <w:t>However it is a condition of funding that the brother Tom provides the same written confirmation on use of funds as John.</w:t>
            </w:r>
          </w:p>
        </w:tc>
      </w:tr>
    </w:tbl>
    <w:p w:rsidR="00505668" w:rsidRPr="007D23B2" w:rsidRDefault="00505668" w:rsidP="00505668">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8"/>
        <w:gridCol w:w="1582"/>
        <w:gridCol w:w="2509"/>
        <w:gridCol w:w="4077"/>
      </w:tblGrid>
      <w:tr w:rsidR="00505668" w:rsidRPr="00BB2D1D" w:rsidTr="00B64F29">
        <w:tc>
          <w:tcPr>
            <w:tcW w:w="1526" w:type="dxa"/>
          </w:tcPr>
          <w:p w:rsidR="00505668" w:rsidRPr="00BB2D1D" w:rsidRDefault="00505668" w:rsidP="00B64F29">
            <w:pPr>
              <w:rPr>
                <w:b/>
              </w:rPr>
            </w:pPr>
            <w:r w:rsidRPr="00BB2D1D">
              <w:rPr>
                <w:b/>
              </w:rPr>
              <w:t>Jobs Created</w:t>
            </w:r>
          </w:p>
        </w:tc>
        <w:tc>
          <w:tcPr>
            <w:tcW w:w="1701" w:type="dxa"/>
          </w:tcPr>
          <w:p w:rsidR="00505668" w:rsidRPr="00BB2D1D" w:rsidRDefault="00505668" w:rsidP="00B64F29">
            <w:pPr>
              <w:rPr>
                <w:b/>
              </w:rPr>
            </w:pPr>
            <w:r w:rsidRPr="00BB2D1D">
              <w:rPr>
                <w:b/>
              </w:rPr>
              <w:t>Jobs Sustained</w:t>
            </w:r>
          </w:p>
        </w:tc>
        <w:tc>
          <w:tcPr>
            <w:tcW w:w="2835" w:type="dxa"/>
          </w:tcPr>
          <w:p w:rsidR="00505668" w:rsidRPr="00BB2D1D" w:rsidRDefault="00505668" w:rsidP="00B64F29">
            <w:pPr>
              <w:rPr>
                <w:b/>
              </w:rPr>
            </w:pPr>
            <w:r w:rsidRPr="00BB2D1D">
              <w:rPr>
                <w:b/>
              </w:rPr>
              <w:t>Match Funding</w:t>
            </w:r>
          </w:p>
        </w:tc>
        <w:tc>
          <w:tcPr>
            <w:tcW w:w="4819" w:type="dxa"/>
          </w:tcPr>
          <w:p w:rsidR="00505668" w:rsidRPr="00BB2D1D" w:rsidRDefault="00505668" w:rsidP="00B64F29">
            <w:pPr>
              <w:rPr>
                <w:b/>
              </w:rPr>
            </w:pPr>
            <w:r w:rsidRPr="00BB2D1D">
              <w:rPr>
                <w:b/>
              </w:rPr>
              <w:t>Previous Grant Aid Received</w:t>
            </w:r>
          </w:p>
        </w:tc>
      </w:tr>
      <w:tr w:rsidR="00505668" w:rsidRPr="00BB2D1D" w:rsidTr="00B64F29">
        <w:trPr>
          <w:trHeight w:val="170"/>
        </w:trPr>
        <w:tc>
          <w:tcPr>
            <w:tcW w:w="1526" w:type="dxa"/>
            <w:vMerge w:val="restart"/>
          </w:tcPr>
          <w:p w:rsidR="00505668" w:rsidRPr="00FC2FC1" w:rsidRDefault="00505668" w:rsidP="00B64F29">
            <w:pPr>
              <w:rPr>
                <w:bCs/>
              </w:rPr>
            </w:pPr>
            <w:r w:rsidRPr="00FC2FC1">
              <w:rPr>
                <w:bCs/>
              </w:rPr>
              <w:t>2pt</w:t>
            </w:r>
          </w:p>
        </w:tc>
        <w:tc>
          <w:tcPr>
            <w:tcW w:w="1701" w:type="dxa"/>
            <w:vMerge w:val="restart"/>
          </w:tcPr>
          <w:p w:rsidR="00505668" w:rsidRPr="00FC2FC1" w:rsidRDefault="00505668" w:rsidP="00B64F29">
            <w:pPr>
              <w:rPr>
                <w:bCs/>
              </w:rPr>
            </w:pPr>
            <w:r w:rsidRPr="00FC2FC1">
              <w:rPr>
                <w:bCs/>
              </w:rPr>
              <w:t xml:space="preserve">0  </w:t>
            </w:r>
          </w:p>
        </w:tc>
        <w:tc>
          <w:tcPr>
            <w:tcW w:w="2835" w:type="dxa"/>
          </w:tcPr>
          <w:p w:rsidR="00505668" w:rsidRPr="00BB2D1D" w:rsidRDefault="00505668" w:rsidP="00B64F29">
            <w:pPr>
              <w:rPr>
                <w:b/>
              </w:rPr>
            </w:pPr>
            <w:r>
              <w:rPr>
                <w:b/>
              </w:rPr>
              <w:t>€</w:t>
            </w:r>
            <w:r w:rsidRPr="005E13B8">
              <w:rPr>
                <w:bCs/>
              </w:rPr>
              <w:t>49,109.08</w:t>
            </w:r>
            <w:r>
              <w:rPr>
                <w:bCs/>
              </w:rPr>
              <w:t xml:space="preserve"> private funds</w:t>
            </w:r>
          </w:p>
        </w:tc>
        <w:tc>
          <w:tcPr>
            <w:tcW w:w="4819" w:type="dxa"/>
          </w:tcPr>
          <w:p w:rsidR="00505668" w:rsidRPr="00FC2FC1" w:rsidRDefault="00505668" w:rsidP="00B64F29">
            <w:pPr>
              <w:rPr>
                <w:bCs/>
              </w:rPr>
            </w:pPr>
            <w:r w:rsidRPr="00FC2FC1">
              <w:rPr>
                <w:bCs/>
              </w:rPr>
              <w:t>€10,000 in 2018 Enterprise Ire</w:t>
            </w:r>
            <w:r>
              <w:rPr>
                <w:bCs/>
              </w:rPr>
              <w:t>land</w:t>
            </w:r>
            <w:r w:rsidRPr="00FC2FC1">
              <w:rPr>
                <w:bCs/>
              </w:rPr>
              <w:t xml:space="preserve"> vouchers</w:t>
            </w:r>
          </w:p>
        </w:tc>
      </w:tr>
      <w:tr w:rsidR="00505668" w:rsidRPr="00BB2D1D" w:rsidTr="00B64F29">
        <w:trPr>
          <w:trHeight w:val="170"/>
        </w:trPr>
        <w:tc>
          <w:tcPr>
            <w:tcW w:w="1526" w:type="dxa"/>
            <w:vMerge/>
          </w:tcPr>
          <w:p w:rsidR="00505668" w:rsidRPr="00BB2D1D" w:rsidRDefault="00505668" w:rsidP="00B64F29">
            <w:pPr>
              <w:rPr>
                <w:b/>
              </w:rPr>
            </w:pPr>
          </w:p>
        </w:tc>
        <w:tc>
          <w:tcPr>
            <w:tcW w:w="1701" w:type="dxa"/>
            <w:vMerge/>
          </w:tcPr>
          <w:p w:rsidR="00505668" w:rsidRPr="00BB2D1D" w:rsidRDefault="00505668" w:rsidP="00B64F29">
            <w:pPr>
              <w:rPr>
                <w:b/>
              </w:rPr>
            </w:pPr>
          </w:p>
        </w:tc>
        <w:tc>
          <w:tcPr>
            <w:tcW w:w="2835" w:type="dxa"/>
          </w:tcPr>
          <w:p w:rsidR="00505668" w:rsidRPr="00BB2D1D" w:rsidRDefault="00505668" w:rsidP="00B64F29">
            <w:pPr>
              <w:rPr>
                <w:b/>
              </w:rPr>
            </w:pPr>
          </w:p>
        </w:tc>
        <w:tc>
          <w:tcPr>
            <w:tcW w:w="4819" w:type="dxa"/>
          </w:tcPr>
          <w:p w:rsidR="00505668" w:rsidRPr="00BB2D1D" w:rsidRDefault="00505668" w:rsidP="00B64F29">
            <w:pPr>
              <w:rPr>
                <w:b/>
              </w:rPr>
            </w:pPr>
          </w:p>
        </w:tc>
      </w:tr>
    </w:tbl>
    <w:p w:rsidR="00505668" w:rsidRDefault="00505668" w:rsidP="00505668">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505668" w:rsidRPr="00BB2D1D" w:rsidTr="00B64F29">
        <w:tc>
          <w:tcPr>
            <w:tcW w:w="6743" w:type="dxa"/>
          </w:tcPr>
          <w:p w:rsidR="00505668" w:rsidRPr="00BB2D1D" w:rsidRDefault="00505668" w:rsidP="00B64F29">
            <w:pPr>
              <w:rPr>
                <w:b/>
              </w:rPr>
            </w:pPr>
            <w:r>
              <w:rPr>
                <w:b/>
              </w:rPr>
              <w:t>Confirmation on the applicant’s position re De-</w:t>
            </w:r>
            <w:r w:rsidR="00D0497D">
              <w:rPr>
                <w:b/>
              </w:rPr>
              <w:t>Minimus and</w:t>
            </w:r>
            <w:r>
              <w:rPr>
                <w:b/>
              </w:rPr>
              <w:t xml:space="preserve"> double from the relevant agencies.</w:t>
            </w:r>
          </w:p>
        </w:tc>
        <w:tc>
          <w:tcPr>
            <w:tcW w:w="1968" w:type="dxa"/>
          </w:tcPr>
          <w:p w:rsidR="00505668" w:rsidRPr="00BB2D1D" w:rsidRDefault="00505668" w:rsidP="00B64F29">
            <w:pPr>
              <w:rPr>
                <w:b/>
              </w:rPr>
            </w:pPr>
            <w:r w:rsidRPr="00BB2D1D">
              <w:rPr>
                <w:b/>
              </w:rPr>
              <w:t>Date of Confirmation</w:t>
            </w:r>
          </w:p>
        </w:tc>
        <w:tc>
          <w:tcPr>
            <w:tcW w:w="2079" w:type="dxa"/>
          </w:tcPr>
          <w:p w:rsidR="00505668" w:rsidRPr="00BB2D1D" w:rsidRDefault="00505668" w:rsidP="00B64F29">
            <w:pPr>
              <w:rPr>
                <w:b/>
              </w:rPr>
            </w:pPr>
            <w:r w:rsidRPr="00BB2D1D">
              <w:rPr>
                <w:b/>
              </w:rPr>
              <w:t>Signed By</w:t>
            </w:r>
          </w:p>
        </w:tc>
      </w:tr>
      <w:tr w:rsidR="00505668" w:rsidRPr="00BB2D1D" w:rsidTr="00B64F29">
        <w:tc>
          <w:tcPr>
            <w:tcW w:w="6743" w:type="dxa"/>
          </w:tcPr>
          <w:p w:rsidR="00505668" w:rsidRPr="00FC2FC1" w:rsidRDefault="00505668" w:rsidP="00B64F29">
            <w:pPr>
              <w:rPr>
                <w:bCs/>
              </w:rPr>
            </w:pPr>
            <w:r w:rsidRPr="00FC2FC1">
              <w:rPr>
                <w:bCs/>
              </w:rPr>
              <w:t>Waterford Local Enterprise Office</w:t>
            </w:r>
          </w:p>
        </w:tc>
        <w:tc>
          <w:tcPr>
            <w:tcW w:w="1968" w:type="dxa"/>
          </w:tcPr>
          <w:p w:rsidR="00505668" w:rsidRPr="00FC2FC1" w:rsidRDefault="00505668" w:rsidP="00B64F29">
            <w:pPr>
              <w:rPr>
                <w:bCs/>
              </w:rPr>
            </w:pPr>
            <w:r w:rsidRPr="00FC2FC1">
              <w:rPr>
                <w:bCs/>
              </w:rPr>
              <w:t>11</w:t>
            </w:r>
            <w:r w:rsidRPr="00FC2FC1">
              <w:rPr>
                <w:bCs/>
                <w:vertAlign w:val="superscript"/>
              </w:rPr>
              <w:t>th</w:t>
            </w:r>
            <w:r w:rsidRPr="00FC2FC1">
              <w:rPr>
                <w:bCs/>
              </w:rPr>
              <w:t xml:space="preserve"> Feb 2021</w:t>
            </w:r>
          </w:p>
        </w:tc>
        <w:tc>
          <w:tcPr>
            <w:tcW w:w="2079" w:type="dxa"/>
          </w:tcPr>
          <w:p w:rsidR="00505668" w:rsidRPr="00FC2FC1" w:rsidRDefault="00505668" w:rsidP="00B64F29">
            <w:pPr>
              <w:rPr>
                <w:bCs/>
              </w:rPr>
            </w:pPr>
            <w:r w:rsidRPr="00FC2FC1">
              <w:rPr>
                <w:bCs/>
              </w:rPr>
              <w:t>Brid Kirby</w:t>
            </w:r>
          </w:p>
        </w:tc>
      </w:tr>
    </w:tbl>
    <w:p w:rsidR="00505668" w:rsidRPr="007D23B2" w:rsidRDefault="00505668" w:rsidP="00505668">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25"/>
        <w:gridCol w:w="4351"/>
      </w:tblGrid>
      <w:tr w:rsidR="00505668" w:rsidRPr="00BB2D1D" w:rsidTr="00B64F29">
        <w:tc>
          <w:tcPr>
            <w:tcW w:w="10881" w:type="dxa"/>
            <w:gridSpan w:val="2"/>
          </w:tcPr>
          <w:p w:rsidR="00505668" w:rsidRPr="00202002" w:rsidRDefault="00505668" w:rsidP="00B64F29">
            <w:pPr>
              <w:jc w:val="both"/>
              <w:rPr>
                <w:rFonts w:eastAsia="Times New Roman" w:cs="Calibri"/>
                <w:bCs/>
                <w:lang w:val="en-GB"/>
              </w:rPr>
            </w:pPr>
            <w:r w:rsidRPr="00BB2D1D">
              <w:rPr>
                <w:b/>
              </w:rPr>
              <w:t xml:space="preserve">Detail of Discussion: </w:t>
            </w:r>
            <w:r>
              <w:rPr>
                <w:b/>
              </w:rPr>
              <w:t xml:space="preserve"> </w:t>
            </w:r>
            <w:r w:rsidRPr="00202002">
              <w:rPr>
                <w:rFonts w:eastAsia="Times New Roman" w:cs="Calibri"/>
                <w:bCs/>
                <w:lang w:val="en-GB"/>
              </w:rPr>
              <w:t>The following were the main points raised in the discussion of the project: -</w:t>
            </w:r>
          </w:p>
          <w:p w:rsidR="00505668" w:rsidRPr="00202002" w:rsidRDefault="00505668" w:rsidP="00505668">
            <w:pPr>
              <w:numPr>
                <w:ilvl w:val="0"/>
                <w:numId w:val="6"/>
              </w:numPr>
              <w:spacing w:after="0" w:line="240" w:lineRule="auto"/>
              <w:jc w:val="both"/>
              <w:rPr>
                <w:rFonts w:eastAsia="Times New Roman" w:cs="Calibri"/>
                <w:bCs/>
                <w:lang w:val="en-GB"/>
              </w:rPr>
            </w:pPr>
            <w:r w:rsidRPr="00202002">
              <w:rPr>
                <w:rFonts w:eastAsia="Times New Roman" w:cs="Calibri"/>
                <w:bCs/>
                <w:lang w:val="en-GB"/>
              </w:rPr>
              <w:lastRenderedPageBreak/>
              <w:t xml:space="preserve">Ms Claire Connors advised the Evaluation Committee that the company was first established in 2018 as Irelands first artisan rolled ice cream but that they have been trailing and testing the product and its production with years at festivals and events.  They have gone from producing ice cream from a frozen marble slap to custom made freezing plates from China. The acceleration into the retail market from local markets is due to Covid 19. </w:t>
            </w:r>
          </w:p>
          <w:p w:rsidR="00505668" w:rsidRPr="00202002" w:rsidRDefault="00505668" w:rsidP="00505668">
            <w:pPr>
              <w:numPr>
                <w:ilvl w:val="0"/>
                <w:numId w:val="6"/>
              </w:numPr>
              <w:spacing w:after="0" w:line="240" w:lineRule="auto"/>
              <w:jc w:val="both"/>
              <w:rPr>
                <w:rFonts w:eastAsia="Times New Roman" w:cs="Calibri"/>
                <w:bCs/>
                <w:lang w:val="en-GB"/>
              </w:rPr>
            </w:pPr>
            <w:r w:rsidRPr="00202002">
              <w:rPr>
                <w:rFonts w:eastAsia="Times New Roman" w:cs="Calibri"/>
                <w:bCs/>
                <w:lang w:val="en-GB"/>
              </w:rPr>
              <w:t xml:space="preserve">The promoters operate from a unit on the family farm and </w:t>
            </w:r>
            <w:r w:rsidR="00D0497D" w:rsidRPr="00202002">
              <w:rPr>
                <w:rFonts w:eastAsia="Times New Roman" w:cs="Calibri"/>
                <w:bCs/>
                <w:lang w:val="en-GB"/>
              </w:rPr>
              <w:t>it’s</w:t>
            </w:r>
            <w:r w:rsidRPr="00202002">
              <w:rPr>
                <w:rFonts w:eastAsia="Times New Roman" w:cs="Calibri"/>
                <w:bCs/>
                <w:lang w:val="en-GB"/>
              </w:rPr>
              <w:t xml:space="preserve"> very much a family project.  Ivan Keirsey will be the main person involved on a day-to-day basis with brothers John &amp; Tom also providing their expertise in assistance. Brother-in-law Neil is providing marketing and sales expertise.</w:t>
            </w:r>
          </w:p>
          <w:p w:rsidR="00505668" w:rsidRPr="00202002" w:rsidRDefault="00505668" w:rsidP="00505668">
            <w:pPr>
              <w:numPr>
                <w:ilvl w:val="0"/>
                <w:numId w:val="6"/>
              </w:numPr>
              <w:spacing w:after="0" w:line="240" w:lineRule="auto"/>
              <w:jc w:val="both"/>
              <w:rPr>
                <w:rFonts w:eastAsia="Times New Roman" w:cs="Calibri"/>
                <w:bCs/>
                <w:lang w:val="en-GB"/>
              </w:rPr>
            </w:pPr>
            <w:r w:rsidRPr="00202002">
              <w:rPr>
                <w:rFonts w:eastAsia="Times New Roman" w:cs="Calibri"/>
                <w:bCs/>
                <w:lang w:val="en-GB"/>
              </w:rPr>
              <w:t xml:space="preserve">The promoters now have a tubbed product ready for retail outlets.  It can be bought in Cass and Co and in </w:t>
            </w:r>
            <w:r w:rsidR="00D0497D" w:rsidRPr="00202002">
              <w:rPr>
                <w:rFonts w:eastAsia="Times New Roman" w:cs="Calibri"/>
                <w:bCs/>
                <w:lang w:val="en-GB"/>
              </w:rPr>
              <w:t>And Chips</w:t>
            </w:r>
            <w:r w:rsidRPr="00202002">
              <w:rPr>
                <w:rFonts w:eastAsia="Times New Roman" w:cs="Calibri"/>
                <w:bCs/>
                <w:lang w:val="en-GB"/>
              </w:rPr>
              <w:t xml:space="preserve"> in Dungarvan but they need to up capacity to get into more retail outlets.</w:t>
            </w:r>
          </w:p>
          <w:p w:rsidR="00505668" w:rsidRPr="00202002" w:rsidRDefault="00505668" w:rsidP="00505668">
            <w:pPr>
              <w:numPr>
                <w:ilvl w:val="0"/>
                <w:numId w:val="6"/>
              </w:numPr>
              <w:spacing w:after="0" w:line="240" w:lineRule="auto"/>
              <w:jc w:val="both"/>
              <w:rPr>
                <w:rFonts w:eastAsia="Times New Roman" w:cs="Calibri"/>
                <w:bCs/>
                <w:lang w:val="en-GB"/>
              </w:rPr>
            </w:pPr>
            <w:r w:rsidRPr="00202002">
              <w:rPr>
                <w:rFonts w:eastAsia="Times New Roman" w:cs="Calibri"/>
                <w:bCs/>
                <w:lang w:val="en-GB"/>
              </w:rPr>
              <w:t xml:space="preserve">The Committee queried if funding this project had any implications for the Butlers ice cream project funded recently?  Ms Connors clarified that they are two very different products altogether.  This is a rolled ice cream that can be filled with seasonal fruit. </w:t>
            </w:r>
          </w:p>
          <w:p w:rsidR="00505668" w:rsidRPr="00202002" w:rsidRDefault="00505668" w:rsidP="00505668">
            <w:pPr>
              <w:numPr>
                <w:ilvl w:val="0"/>
                <w:numId w:val="6"/>
              </w:numPr>
              <w:spacing w:after="0" w:line="240" w:lineRule="auto"/>
              <w:jc w:val="both"/>
              <w:rPr>
                <w:rFonts w:eastAsia="Times New Roman" w:cs="Calibri"/>
                <w:bCs/>
                <w:lang w:val="en-GB"/>
              </w:rPr>
            </w:pPr>
            <w:r w:rsidRPr="00202002">
              <w:rPr>
                <w:rFonts w:eastAsia="Times New Roman" w:cs="Calibri"/>
                <w:bCs/>
                <w:lang w:val="en-GB"/>
              </w:rPr>
              <w:t>The Evaluation Committee discussed similarities with Knockanore Cheese and Baldwin Ice Cream who are also dairy farmers using surplus milk in other on farm enterprises.</w:t>
            </w:r>
          </w:p>
          <w:p w:rsidR="00505668" w:rsidRPr="00202002" w:rsidRDefault="00505668" w:rsidP="00505668">
            <w:pPr>
              <w:numPr>
                <w:ilvl w:val="0"/>
                <w:numId w:val="6"/>
              </w:numPr>
              <w:spacing w:after="0" w:line="240" w:lineRule="auto"/>
              <w:jc w:val="both"/>
              <w:rPr>
                <w:rFonts w:eastAsia="Times New Roman" w:cs="Calibri"/>
                <w:bCs/>
                <w:lang w:val="en-GB"/>
              </w:rPr>
            </w:pPr>
            <w:r w:rsidRPr="00202002">
              <w:rPr>
                <w:rFonts w:eastAsia="Times New Roman" w:cs="Calibri"/>
                <w:bCs/>
                <w:lang w:val="en-GB"/>
              </w:rPr>
              <w:t>The Evaluation Committee agreed to recommend this project for as presented:-</w:t>
            </w:r>
          </w:p>
          <w:p w:rsidR="00505668" w:rsidRPr="00202002" w:rsidRDefault="00505668" w:rsidP="00B64F29">
            <w:pPr>
              <w:spacing w:after="0" w:line="240" w:lineRule="auto"/>
              <w:ind w:left="360"/>
              <w:jc w:val="both"/>
              <w:rPr>
                <w:rFonts w:eastAsia="Times New Roman" w:cs="Calibri"/>
                <w:bCs/>
                <w:lang w:val="en-GB"/>
              </w:rPr>
            </w:pPr>
          </w:p>
          <w:p w:rsidR="00505668" w:rsidRPr="00202002" w:rsidRDefault="00505668" w:rsidP="00B64F29">
            <w:pPr>
              <w:spacing w:after="0" w:line="240" w:lineRule="auto"/>
              <w:jc w:val="both"/>
              <w:rPr>
                <w:rFonts w:eastAsia="Times New Roman" w:cs="Calibri"/>
                <w:bCs/>
                <w:lang w:val="en-GB"/>
              </w:rPr>
            </w:pPr>
            <w:r w:rsidRPr="00202002">
              <w:rPr>
                <w:rFonts w:eastAsia="Times New Roman" w:cs="Calibri"/>
                <w:bCs/>
                <w:lang w:val="en-GB"/>
              </w:rPr>
              <w:t xml:space="preserve">A maximum of </w:t>
            </w:r>
            <w:r w:rsidRPr="00202002">
              <w:rPr>
                <w:rFonts w:eastAsia="Times New Roman" w:cs="Calibri"/>
                <w:b/>
                <w:iCs/>
                <w:lang w:val="en-GB"/>
              </w:rPr>
              <w:t>€</w:t>
            </w:r>
            <w:r w:rsidRPr="00202002">
              <w:rPr>
                <w:rFonts w:eastAsia="Times New Roman" w:cs="Calibri"/>
                <w:b/>
                <w:i/>
                <w:iCs/>
                <w:lang w:val="en-GB"/>
              </w:rPr>
              <w:t>49,109.08</w:t>
            </w:r>
            <w:r w:rsidRPr="00202002">
              <w:rPr>
                <w:rFonts w:eastAsia="Times New Roman" w:cs="Calibri"/>
                <w:bCs/>
                <w:iCs/>
                <w:lang w:val="en-GB"/>
              </w:rPr>
              <w:t xml:space="preserve"> </w:t>
            </w:r>
            <w:r w:rsidRPr="00202002">
              <w:rPr>
                <w:rFonts w:eastAsia="Times New Roman" w:cs="Calibri"/>
                <w:b/>
                <w:lang w:val="en-GB" w:eastAsia="en-IE"/>
              </w:rPr>
              <w:t>or</w:t>
            </w:r>
            <w:r w:rsidRPr="00202002">
              <w:rPr>
                <w:rFonts w:eastAsia="Times New Roman" w:cs="Calibri"/>
                <w:bCs/>
                <w:lang w:val="en-GB"/>
              </w:rPr>
              <w:t xml:space="preserve"> </w:t>
            </w:r>
            <w:r w:rsidRPr="00202002">
              <w:rPr>
                <w:rFonts w:eastAsia="Times New Roman" w:cs="Calibri"/>
                <w:b/>
                <w:lang w:val="en-GB"/>
              </w:rPr>
              <w:t>50%</w:t>
            </w:r>
            <w:r w:rsidRPr="00202002">
              <w:rPr>
                <w:rFonts w:eastAsia="Times New Roman" w:cs="Calibri"/>
                <w:bCs/>
                <w:lang w:val="en-GB"/>
              </w:rPr>
              <w:t xml:space="preserve"> of eligible costs whichever is the lesser with the following condition:-</w:t>
            </w:r>
          </w:p>
          <w:p w:rsidR="00505668" w:rsidRPr="00202002" w:rsidRDefault="00505668" w:rsidP="00B64F29">
            <w:pPr>
              <w:spacing w:after="0" w:line="240" w:lineRule="auto"/>
              <w:jc w:val="both"/>
              <w:rPr>
                <w:rFonts w:eastAsia="Times New Roman" w:cs="Calibri"/>
                <w:bCs/>
                <w:lang w:val="en-GB"/>
              </w:rPr>
            </w:pPr>
          </w:p>
          <w:p w:rsidR="00505668" w:rsidRPr="00BB2D1D" w:rsidRDefault="00505668" w:rsidP="00B64F29">
            <w:r w:rsidRPr="00202002">
              <w:rPr>
                <w:rFonts w:eastAsia="Times New Roman" w:cs="Calibri"/>
                <w:bCs/>
                <w:sz w:val="24"/>
                <w:szCs w:val="24"/>
                <w:lang w:val="en-GB"/>
              </w:rPr>
              <w:t>The brother Tom must provide the same written confirmation on use of funds as John.</w:t>
            </w:r>
          </w:p>
        </w:tc>
      </w:tr>
      <w:tr w:rsidR="00505668" w:rsidRPr="00BB2D1D" w:rsidTr="00B64F29">
        <w:tc>
          <w:tcPr>
            <w:tcW w:w="5920" w:type="dxa"/>
          </w:tcPr>
          <w:p w:rsidR="00505668" w:rsidRPr="00BB2D1D" w:rsidRDefault="00505668" w:rsidP="00B64F29">
            <w:pPr>
              <w:rPr>
                <w:b/>
              </w:rPr>
            </w:pPr>
            <w:r w:rsidRPr="00BB2D1D">
              <w:rPr>
                <w:b/>
              </w:rPr>
              <w:lastRenderedPageBreak/>
              <w:t>Amount Recommended:</w:t>
            </w:r>
            <w:r>
              <w:rPr>
                <w:b/>
              </w:rPr>
              <w:t xml:space="preserve"> </w:t>
            </w:r>
            <w:r w:rsidRPr="005E13B8">
              <w:rPr>
                <w:bCs/>
              </w:rPr>
              <w:t>€49,109.08</w:t>
            </w:r>
          </w:p>
        </w:tc>
        <w:tc>
          <w:tcPr>
            <w:tcW w:w="4961" w:type="dxa"/>
          </w:tcPr>
          <w:p w:rsidR="00505668" w:rsidRPr="00BB2D1D" w:rsidRDefault="00505668" w:rsidP="00B64F29">
            <w:pPr>
              <w:rPr>
                <w:b/>
              </w:rPr>
            </w:pPr>
            <w:r>
              <w:rPr>
                <w:b/>
              </w:rPr>
              <w:t>50</w:t>
            </w:r>
            <w:r w:rsidRPr="00BB2D1D">
              <w:rPr>
                <w:b/>
              </w:rPr>
              <w:t>% of Eligible Project Funding:</w:t>
            </w:r>
            <w:r>
              <w:rPr>
                <w:b/>
              </w:rPr>
              <w:t xml:space="preserve"> </w:t>
            </w:r>
            <w:r w:rsidRPr="00FC2FC1">
              <w:rPr>
                <w:bCs/>
              </w:rPr>
              <w:t>€98,218.16</w:t>
            </w:r>
          </w:p>
        </w:tc>
      </w:tr>
    </w:tbl>
    <w:p w:rsidR="00505668" w:rsidRDefault="00505668"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505668" w:rsidRPr="00450950" w:rsidTr="00B64F29">
        <w:tc>
          <w:tcPr>
            <w:tcW w:w="5920" w:type="dxa"/>
          </w:tcPr>
          <w:p w:rsidR="00505668" w:rsidRPr="00450950" w:rsidRDefault="00505668" w:rsidP="00B64F29">
            <w:pPr>
              <w:rPr>
                <w:b/>
              </w:rPr>
            </w:pPr>
            <w:r w:rsidRPr="00450950">
              <w:rPr>
                <w:b/>
              </w:rPr>
              <w:t>Proposed:</w:t>
            </w:r>
            <w:r>
              <w:rPr>
                <w:b/>
              </w:rPr>
              <w:t xml:space="preserve"> L. O’Sullivan</w:t>
            </w:r>
          </w:p>
        </w:tc>
        <w:tc>
          <w:tcPr>
            <w:tcW w:w="4961" w:type="dxa"/>
          </w:tcPr>
          <w:p w:rsidR="00505668" w:rsidRPr="00450950" w:rsidRDefault="00505668" w:rsidP="00B64F29">
            <w:pPr>
              <w:rPr>
                <w:b/>
              </w:rPr>
            </w:pPr>
            <w:r w:rsidRPr="00450950">
              <w:rPr>
                <w:b/>
              </w:rPr>
              <w:t xml:space="preserve">Seconded by: </w:t>
            </w:r>
            <w:r>
              <w:rPr>
                <w:b/>
              </w:rPr>
              <w:t>S. Cooke</w:t>
            </w:r>
          </w:p>
        </w:tc>
      </w:tr>
      <w:tr w:rsidR="00505668" w:rsidRPr="00450950" w:rsidTr="00B64F29">
        <w:trPr>
          <w:trHeight w:val="167"/>
        </w:trPr>
        <w:tc>
          <w:tcPr>
            <w:tcW w:w="5920" w:type="dxa"/>
          </w:tcPr>
          <w:p w:rsidR="00505668" w:rsidRPr="00450950" w:rsidRDefault="00505668" w:rsidP="00B64F29">
            <w:pPr>
              <w:rPr>
                <w:b/>
              </w:rPr>
            </w:pPr>
            <w:r>
              <w:rPr>
                <w:b/>
              </w:rPr>
              <w:t>Abstentions: None</w:t>
            </w:r>
          </w:p>
        </w:tc>
        <w:tc>
          <w:tcPr>
            <w:tcW w:w="4961" w:type="dxa"/>
          </w:tcPr>
          <w:p w:rsidR="00505668" w:rsidRPr="00450950" w:rsidRDefault="00505668" w:rsidP="00B64F29">
            <w:pPr>
              <w:rPr>
                <w:b/>
              </w:rPr>
            </w:pPr>
          </w:p>
        </w:tc>
      </w:tr>
      <w:tr w:rsidR="00505668" w:rsidRPr="00450950" w:rsidTr="00B64F29">
        <w:tc>
          <w:tcPr>
            <w:tcW w:w="5920" w:type="dxa"/>
          </w:tcPr>
          <w:p w:rsidR="00505668" w:rsidRPr="00450950" w:rsidRDefault="00505668" w:rsidP="00B64F29">
            <w:pPr>
              <w:rPr>
                <w:b/>
              </w:rPr>
            </w:pPr>
            <w:r w:rsidRPr="00450950">
              <w:rPr>
                <w:b/>
              </w:rPr>
              <w:t xml:space="preserve">Quorum achieved: Yes </w:t>
            </w:r>
          </w:p>
        </w:tc>
        <w:tc>
          <w:tcPr>
            <w:tcW w:w="4961" w:type="dxa"/>
          </w:tcPr>
          <w:p w:rsidR="00505668" w:rsidRPr="00450950" w:rsidRDefault="00505668" w:rsidP="00B64F29">
            <w:pPr>
              <w:rPr>
                <w:b/>
              </w:rPr>
            </w:pPr>
            <w:r w:rsidRPr="00450950">
              <w:rPr>
                <w:b/>
              </w:rPr>
              <w:t>APPROVED</w:t>
            </w:r>
          </w:p>
        </w:tc>
      </w:tr>
    </w:tbl>
    <w:p w:rsidR="00505668" w:rsidRDefault="00505668" w:rsidP="00612AC2">
      <w:pPr>
        <w:rPr>
          <w:b/>
        </w:rPr>
      </w:pPr>
    </w:p>
    <w:p w:rsidR="00505668" w:rsidRPr="00D0497D" w:rsidRDefault="00D72391" w:rsidP="00D72391">
      <w:pPr>
        <w:pStyle w:val="ListParagraph"/>
        <w:numPr>
          <w:ilvl w:val="0"/>
          <w:numId w:val="17"/>
        </w:numPr>
        <w:rPr>
          <w:rFonts w:cs="Calibri"/>
          <w:b/>
          <w:bCs/>
          <w:lang w:val="en-IE"/>
        </w:rPr>
      </w:pPr>
      <w:r w:rsidRPr="00D0497D">
        <w:rPr>
          <w:rFonts w:cs="Calibri"/>
          <w:b/>
          <w:bCs/>
          <w:lang w:val="en-IE"/>
        </w:rPr>
        <w:t>31LDRWAT114853 Machinery Upgrade</w:t>
      </w:r>
    </w:p>
    <w:p w:rsidR="00D72391" w:rsidRDefault="00D72391" w:rsidP="00D72391">
      <w:pPr>
        <w:pStyle w:val="ListParagraph"/>
        <w:ind w:left="1080"/>
      </w:pPr>
    </w:p>
    <w:p w:rsidR="00D72391" w:rsidRPr="00D72391" w:rsidRDefault="00D72391" w:rsidP="00D72391">
      <w:pPr>
        <w:pStyle w:val="ListParagraph"/>
        <w:ind w:left="1080"/>
      </w:pPr>
      <w:r>
        <w:t xml:space="preserve">J Taaffe outlined the merits of this project and informed the LAG that the evaluation committee </w:t>
      </w:r>
      <w:r w:rsidR="00467C46">
        <w:t>recommended re</w:t>
      </w:r>
      <w:r>
        <w:t>duc</w:t>
      </w:r>
      <w:r w:rsidR="00467C46">
        <w:t>ing</w:t>
      </w:r>
      <w:r>
        <w:t xml:space="preserve"> the recommended rate of funding from 50% to 40%.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0"/>
        <w:gridCol w:w="6196"/>
      </w:tblGrid>
      <w:tr w:rsidR="00B64F29" w:rsidRPr="00BB2D1D" w:rsidTr="00B64F29">
        <w:trPr>
          <w:trHeight w:val="260"/>
        </w:trPr>
        <w:tc>
          <w:tcPr>
            <w:tcW w:w="3794" w:type="dxa"/>
          </w:tcPr>
          <w:p w:rsidR="00B64F29" w:rsidRPr="00BB2D1D" w:rsidRDefault="00B64F29" w:rsidP="00B64F29">
            <w:pPr>
              <w:spacing w:after="0" w:line="240" w:lineRule="auto"/>
              <w:jc w:val="both"/>
              <w:rPr>
                <w:b/>
              </w:rPr>
            </w:pPr>
            <w:r>
              <w:rPr>
                <w:b/>
              </w:rPr>
              <w:t>Project ID</w:t>
            </w:r>
          </w:p>
        </w:tc>
        <w:tc>
          <w:tcPr>
            <w:tcW w:w="7059" w:type="dxa"/>
          </w:tcPr>
          <w:p w:rsidR="00B64F29" w:rsidRPr="00BB2D1D" w:rsidRDefault="00B64F29" w:rsidP="00B64F29">
            <w:pPr>
              <w:spacing w:after="0" w:line="240" w:lineRule="auto"/>
            </w:pPr>
            <w:r w:rsidRPr="007B366B">
              <w:rPr>
                <w:rFonts w:cs="Calibri"/>
                <w:b/>
                <w:bCs/>
                <w:lang w:val="en-IE"/>
              </w:rPr>
              <w:t>31LDRWAT114853</w:t>
            </w:r>
          </w:p>
        </w:tc>
      </w:tr>
      <w:tr w:rsidR="00B64F29" w:rsidRPr="00BB2D1D" w:rsidTr="00B64F29">
        <w:trPr>
          <w:trHeight w:val="260"/>
        </w:trPr>
        <w:tc>
          <w:tcPr>
            <w:tcW w:w="3794" w:type="dxa"/>
          </w:tcPr>
          <w:p w:rsidR="00B64F29" w:rsidRDefault="00B64F29" w:rsidP="00B64F29">
            <w:pPr>
              <w:spacing w:after="0" w:line="240" w:lineRule="auto"/>
              <w:jc w:val="both"/>
              <w:rPr>
                <w:b/>
              </w:rPr>
            </w:pPr>
            <w:r>
              <w:rPr>
                <w:b/>
              </w:rPr>
              <w:t>Project Type:</w:t>
            </w:r>
          </w:p>
        </w:tc>
        <w:tc>
          <w:tcPr>
            <w:tcW w:w="7059" w:type="dxa"/>
          </w:tcPr>
          <w:p w:rsidR="00B64F29" w:rsidRPr="00BB2D1D" w:rsidRDefault="00B64F29" w:rsidP="00B64F29">
            <w:pPr>
              <w:spacing w:after="0" w:line="240" w:lineRule="auto"/>
            </w:pPr>
            <w:r>
              <w:t>Capital Investment in existing and start up technology, graduate orientated rural businesses</w:t>
            </w:r>
          </w:p>
        </w:tc>
      </w:tr>
      <w:tr w:rsidR="00B64F29" w:rsidRPr="00BB2D1D" w:rsidTr="00B64F29">
        <w:trPr>
          <w:trHeight w:val="260"/>
        </w:trPr>
        <w:tc>
          <w:tcPr>
            <w:tcW w:w="3794" w:type="dxa"/>
          </w:tcPr>
          <w:p w:rsidR="00B64F29" w:rsidRPr="00BB2D1D" w:rsidRDefault="00B64F29" w:rsidP="00B64F29">
            <w:pPr>
              <w:spacing w:after="0" w:line="240" w:lineRule="auto"/>
              <w:jc w:val="both"/>
              <w:rPr>
                <w:b/>
              </w:rPr>
            </w:pPr>
            <w:r w:rsidRPr="00BB2D1D">
              <w:rPr>
                <w:b/>
              </w:rPr>
              <w:t>Project Name:</w:t>
            </w:r>
          </w:p>
        </w:tc>
        <w:tc>
          <w:tcPr>
            <w:tcW w:w="7059" w:type="dxa"/>
          </w:tcPr>
          <w:p w:rsidR="00B64F29" w:rsidRPr="00BB2D1D" w:rsidRDefault="00B64F29" w:rsidP="00B64F29">
            <w:pPr>
              <w:spacing w:after="0" w:line="240" w:lineRule="auto"/>
            </w:pPr>
            <w:r w:rsidRPr="007B366B">
              <w:rPr>
                <w:rFonts w:cs="Calibri"/>
                <w:b/>
                <w:bCs/>
                <w:lang w:val="en-IE"/>
              </w:rPr>
              <w:t>Machinery Upgrade 1</w:t>
            </w:r>
          </w:p>
        </w:tc>
      </w:tr>
      <w:tr w:rsidR="00B64F29" w:rsidRPr="00BB2D1D" w:rsidTr="00B64F29">
        <w:trPr>
          <w:trHeight w:val="260"/>
        </w:trPr>
        <w:tc>
          <w:tcPr>
            <w:tcW w:w="3794" w:type="dxa"/>
          </w:tcPr>
          <w:p w:rsidR="00B64F29" w:rsidRPr="00BB2D1D" w:rsidRDefault="00B64F29" w:rsidP="00B64F29">
            <w:pPr>
              <w:spacing w:after="0" w:line="240" w:lineRule="auto"/>
              <w:jc w:val="both"/>
              <w:rPr>
                <w:b/>
              </w:rPr>
            </w:pPr>
            <w:r w:rsidRPr="00BB2D1D">
              <w:rPr>
                <w:b/>
              </w:rPr>
              <w:t>Promoters Name:</w:t>
            </w:r>
          </w:p>
        </w:tc>
        <w:tc>
          <w:tcPr>
            <w:tcW w:w="7059" w:type="dxa"/>
          </w:tcPr>
          <w:p w:rsidR="00B64F29" w:rsidRPr="00BB2D1D" w:rsidRDefault="00B64F29" w:rsidP="00B64F29">
            <w:pPr>
              <w:spacing w:after="0" w:line="240" w:lineRule="auto"/>
            </w:pPr>
            <w:r w:rsidRPr="007B366B">
              <w:rPr>
                <w:rFonts w:cs="Calibri"/>
                <w:b/>
                <w:bCs/>
                <w:lang w:val="en-IE"/>
              </w:rPr>
              <w:t>Hickey Fabrication Services Ltd.</w:t>
            </w:r>
          </w:p>
        </w:tc>
      </w:tr>
      <w:tr w:rsidR="00B64F29" w:rsidRPr="00BB2D1D" w:rsidTr="00B64F29">
        <w:trPr>
          <w:trHeight w:val="260"/>
        </w:trPr>
        <w:tc>
          <w:tcPr>
            <w:tcW w:w="3794" w:type="dxa"/>
          </w:tcPr>
          <w:p w:rsidR="00B64F29" w:rsidRPr="00BB2D1D" w:rsidRDefault="00B64F29" w:rsidP="00B64F29">
            <w:pPr>
              <w:spacing w:after="0" w:line="240" w:lineRule="auto"/>
              <w:jc w:val="both"/>
              <w:rPr>
                <w:b/>
              </w:rPr>
            </w:pPr>
            <w:r w:rsidRPr="00BB2D1D">
              <w:rPr>
                <w:b/>
              </w:rPr>
              <w:t>Address:</w:t>
            </w:r>
          </w:p>
        </w:tc>
        <w:tc>
          <w:tcPr>
            <w:tcW w:w="7059" w:type="dxa"/>
          </w:tcPr>
          <w:p w:rsidR="00B64F29" w:rsidRPr="00BB2D1D" w:rsidRDefault="00B64F29" w:rsidP="00B64F29">
            <w:pPr>
              <w:spacing w:after="0" w:line="240" w:lineRule="auto"/>
            </w:pPr>
            <w:r>
              <w:t>Kilmacthomas, Co. Waterford</w:t>
            </w:r>
          </w:p>
        </w:tc>
      </w:tr>
      <w:tr w:rsidR="00B64F29" w:rsidRPr="00BB2D1D" w:rsidTr="00B64F29">
        <w:trPr>
          <w:trHeight w:val="428"/>
        </w:trPr>
        <w:tc>
          <w:tcPr>
            <w:tcW w:w="3794" w:type="dxa"/>
          </w:tcPr>
          <w:p w:rsidR="00B64F29" w:rsidRPr="00BB2D1D" w:rsidRDefault="00B64F29" w:rsidP="00B64F29">
            <w:pPr>
              <w:spacing w:after="0" w:line="240" w:lineRule="auto"/>
              <w:jc w:val="both"/>
              <w:rPr>
                <w:b/>
              </w:rPr>
            </w:pPr>
            <w:r w:rsidRPr="00BB2D1D">
              <w:rPr>
                <w:b/>
              </w:rPr>
              <w:t>Description:</w:t>
            </w:r>
          </w:p>
        </w:tc>
        <w:tc>
          <w:tcPr>
            <w:tcW w:w="7059" w:type="dxa"/>
          </w:tcPr>
          <w:p w:rsidR="00B64F29" w:rsidRPr="007B366B" w:rsidRDefault="00B64F29" w:rsidP="00B64F29">
            <w:pPr>
              <w:spacing w:after="0" w:line="240" w:lineRule="auto"/>
              <w:jc w:val="both"/>
              <w:rPr>
                <w:rFonts w:eastAsia="Times New Roman" w:cs="Calibri"/>
                <w:lang w:val="en-IE"/>
              </w:rPr>
            </w:pPr>
            <w:r w:rsidRPr="007B366B">
              <w:rPr>
                <w:rFonts w:eastAsia="Times New Roman" w:cs="Calibri"/>
                <w:lang w:val="en-IE"/>
              </w:rPr>
              <w:t xml:space="preserve">The project is part of a series of affordable upgrades by this progressive company so that it can get into new markets and be competitive through the use of new technology using CAD Design linked to digitally enabled equipment. The Company is moving into the Green Tech area and is starting the manufacture on contract </w:t>
            </w:r>
            <w:r w:rsidRPr="007B366B">
              <w:rPr>
                <w:rFonts w:eastAsia="Times New Roman" w:cs="Calibri"/>
                <w:lang w:val="en-IE"/>
              </w:rPr>
              <w:lastRenderedPageBreak/>
              <w:t>of digesters.</w:t>
            </w:r>
          </w:p>
          <w:p w:rsidR="00B64F29" w:rsidRPr="007B366B" w:rsidRDefault="00B64F29" w:rsidP="00B64F29">
            <w:pPr>
              <w:spacing w:after="0" w:line="240" w:lineRule="auto"/>
              <w:jc w:val="both"/>
              <w:rPr>
                <w:rFonts w:eastAsia="Times New Roman" w:cs="Calibri"/>
                <w:lang w:val="en-IE"/>
              </w:rPr>
            </w:pPr>
          </w:p>
          <w:p w:rsidR="00B64F29" w:rsidRPr="00BB2D1D" w:rsidRDefault="00B64F29" w:rsidP="00B64F29">
            <w:pPr>
              <w:spacing w:after="0" w:line="240" w:lineRule="auto"/>
            </w:pPr>
            <w:r w:rsidRPr="007B366B">
              <w:rPr>
                <w:rFonts w:eastAsia="Times New Roman" w:cs="Calibri"/>
                <w:lang w:val="en-IE"/>
              </w:rPr>
              <w:t>They are also considering designs around the manufacture of trailing shoes for slurry spreaders.</w:t>
            </w:r>
          </w:p>
        </w:tc>
      </w:tr>
      <w:tr w:rsidR="00B64F29" w:rsidRPr="00BB2D1D" w:rsidTr="00B64F29">
        <w:trPr>
          <w:trHeight w:val="428"/>
        </w:trPr>
        <w:tc>
          <w:tcPr>
            <w:tcW w:w="3794" w:type="dxa"/>
          </w:tcPr>
          <w:p w:rsidR="00B64F29" w:rsidRPr="00BB2D1D" w:rsidRDefault="00B64F29" w:rsidP="00B64F29">
            <w:pPr>
              <w:spacing w:after="0" w:line="240" w:lineRule="auto"/>
              <w:jc w:val="both"/>
              <w:rPr>
                <w:b/>
              </w:rPr>
            </w:pPr>
            <w:r w:rsidRPr="00BB2D1D">
              <w:rPr>
                <w:b/>
              </w:rPr>
              <w:lastRenderedPageBreak/>
              <w:t>Theme:</w:t>
            </w:r>
          </w:p>
        </w:tc>
        <w:tc>
          <w:tcPr>
            <w:tcW w:w="7059" w:type="dxa"/>
          </w:tcPr>
          <w:p w:rsidR="00B64F29" w:rsidRPr="00BB2D1D" w:rsidRDefault="00B64F29" w:rsidP="00B64F29">
            <w:pPr>
              <w:spacing w:after="0" w:line="240" w:lineRule="auto"/>
            </w:pPr>
            <w:r w:rsidRPr="00752F42">
              <w:rPr>
                <w:rFonts w:cs="Calibri"/>
                <w:bCs/>
                <w:lang w:val="en-IE"/>
              </w:rPr>
              <w:t xml:space="preserve">LO2 Enterprise Development </w:t>
            </w:r>
          </w:p>
        </w:tc>
      </w:tr>
      <w:tr w:rsidR="00B64F29" w:rsidRPr="00BB2D1D" w:rsidTr="00B64F29">
        <w:trPr>
          <w:trHeight w:val="428"/>
        </w:trPr>
        <w:tc>
          <w:tcPr>
            <w:tcW w:w="3794" w:type="dxa"/>
          </w:tcPr>
          <w:p w:rsidR="00B64F29" w:rsidRPr="00BB2D1D" w:rsidRDefault="00B64F29" w:rsidP="00B64F29">
            <w:pPr>
              <w:spacing w:after="0" w:line="240" w:lineRule="auto"/>
              <w:jc w:val="both"/>
              <w:rPr>
                <w:b/>
              </w:rPr>
            </w:pPr>
            <w:r w:rsidRPr="00BB2D1D">
              <w:rPr>
                <w:b/>
              </w:rPr>
              <w:t>Sub-theme:</w:t>
            </w:r>
          </w:p>
        </w:tc>
        <w:tc>
          <w:tcPr>
            <w:tcW w:w="7059" w:type="dxa"/>
          </w:tcPr>
          <w:p w:rsidR="00B64F29" w:rsidRPr="00BB2D1D" w:rsidRDefault="00B64F29" w:rsidP="00B64F29">
            <w:pPr>
              <w:spacing w:after="0" w:line="240" w:lineRule="auto"/>
            </w:pPr>
            <w:r w:rsidRPr="00752F42">
              <w:rPr>
                <w:rFonts w:cs="Calibri"/>
                <w:bCs/>
                <w:lang w:val="en-IE"/>
              </w:rPr>
              <w:t>SA2.1 Capital Investment in attracting existing and new enterprises</w:t>
            </w:r>
          </w:p>
        </w:tc>
      </w:tr>
      <w:tr w:rsidR="00B64F29" w:rsidRPr="00BB2D1D" w:rsidTr="00B64F29">
        <w:trPr>
          <w:trHeight w:val="428"/>
        </w:trPr>
        <w:tc>
          <w:tcPr>
            <w:tcW w:w="3794" w:type="dxa"/>
          </w:tcPr>
          <w:p w:rsidR="00B64F29" w:rsidRPr="00BB2D1D" w:rsidRDefault="00B64F29" w:rsidP="00B64F29">
            <w:pPr>
              <w:spacing w:after="0" w:line="240" w:lineRule="auto"/>
              <w:jc w:val="both"/>
              <w:rPr>
                <w:b/>
              </w:rPr>
            </w:pPr>
            <w:r w:rsidRPr="00BB2D1D">
              <w:rPr>
                <w:b/>
              </w:rPr>
              <w:t>Link to LDS</w:t>
            </w:r>
          </w:p>
        </w:tc>
        <w:tc>
          <w:tcPr>
            <w:tcW w:w="7059" w:type="dxa"/>
          </w:tcPr>
          <w:p w:rsidR="00B64F29" w:rsidRPr="00BB2D1D" w:rsidRDefault="00B64F29" w:rsidP="00B64F29">
            <w:pPr>
              <w:spacing w:after="0" w:line="240" w:lineRule="auto"/>
            </w:pPr>
            <w:r w:rsidRPr="007B366B">
              <w:rPr>
                <w:rFonts w:cs="Calibri"/>
                <w:bCs/>
                <w:lang w:val="en-IE"/>
              </w:rPr>
              <w:t>LO2 Enterprise Development</w:t>
            </w:r>
          </w:p>
        </w:tc>
      </w:tr>
    </w:tbl>
    <w:p w:rsidR="00B64F29" w:rsidRPr="007D23B2" w:rsidRDefault="00B64F29" w:rsidP="00B64F29">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9"/>
        <w:gridCol w:w="1739"/>
        <w:gridCol w:w="1744"/>
        <w:gridCol w:w="2754"/>
      </w:tblGrid>
      <w:tr w:rsidR="00B64F29" w:rsidRPr="00BB2D1D" w:rsidTr="00B64F29">
        <w:tc>
          <w:tcPr>
            <w:tcW w:w="3794" w:type="dxa"/>
          </w:tcPr>
          <w:p w:rsidR="00B64F29" w:rsidRPr="00BB2D1D" w:rsidRDefault="00B64F29" w:rsidP="00B64F29">
            <w:pPr>
              <w:spacing w:after="0" w:line="240" w:lineRule="auto"/>
              <w:rPr>
                <w:b/>
              </w:rPr>
            </w:pPr>
            <w:r w:rsidRPr="00BB2D1D">
              <w:rPr>
                <w:b/>
              </w:rPr>
              <w:t>Total Project Costs</w:t>
            </w:r>
          </w:p>
        </w:tc>
        <w:tc>
          <w:tcPr>
            <w:tcW w:w="7087" w:type="dxa"/>
            <w:gridSpan w:val="3"/>
          </w:tcPr>
          <w:p w:rsidR="00B64F29" w:rsidRPr="00BB2D1D" w:rsidRDefault="00B64F29" w:rsidP="00B64F29">
            <w:pPr>
              <w:jc w:val="both"/>
              <w:rPr>
                <w:b/>
              </w:rPr>
            </w:pPr>
            <w:r w:rsidRPr="007B366B">
              <w:rPr>
                <w:rFonts w:cs="Calibri"/>
                <w:bCs/>
              </w:rPr>
              <w:t>€25,000.00</w:t>
            </w:r>
          </w:p>
        </w:tc>
      </w:tr>
      <w:tr w:rsidR="00B64F29" w:rsidRPr="00BB2D1D" w:rsidTr="00B64F29">
        <w:tc>
          <w:tcPr>
            <w:tcW w:w="3794" w:type="dxa"/>
          </w:tcPr>
          <w:p w:rsidR="00B64F29" w:rsidRPr="00BB2D1D" w:rsidRDefault="00B64F29" w:rsidP="00B64F29">
            <w:pPr>
              <w:spacing w:after="0" w:line="240" w:lineRule="auto"/>
              <w:rPr>
                <w:b/>
              </w:rPr>
            </w:pPr>
            <w:r w:rsidRPr="00BB2D1D">
              <w:rPr>
                <w:b/>
              </w:rPr>
              <w:t>Eligible Project Costs</w:t>
            </w:r>
          </w:p>
        </w:tc>
        <w:tc>
          <w:tcPr>
            <w:tcW w:w="7087" w:type="dxa"/>
            <w:gridSpan w:val="3"/>
          </w:tcPr>
          <w:p w:rsidR="00B64F29" w:rsidRPr="00BB2D1D" w:rsidRDefault="00B64F29" w:rsidP="00B64F29">
            <w:pPr>
              <w:jc w:val="both"/>
              <w:rPr>
                <w:b/>
              </w:rPr>
            </w:pPr>
            <w:r w:rsidRPr="007B366B">
              <w:rPr>
                <w:rFonts w:cs="Calibri"/>
                <w:bCs/>
              </w:rPr>
              <w:t>€25,000.00</w:t>
            </w:r>
          </w:p>
        </w:tc>
      </w:tr>
      <w:tr w:rsidR="00B64F29" w:rsidRPr="00BB2D1D" w:rsidTr="00B64F29">
        <w:tc>
          <w:tcPr>
            <w:tcW w:w="3794" w:type="dxa"/>
          </w:tcPr>
          <w:p w:rsidR="00B64F29" w:rsidRPr="00BB2D1D" w:rsidRDefault="00B64F29" w:rsidP="00B64F29">
            <w:pPr>
              <w:spacing w:after="0" w:line="240" w:lineRule="auto"/>
              <w:rPr>
                <w:b/>
              </w:rPr>
            </w:pPr>
            <w:r w:rsidRPr="00BB2D1D">
              <w:rPr>
                <w:b/>
              </w:rPr>
              <w:t>Funding sought by promoter:</w:t>
            </w:r>
          </w:p>
        </w:tc>
        <w:tc>
          <w:tcPr>
            <w:tcW w:w="7087" w:type="dxa"/>
            <w:gridSpan w:val="3"/>
          </w:tcPr>
          <w:p w:rsidR="00B64F29" w:rsidRPr="00BB2D1D" w:rsidRDefault="00B64F29" w:rsidP="00B64F29">
            <w:pPr>
              <w:jc w:val="both"/>
              <w:rPr>
                <w:b/>
              </w:rPr>
            </w:pPr>
            <w:r w:rsidRPr="007B366B">
              <w:rPr>
                <w:rFonts w:cs="Calibri"/>
                <w:bCs/>
              </w:rPr>
              <w:t>The cost of this project is €25,000.00 and the promoter has requested funding of €12,500.00</w:t>
            </w:r>
            <w:r w:rsidRPr="007B366B">
              <w:rPr>
                <w:rFonts w:cs="Calibri"/>
                <w:bCs/>
                <w:i/>
              </w:rPr>
              <w:t xml:space="preserve"> or</w:t>
            </w:r>
            <w:r w:rsidRPr="007B366B">
              <w:rPr>
                <w:rFonts w:cs="Calibri"/>
                <w:bCs/>
              </w:rPr>
              <w:t xml:space="preserve"> 50% of eligible costs whichever is the lesser.  </w:t>
            </w:r>
          </w:p>
        </w:tc>
      </w:tr>
      <w:tr w:rsidR="00B64F29" w:rsidRPr="00BB2D1D" w:rsidTr="00B64F29">
        <w:tc>
          <w:tcPr>
            <w:tcW w:w="3794" w:type="dxa"/>
          </w:tcPr>
          <w:p w:rsidR="00B64F29" w:rsidRPr="003A1AF7" w:rsidRDefault="00B64F29" w:rsidP="00B64F29">
            <w:pPr>
              <w:spacing w:after="0" w:line="240" w:lineRule="auto"/>
              <w:rPr>
                <w:b/>
              </w:rPr>
            </w:pPr>
            <w:r w:rsidRPr="003A1AF7">
              <w:rPr>
                <w:b/>
              </w:rPr>
              <w:t>State one of the following: -</w:t>
            </w:r>
          </w:p>
          <w:p w:rsidR="00B64F29" w:rsidRPr="00BB2D1D" w:rsidRDefault="00B64F29" w:rsidP="00B64F29">
            <w:pPr>
              <w:spacing w:after="0" w:line="240" w:lineRule="auto"/>
              <w:rPr>
                <w:b/>
              </w:rPr>
            </w:pPr>
            <w:r w:rsidRPr="003A1AF7">
              <w:rPr>
                <w:b/>
              </w:rPr>
              <w:t>First Review / Previously Deferred or Not Recommend</w:t>
            </w:r>
          </w:p>
        </w:tc>
        <w:tc>
          <w:tcPr>
            <w:tcW w:w="7087" w:type="dxa"/>
            <w:gridSpan w:val="3"/>
          </w:tcPr>
          <w:p w:rsidR="00B64F29" w:rsidRPr="00BB2D1D" w:rsidRDefault="00B64F29" w:rsidP="00B64F29">
            <w:pPr>
              <w:jc w:val="both"/>
              <w:rPr>
                <w:b/>
              </w:rPr>
            </w:pPr>
            <w:r>
              <w:rPr>
                <w:b/>
              </w:rPr>
              <w:t>First Review</w:t>
            </w:r>
          </w:p>
        </w:tc>
      </w:tr>
      <w:tr w:rsidR="00B64F29" w:rsidRPr="00BB2D1D" w:rsidTr="00B64F29">
        <w:tc>
          <w:tcPr>
            <w:tcW w:w="3794" w:type="dxa"/>
          </w:tcPr>
          <w:p w:rsidR="00B64F29" w:rsidRPr="00BB2D1D" w:rsidRDefault="00B64F29" w:rsidP="00B64F29">
            <w:pPr>
              <w:spacing w:after="0" w:line="240" w:lineRule="auto"/>
              <w:rPr>
                <w:b/>
              </w:rPr>
            </w:pPr>
            <w:r w:rsidRPr="00BB2D1D">
              <w:rPr>
                <w:b/>
              </w:rPr>
              <w:t>Funding recommended by Evaluation Committee:</w:t>
            </w:r>
          </w:p>
        </w:tc>
        <w:tc>
          <w:tcPr>
            <w:tcW w:w="7087" w:type="dxa"/>
            <w:gridSpan w:val="3"/>
          </w:tcPr>
          <w:p w:rsidR="00B64F29" w:rsidRPr="00BB2D1D" w:rsidRDefault="00B64F29" w:rsidP="00B64F29">
            <w:pPr>
              <w:spacing w:after="0" w:line="240" w:lineRule="auto"/>
              <w:ind w:left="-82"/>
              <w:jc w:val="both"/>
              <w:rPr>
                <w:b/>
              </w:rPr>
            </w:pPr>
            <w:r w:rsidRPr="007B366B">
              <w:rPr>
                <w:rFonts w:eastAsia="Times New Roman" w:cs="Calibri"/>
                <w:b/>
                <w:bCs/>
                <w:lang w:val="en-GB"/>
              </w:rPr>
              <w:t>A maximum of €10,000.00</w:t>
            </w:r>
            <w:r w:rsidRPr="007B366B">
              <w:rPr>
                <w:rFonts w:eastAsia="Times New Roman" w:cs="Calibri"/>
                <w:b/>
                <w:bCs/>
                <w:i/>
                <w:lang w:val="en-GB"/>
              </w:rPr>
              <w:t xml:space="preserve"> </w:t>
            </w:r>
            <w:r w:rsidRPr="007B366B">
              <w:rPr>
                <w:rFonts w:eastAsia="Times New Roman" w:cs="Calibri"/>
                <w:b/>
                <w:bCs/>
                <w:lang w:val="en-GB"/>
              </w:rPr>
              <w:t xml:space="preserve">or 40% of eligible expenditure, whichever is the lesser as presented. </w:t>
            </w:r>
          </w:p>
        </w:tc>
      </w:tr>
      <w:tr w:rsidR="00B64F29" w:rsidRPr="00BB2D1D" w:rsidTr="00B64F29">
        <w:tc>
          <w:tcPr>
            <w:tcW w:w="3794" w:type="dxa"/>
          </w:tcPr>
          <w:p w:rsidR="00B64F29" w:rsidRPr="00BB2D1D" w:rsidRDefault="00B64F29" w:rsidP="00B64F29">
            <w:pPr>
              <w:spacing w:after="0" w:line="240" w:lineRule="auto"/>
              <w:rPr>
                <w:b/>
              </w:rPr>
            </w:pPr>
            <w:r w:rsidRPr="00BB2D1D">
              <w:rPr>
                <w:b/>
              </w:rPr>
              <w:t>Details of private funding:</w:t>
            </w:r>
          </w:p>
        </w:tc>
        <w:tc>
          <w:tcPr>
            <w:tcW w:w="7087" w:type="dxa"/>
            <w:gridSpan w:val="3"/>
          </w:tcPr>
          <w:p w:rsidR="00B64F29" w:rsidRPr="00BB2D1D" w:rsidRDefault="00B64F29" w:rsidP="00B64F29">
            <w:pPr>
              <w:jc w:val="both"/>
              <w:rPr>
                <w:b/>
              </w:rPr>
            </w:pPr>
            <w:r w:rsidRPr="007B366B">
              <w:rPr>
                <w:rFonts w:cs="Calibri"/>
                <w:bCs/>
                <w:lang w:val="en-IE"/>
              </w:rPr>
              <w:t>Cash / Money in account</w:t>
            </w:r>
            <w:r w:rsidRPr="007B366B">
              <w:rPr>
                <w:rFonts w:cs="Calibri"/>
                <w:bCs/>
                <w:lang w:val="en-IE"/>
              </w:rPr>
              <w:tab/>
              <w:t>12,500</w:t>
            </w:r>
            <w:r w:rsidRPr="007B366B">
              <w:rPr>
                <w:rFonts w:cs="Calibri"/>
                <w:bCs/>
                <w:lang w:val="en-IE"/>
              </w:rPr>
              <w:tab/>
              <w:t>50%</w:t>
            </w:r>
          </w:p>
        </w:tc>
      </w:tr>
      <w:tr w:rsidR="00B64F29" w:rsidRPr="00BB2D1D" w:rsidTr="00B64F29">
        <w:tc>
          <w:tcPr>
            <w:tcW w:w="3794" w:type="dxa"/>
          </w:tcPr>
          <w:p w:rsidR="00B64F29" w:rsidRPr="00BB2D1D" w:rsidRDefault="00B64F29" w:rsidP="00B64F29">
            <w:pPr>
              <w:spacing w:after="0" w:line="240" w:lineRule="auto"/>
              <w:rPr>
                <w:b/>
              </w:rPr>
            </w:pPr>
            <w:r w:rsidRPr="00BB2D1D">
              <w:rPr>
                <w:b/>
              </w:rPr>
              <w:t xml:space="preserve">Voluntary Labour: YES / NO </w:t>
            </w:r>
            <w:r w:rsidRPr="00BB2D1D">
              <w:t>(If yes provide detail)</w:t>
            </w:r>
          </w:p>
        </w:tc>
        <w:tc>
          <w:tcPr>
            <w:tcW w:w="7087" w:type="dxa"/>
            <w:gridSpan w:val="3"/>
          </w:tcPr>
          <w:p w:rsidR="00B64F29" w:rsidRPr="00BB2D1D" w:rsidRDefault="00B64F29" w:rsidP="00B64F29">
            <w:pPr>
              <w:spacing w:after="0" w:line="240" w:lineRule="auto"/>
              <w:rPr>
                <w:b/>
              </w:rPr>
            </w:pPr>
            <w:r>
              <w:rPr>
                <w:b/>
              </w:rPr>
              <w:t>No</w:t>
            </w:r>
          </w:p>
        </w:tc>
      </w:tr>
      <w:tr w:rsidR="00B64F29" w:rsidRPr="00BB2D1D" w:rsidTr="00B64F29">
        <w:tc>
          <w:tcPr>
            <w:tcW w:w="3794" w:type="dxa"/>
          </w:tcPr>
          <w:p w:rsidR="00B64F29" w:rsidRPr="00BB2D1D" w:rsidRDefault="00B64F29" w:rsidP="00B64F29">
            <w:pPr>
              <w:spacing w:after="0" w:line="240" w:lineRule="auto"/>
              <w:rPr>
                <w:b/>
              </w:rPr>
            </w:pPr>
            <w:r w:rsidRPr="00BB2D1D">
              <w:rPr>
                <w:b/>
              </w:rPr>
              <w:t>Synopsis of project:</w:t>
            </w:r>
          </w:p>
        </w:tc>
        <w:tc>
          <w:tcPr>
            <w:tcW w:w="7087" w:type="dxa"/>
            <w:gridSpan w:val="3"/>
          </w:tcPr>
          <w:p w:rsidR="00B64F29" w:rsidRPr="00BB2D1D" w:rsidRDefault="00B64F29" w:rsidP="00B64F29">
            <w:pPr>
              <w:spacing w:after="0" w:line="240" w:lineRule="auto"/>
              <w:rPr>
                <w:b/>
              </w:rPr>
            </w:pPr>
            <w:r w:rsidRPr="007B366B">
              <w:rPr>
                <w:rFonts w:cs="Calibri"/>
                <w:bCs/>
                <w:lang w:val="en-IE"/>
              </w:rPr>
              <w:t>Purchase of new equipment</w:t>
            </w:r>
          </w:p>
          <w:p w:rsidR="00B64F29" w:rsidRPr="00BB2D1D" w:rsidRDefault="00B64F29" w:rsidP="00B64F29">
            <w:pPr>
              <w:spacing w:after="0" w:line="240" w:lineRule="auto"/>
              <w:rPr>
                <w:b/>
              </w:rPr>
            </w:pPr>
          </w:p>
        </w:tc>
      </w:tr>
      <w:tr w:rsidR="00B64F29" w:rsidRPr="00BB2D1D" w:rsidTr="00B64F29">
        <w:trPr>
          <w:trHeight w:val="78"/>
        </w:trPr>
        <w:tc>
          <w:tcPr>
            <w:tcW w:w="3794" w:type="dxa"/>
            <w:vMerge w:val="restart"/>
          </w:tcPr>
          <w:p w:rsidR="00B64F29" w:rsidRPr="00BB2D1D" w:rsidRDefault="00B64F29" w:rsidP="00B64F29">
            <w:pPr>
              <w:spacing w:after="0" w:line="240" w:lineRule="auto"/>
            </w:pPr>
            <w:r w:rsidRPr="00BB2D1D">
              <w:rPr>
                <w:b/>
              </w:rPr>
              <w:t xml:space="preserve">Detail exactly what WLP will be funding </w:t>
            </w:r>
            <w:r w:rsidRPr="00BB2D1D">
              <w:t>(List items from Project Assessment Report)</w:t>
            </w:r>
          </w:p>
          <w:p w:rsidR="00B64F29" w:rsidRPr="00BB2D1D" w:rsidRDefault="00B64F29" w:rsidP="00B64F29">
            <w:pPr>
              <w:spacing w:after="0" w:line="240" w:lineRule="auto"/>
              <w:rPr>
                <w:b/>
              </w:rPr>
            </w:pPr>
          </w:p>
          <w:p w:rsidR="00B64F29" w:rsidRPr="00BB2D1D" w:rsidRDefault="00B64F29" w:rsidP="00B64F29">
            <w:pPr>
              <w:spacing w:after="0" w:line="240" w:lineRule="auto"/>
              <w:rPr>
                <w:b/>
              </w:rPr>
            </w:pPr>
          </w:p>
          <w:p w:rsidR="00B64F29" w:rsidRPr="00BB2D1D" w:rsidRDefault="00B64F29" w:rsidP="00B64F29">
            <w:pPr>
              <w:spacing w:after="0" w:line="240" w:lineRule="auto"/>
              <w:rPr>
                <w:b/>
              </w:rPr>
            </w:pPr>
          </w:p>
          <w:p w:rsidR="00B64F29" w:rsidRPr="00BB2D1D" w:rsidRDefault="00B64F29" w:rsidP="00B64F29">
            <w:pPr>
              <w:spacing w:after="0" w:line="240" w:lineRule="auto"/>
              <w:rPr>
                <w:b/>
              </w:rPr>
            </w:pPr>
          </w:p>
          <w:p w:rsidR="00B64F29" w:rsidRPr="00BB2D1D" w:rsidRDefault="00B64F29" w:rsidP="00B64F29">
            <w:pPr>
              <w:spacing w:after="0" w:line="240" w:lineRule="auto"/>
              <w:rPr>
                <w:b/>
              </w:rPr>
            </w:pPr>
            <w:r w:rsidRPr="00BB2D1D">
              <w:rPr>
                <w:b/>
              </w:rPr>
              <w:t>Total Funding</w:t>
            </w:r>
          </w:p>
        </w:tc>
        <w:tc>
          <w:tcPr>
            <w:tcW w:w="1984" w:type="dxa"/>
          </w:tcPr>
          <w:p w:rsidR="00B64F29" w:rsidRPr="00BB2D1D" w:rsidRDefault="00B64F29" w:rsidP="00B64F29">
            <w:pPr>
              <w:spacing w:after="0" w:line="240" w:lineRule="auto"/>
              <w:rPr>
                <w:b/>
              </w:rPr>
            </w:pPr>
            <w:r w:rsidRPr="00BB2D1D">
              <w:rPr>
                <w:b/>
              </w:rPr>
              <w:t>Detail</w:t>
            </w:r>
          </w:p>
        </w:tc>
        <w:tc>
          <w:tcPr>
            <w:tcW w:w="1843" w:type="dxa"/>
          </w:tcPr>
          <w:p w:rsidR="00B64F29" w:rsidRPr="00BB2D1D" w:rsidRDefault="00B64F29" w:rsidP="00B64F29">
            <w:pPr>
              <w:spacing w:after="0" w:line="240" w:lineRule="auto"/>
              <w:rPr>
                <w:b/>
              </w:rPr>
            </w:pPr>
            <w:r w:rsidRPr="00BB2D1D">
              <w:rPr>
                <w:b/>
              </w:rPr>
              <w:t>Total Cost (Expenditure)</w:t>
            </w:r>
          </w:p>
        </w:tc>
        <w:tc>
          <w:tcPr>
            <w:tcW w:w="3260" w:type="dxa"/>
          </w:tcPr>
          <w:p w:rsidR="00B64F29" w:rsidRPr="00BB2D1D" w:rsidRDefault="00B64F29" w:rsidP="00B64F29">
            <w:pPr>
              <w:spacing w:after="0" w:line="240" w:lineRule="auto"/>
              <w:rPr>
                <w:b/>
              </w:rPr>
            </w:pPr>
            <w:r w:rsidRPr="00BB2D1D">
              <w:rPr>
                <w:b/>
              </w:rPr>
              <w:t xml:space="preserve">Grant Aid recommend by the Evaluation Committee @ </w:t>
            </w:r>
            <w:r>
              <w:rPr>
                <w:b/>
              </w:rPr>
              <w:t>40</w:t>
            </w:r>
            <w:r w:rsidRPr="00BB2D1D">
              <w:rPr>
                <w:b/>
              </w:rPr>
              <w:t xml:space="preserve"> %</w:t>
            </w:r>
          </w:p>
        </w:tc>
      </w:tr>
      <w:tr w:rsidR="00B64F29" w:rsidRPr="00BB2D1D" w:rsidTr="00B64F29">
        <w:trPr>
          <w:trHeight w:val="77"/>
        </w:trPr>
        <w:tc>
          <w:tcPr>
            <w:tcW w:w="3794" w:type="dxa"/>
            <w:vMerge/>
          </w:tcPr>
          <w:p w:rsidR="00B64F29" w:rsidRPr="00BB2D1D" w:rsidRDefault="00B64F29" w:rsidP="00B64F29">
            <w:pPr>
              <w:spacing w:after="0" w:line="240" w:lineRule="auto"/>
              <w:rPr>
                <w:b/>
              </w:rPr>
            </w:pPr>
          </w:p>
        </w:tc>
        <w:tc>
          <w:tcPr>
            <w:tcW w:w="1984" w:type="dxa"/>
          </w:tcPr>
          <w:p w:rsidR="00B64F29" w:rsidRPr="00BB2D1D" w:rsidRDefault="00B64F29" w:rsidP="00B64F29">
            <w:pPr>
              <w:spacing w:after="0" w:line="240" w:lineRule="auto"/>
              <w:rPr>
                <w:b/>
              </w:rPr>
            </w:pPr>
            <w:r>
              <w:rPr>
                <w:b/>
              </w:rPr>
              <w:t>Auto Bandsaw</w:t>
            </w:r>
          </w:p>
        </w:tc>
        <w:tc>
          <w:tcPr>
            <w:tcW w:w="1843" w:type="dxa"/>
          </w:tcPr>
          <w:p w:rsidR="00B64F29" w:rsidRPr="00BB2D1D" w:rsidRDefault="00B64F29" w:rsidP="00B64F29">
            <w:pPr>
              <w:spacing w:after="0" w:line="240" w:lineRule="auto"/>
              <w:rPr>
                <w:b/>
              </w:rPr>
            </w:pPr>
            <w:r>
              <w:rPr>
                <w:b/>
              </w:rPr>
              <w:t>18,000</w:t>
            </w:r>
          </w:p>
        </w:tc>
        <w:tc>
          <w:tcPr>
            <w:tcW w:w="3260" w:type="dxa"/>
          </w:tcPr>
          <w:p w:rsidR="00B64F29" w:rsidRPr="00BB2D1D" w:rsidRDefault="00B64F29" w:rsidP="00B64F29">
            <w:pPr>
              <w:spacing w:after="0" w:line="240" w:lineRule="auto"/>
              <w:rPr>
                <w:b/>
              </w:rPr>
            </w:pPr>
            <w:r>
              <w:rPr>
                <w:b/>
              </w:rPr>
              <w:t>7,200</w:t>
            </w:r>
          </w:p>
        </w:tc>
      </w:tr>
      <w:tr w:rsidR="00B64F29" w:rsidRPr="00BB2D1D" w:rsidTr="00B64F29">
        <w:trPr>
          <w:trHeight w:val="77"/>
        </w:trPr>
        <w:tc>
          <w:tcPr>
            <w:tcW w:w="3794" w:type="dxa"/>
            <w:vMerge/>
          </w:tcPr>
          <w:p w:rsidR="00B64F29" w:rsidRPr="00BB2D1D" w:rsidRDefault="00B64F29" w:rsidP="00B64F29">
            <w:pPr>
              <w:spacing w:after="0" w:line="240" w:lineRule="auto"/>
              <w:rPr>
                <w:b/>
              </w:rPr>
            </w:pPr>
          </w:p>
        </w:tc>
        <w:tc>
          <w:tcPr>
            <w:tcW w:w="1984" w:type="dxa"/>
          </w:tcPr>
          <w:p w:rsidR="00B64F29" w:rsidRPr="00BB2D1D" w:rsidRDefault="00B64F29" w:rsidP="00B64F29">
            <w:pPr>
              <w:spacing w:after="0" w:line="240" w:lineRule="auto"/>
              <w:rPr>
                <w:b/>
              </w:rPr>
            </w:pPr>
            <w:r>
              <w:rPr>
                <w:b/>
              </w:rPr>
              <w:t>Sirius Bandsaw</w:t>
            </w:r>
          </w:p>
        </w:tc>
        <w:tc>
          <w:tcPr>
            <w:tcW w:w="1843" w:type="dxa"/>
          </w:tcPr>
          <w:p w:rsidR="00B64F29" w:rsidRPr="00BB2D1D" w:rsidRDefault="00B64F29" w:rsidP="00B64F29">
            <w:pPr>
              <w:spacing w:after="0" w:line="240" w:lineRule="auto"/>
              <w:rPr>
                <w:b/>
              </w:rPr>
            </w:pPr>
            <w:r>
              <w:rPr>
                <w:b/>
              </w:rPr>
              <w:t xml:space="preserve">  7,000</w:t>
            </w:r>
          </w:p>
        </w:tc>
        <w:tc>
          <w:tcPr>
            <w:tcW w:w="3260" w:type="dxa"/>
          </w:tcPr>
          <w:p w:rsidR="00B64F29" w:rsidRPr="00BB2D1D" w:rsidRDefault="00B64F29" w:rsidP="00B64F29">
            <w:pPr>
              <w:spacing w:after="0" w:line="240" w:lineRule="auto"/>
              <w:rPr>
                <w:b/>
              </w:rPr>
            </w:pPr>
            <w:r>
              <w:rPr>
                <w:b/>
              </w:rPr>
              <w:t>2,800</w:t>
            </w:r>
          </w:p>
        </w:tc>
      </w:tr>
      <w:tr w:rsidR="00B64F29" w:rsidRPr="00BB2D1D" w:rsidTr="00B64F29">
        <w:trPr>
          <w:trHeight w:val="77"/>
        </w:trPr>
        <w:tc>
          <w:tcPr>
            <w:tcW w:w="3794" w:type="dxa"/>
            <w:vMerge/>
          </w:tcPr>
          <w:p w:rsidR="00B64F29" w:rsidRPr="00BB2D1D" w:rsidRDefault="00B64F29" w:rsidP="00B64F29">
            <w:pPr>
              <w:spacing w:after="0" w:line="240" w:lineRule="auto"/>
              <w:rPr>
                <w:b/>
              </w:rPr>
            </w:pPr>
          </w:p>
        </w:tc>
        <w:tc>
          <w:tcPr>
            <w:tcW w:w="1984" w:type="dxa"/>
          </w:tcPr>
          <w:p w:rsidR="00B64F29" w:rsidRPr="00BB2D1D" w:rsidRDefault="00B64F29" w:rsidP="00B64F29">
            <w:pPr>
              <w:spacing w:after="0" w:line="240" w:lineRule="auto"/>
              <w:rPr>
                <w:b/>
              </w:rPr>
            </w:pPr>
          </w:p>
        </w:tc>
        <w:tc>
          <w:tcPr>
            <w:tcW w:w="1843" w:type="dxa"/>
          </w:tcPr>
          <w:p w:rsidR="00B64F29" w:rsidRPr="00BB2D1D" w:rsidRDefault="00B64F29" w:rsidP="00B64F29">
            <w:pPr>
              <w:spacing w:after="0" w:line="240" w:lineRule="auto"/>
              <w:rPr>
                <w:b/>
              </w:rPr>
            </w:pPr>
          </w:p>
        </w:tc>
        <w:tc>
          <w:tcPr>
            <w:tcW w:w="3260" w:type="dxa"/>
          </w:tcPr>
          <w:p w:rsidR="00B64F29" w:rsidRPr="00BB2D1D" w:rsidRDefault="00B64F29" w:rsidP="00B64F29">
            <w:pPr>
              <w:spacing w:after="0" w:line="240" w:lineRule="auto"/>
              <w:rPr>
                <w:b/>
              </w:rPr>
            </w:pPr>
          </w:p>
        </w:tc>
      </w:tr>
      <w:tr w:rsidR="00B64F29" w:rsidRPr="00BB2D1D" w:rsidTr="00B64F29">
        <w:trPr>
          <w:trHeight w:val="77"/>
        </w:trPr>
        <w:tc>
          <w:tcPr>
            <w:tcW w:w="3794" w:type="dxa"/>
            <w:vMerge/>
          </w:tcPr>
          <w:p w:rsidR="00B64F29" w:rsidRPr="00BB2D1D" w:rsidRDefault="00B64F29" w:rsidP="00B64F29">
            <w:pPr>
              <w:spacing w:after="0" w:line="240" w:lineRule="auto"/>
              <w:rPr>
                <w:b/>
              </w:rPr>
            </w:pPr>
          </w:p>
        </w:tc>
        <w:tc>
          <w:tcPr>
            <w:tcW w:w="1984" w:type="dxa"/>
          </w:tcPr>
          <w:p w:rsidR="00B64F29" w:rsidRPr="00BB2D1D" w:rsidRDefault="00B64F29" w:rsidP="00B64F29">
            <w:pPr>
              <w:spacing w:after="0" w:line="240" w:lineRule="auto"/>
              <w:rPr>
                <w:b/>
              </w:rPr>
            </w:pPr>
          </w:p>
        </w:tc>
        <w:tc>
          <w:tcPr>
            <w:tcW w:w="1843" w:type="dxa"/>
          </w:tcPr>
          <w:p w:rsidR="00B64F29" w:rsidRPr="00BB2D1D" w:rsidRDefault="00B64F29" w:rsidP="00B64F29">
            <w:pPr>
              <w:spacing w:after="0" w:line="240" w:lineRule="auto"/>
              <w:rPr>
                <w:b/>
              </w:rPr>
            </w:pPr>
          </w:p>
        </w:tc>
        <w:tc>
          <w:tcPr>
            <w:tcW w:w="3260" w:type="dxa"/>
          </w:tcPr>
          <w:p w:rsidR="00B64F29" w:rsidRPr="00BB2D1D" w:rsidRDefault="00B64F29" w:rsidP="00B64F29">
            <w:pPr>
              <w:spacing w:after="0" w:line="240" w:lineRule="auto"/>
              <w:rPr>
                <w:b/>
              </w:rPr>
            </w:pPr>
          </w:p>
        </w:tc>
      </w:tr>
      <w:tr w:rsidR="00B64F29" w:rsidRPr="00BB2D1D" w:rsidTr="00B64F29">
        <w:trPr>
          <w:trHeight w:val="77"/>
        </w:trPr>
        <w:tc>
          <w:tcPr>
            <w:tcW w:w="3794" w:type="dxa"/>
            <w:vMerge/>
          </w:tcPr>
          <w:p w:rsidR="00B64F29" w:rsidRPr="00BB2D1D" w:rsidRDefault="00B64F29" w:rsidP="00B64F29">
            <w:pPr>
              <w:spacing w:after="0" w:line="240" w:lineRule="auto"/>
              <w:rPr>
                <w:b/>
              </w:rPr>
            </w:pPr>
          </w:p>
        </w:tc>
        <w:tc>
          <w:tcPr>
            <w:tcW w:w="1984" w:type="dxa"/>
          </w:tcPr>
          <w:p w:rsidR="00B64F29" w:rsidRPr="00BB2D1D" w:rsidRDefault="00B64F29" w:rsidP="00B64F29">
            <w:pPr>
              <w:spacing w:after="0" w:line="240" w:lineRule="auto"/>
              <w:rPr>
                <w:b/>
              </w:rPr>
            </w:pPr>
          </w:p>
        </w:tc>
        <w:tc>
          <w:tcPr>
            <w:tcW w:w="1843" w:type="dxa"/>
          </w:tcPr>
          <w:p w:rsidR="00B64F29" w:rsidRPr="00BB2D1D" w:rsidRDefault="00B64F29" w:rsidP="00B64F29">
            <w:pPr>
              <w:spacing w:after="0" w:line="240" w:lineRule="auto"/>
              <w:rPr>
                <w:b/>
              </w:rPr>
            </w:pPr>
          </w:p>
        </w:tc>
        <w:tc>
          <w:tcPr>
            <w:tcW w:w="3260" w:type="dxa"/>
          </w:tcPr>
          <w:p w:rsidR="00B64F29" w:rsidRPr="00BB2D1D" w:rsidRDefault="00B64F29" w:rsidP="00B64F29">
            <w:pPr>
              <w:spacing w:after="0" w:line="240" w:lineRule="auto"/>
              <w:rPr>
                <w:b/>
              </w:rPr>
            </w:pPr>
          </w:p>
        </w:tc>
      </w:tr>
      <w:tr w:rsidR="00B64F29" w:rsidRPr="00BB2D1D" w:rsidTr="00B64F29">
        <w:trPr>
          <w:trHeight w:val="77"/>
        </w:trPr>
        <w:tc>
          <w:tcPr>
            <w:tcW w:w="3794" w:type="dxa"/>
            <w:vMerge/>
          </w:tcPr>
          <w:p w:rsidR="00B64F29" w:rsidRPr="00BB2D1D" w:rsidRDefault="00B64F29" w:rsidP="00B64F29">
            <w:pPr>
              <w:spacing w:after="0" w:line="240" w:lineRule="auto"/>
              <w:rPr>
                <w:b/>
              </w:rPr>
            </w:pPr>
          </w:p>
        </w:tc>
        <w:tc>
          <w:tcPr>
            <w:tcW w:w="1984" w:type="dxa"/>
          </w:tcPr>
          <w:p w:rsidR="00B64F29" w:rsidRPr="00BB2D1D" w:rsidRDefault="00B64F29" w:rsidP="00B64F29">
            <w:pPr>
              <w:spacing w:after="0" w:line="240" w:lineRule="auto"/>
              <w:rPr>
                <w:b/>
              </w:rPr>
            </w:pPr>
          </w:p>
        </w:tc>
        <w:tc>
          <w:tcPr>
            <w:tcW w:w="1843" w:type="dxa"/>
          </w:tcPr>
          <w:p w:rsidR="00B64F29" w:rsidRPr="00BB2D1D" w:rsidRDefault="00B64F29" w:rsidP="00B64F29">
            <w:pPr>
              <w:spacing w:after="0" w:line="240" w:lineRule="auto"/>
              <w:rPr>
                <w:b/>
              </w:rPr>
            </w:pPr>
            <w:r>
              <w:rPr>
                <w:b/>
              </w:rPr>
              <w:t>25,000</w:t>
            </w:r>
          </w:p>
        </w:tc>
        <w:tc>
          <w:tcPr>
            <w:tcW w:w="3260" w:type="dxa"/>
          </w:tcPr>
          <w:p w:rsidR="00B64F29" w:rsidRPr="00BB2D1D" w:rsidRDefault="00B64F29" w:rsidP="00B64F29">
            <w:pPr>
              <w:spacing w:after="0" w:line="240" w:lineRule="auto"/>
              <w:rPr>
                <w:b/>
              </w:rPr>
            </w:pPr>
            <w:r>
              <w:rPr>
                <w:b/>
              </w:rPr>
              <w:t>10,000</w:t>
            </w:r>
          </w:p>
        </w:tc>
      </w:tr>
      <w:tr w:rsidR="00B64F29" w:rsidRPr="00BB2D1D" w:rsidTr="00B64F29">
        <w:tc>
          <w:tcPr>
            <w:tcW w:w="3794" w:type="dxa"/>
          </w:tcPr>
          <w:p w:rsidR="00B64F29" w:rsidRPr="00BB2D1D" w:rsidRDefault="00B64F29" w:rsidP="00B64F29">
            <w:pPr>
              <w:spacing w:after="0" w:line="240" w:lineRule="auto"/>
              <w:rPr>
                <w:b/>
              </w:rPr>
            </w:pPr>
            <w:r w:rsidRPr="00BB2D1D">
              <w:rPr>
                <w:b/>
              </w:rPr>
              <w:t>Was an assessment completed?: Date: ________________</w:t>
            </w:r>
          </w:p>
        </w:tc>
        <w:tc>
          <w:tcPr>
            <w:tcW w:w="7087" w:type="dxa"/>
            <w:gridSpan w:val="3"/>
          </w:tcPr>
          <w:p w:rsidR="00B64F29" w:rsidRPr="007B366B" w:rsidRDefault="00B64F29" w:rsidP="00B64F29">
            <w:pPr>
              <w:spacing w:after="0" w:line="240" w:lineRule="auto"/>
              <w:jc w:val="both"/>
              <w:rPr>
                <w:rFonts w:eastAsia="Times New Roman" w:cs="Calibri"/>
                <w:bCs/>
                <w:lang w:val="en-IE"/>
              </w:rPr>
            </w:pPr>
            <w:r w:rsidRPr="007B366B">
              <w:rPr>
                <w:rFonts w:eastAsia="Times New Roman" w:cs="Calibri"/>
                <w:bCs/>
                <w:lang w:val="en-IE"/>
              </w:rPr>
              <w:t>The Evaluation Committee agreed that the project assessment was completed on the 15/02/2021</w:t>
            </w:r>
          </w:p>
          <w:p w:rsidR="00B64F29" w:rsidRPr="00BB2D1D" w:rsidRDefault="00B64F29" w:rsidP="00B64F29">
            <w:pPr>
              <w:spacing w:after="0" w:line="240" w:lineRule="auto"/>
              <w:rPr>
                <w:b/>
              </w:rPr>
            </w:pPr>
          </w:p>
        </w:tc>
      </w:tr>
      <w:tr w:rsidR="00B64F29" w:rsidRPr="00BB2D1D" w:rsidTr="00B64F29">
        <w:tc>
          <w:tcPr>
            <w:tcW w:w="3794" w:type="dxa"/>
          </w:tcPr>
          <w:p w:rsidR="00B64F29" w:rsidRPr="00BB2D1D" w:rsidRDefault="00B64F29" w:rsidP="00B64F29">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rsidR="00B64F29" w:rsidRPr="00BB2D1D" w:rsidRDefault="00B64F29" w:rsidP="00B64F29">
            <w:pPr>
              <w:spacing w:after="0" w:line="240" w:lineRule="auto"/>
              <w:rPr>
                <w:b/>
              </w:rPr>
            </w:pPr>
            <w:r w:rsidRPr="007B366B">
              <w:rPr>
                <w:rFonts w:cs="Calibri"/>
                <w:bCs/>
              </w:rPr>
              <w:t>The Evaluation Committee agreed that the promoters followed Category 2 Leader Specific Guidelines.</w:t>
            </w:r>
          </w:p>
        </w:tc>
      </w:tr>
      <w:tr w:rsidR="00B64F29" w:rsidRPr="00BB2D1D" w:rsidTr="00B64F29">
        <w:tc>
          <w:tcPr>
            <w:tcW w:w="3794" w:type="dxa"/>
          </w:tcPr>
          <w:p w:rsidR="00B64F29" w:rsidRPr="00BB2D1D" w:rsidRDefault="00B64F29" w:rsidP="00B64F29">
            <w:pPr>
              <w:spacing w:after="0" w:line="240" w:lineRule="auto"/>
              <w:rPr>
                <w:b/>
              </w:rPr>
            </w:pPr>
            <w:r w:rsidRPr="00BB2D1D">
              <w:rPr>
                <w:b/>
              </w:rPr>
              <w:t xml:space="preserve">Where the procurement process </w:t>
            </w:r>
            <w:r w:rsidRPr="00BB2D1D">
              <w:rPr>
                <w:b/>
              </w:rPr>
              <w:lastRenderedPageBreak/>
              <w:t>resulted in less than 3 quotes, the EC must show the additional steps taken to ensure the reasonableness of costs:</w:t>
            </w:r>
          </w:p>
        </w:tc>
        <w:tc>
          <w:tcPr>
            <w:tcW w:w="7087" w:type="dxa"/>
            <w:gridSpan w:val="3"/>
          </w:tcPr>
          <w:p w:rsidR="00B64F29" w:rsidRPr="00BB2D1D" w:rsidRDefault="00B64F29" w:rsidP="00B64F29">
            <w:pPr>
              <w:spacing w:after="0" w:line="240" w:lineRule="auto"/>
              <w:rPr>
                <w:b/>
              </w:rPr>
            </w:pPr>
            <w:r>
              <w:rPr>
                <w:b/>
              </w:rPr>
              <w:lastRenderedPageBreak/>
              <w:t>N/A</w:t>
            </w:r>
          </w:p>
        </w:tc>
      </w:tr>
      <w:tr w:rsidR="00B64F29" w:rsidRPr="00BB2D1D" w:rsidTr="00B64F29">
        <w:tc>
          <w:tcPr>
            <w:tcW w:w="3794" w:type="dxa"/>
          </w:tcPr>
          <w:p w:rsidR="00B64F29" w:rsidRPr="00BB2D1D" w:rsidRDefault="00B64F29" w:rsidP="00B64F29">
            <w:pPr>
              <w:spacing w:after="0" w:line="240" w:lineRule="auto"/>
              <w:rPr>
                <w:b/>
              </w:rPr>
            </w:pPr>
            <w:r w:rsidRPr="00BB2D1D">
              <w:rPr>
                <w:b/>
              </w:rPr>
              <w:lastRenderedPageBreak/>
              <w:t>Innovative Element of the project:</w:t>
            </w:r>
          </w:p>
        </w:tc>
        <w:tc>
          <w:tcPr>
            <w:tcW w:w="7087" w:type="dxa"/>
            <w:gridSpan w:val="3"/>
          </w:tcPr>
          <w:p w:rsidR="00B64F29" w:rsidRPr="00BB2D1D" w:rsidRDefault="00B64F29" w:rsidP="00B64F29">
            <w:pPr>
              <w:spacing w:after="0" w:line="240" w:lineRule="auto"/>
              <w:rPr>
                <w:b/>
              </w:rPr>
            </w:pPr>
            <w:r w:rsidRPr="007B366B">
              <w:rPr>
                <w:rFonts w:cs="Calibri"/>
                <w:bCs/>
                <w:lang w:val="en-IE"/>
              </w:rPr>
              <w:t>The promoters continually try to progress using new technologies to adapt their business to changing markets.</w:t>
            </w:r>
          </w:p>
        </w:tc>
      </w:tr>
      <w:tr w:rsidR="00B64F29" w:rsidRPr="00BB2D1D" w:rsidTr="00B64F29">
        <w:tc>
          <w:tcPr>
            <w:tcW w:w="3794" w:type="dxa"/>
          </w:tcPr>
          <w:p w:rsidR="00B64F29" w:rsidRPr="00BB2D1D" w:rsidRDefault="00B64F29" w:rsidP="00B64F29">
            <w:pPr>
              <w:spacing w:after="0" w:line="240" w:lineRule="auto"/>
              <w:rPr>
                <w:b/>
              </w:rPr>
            </w:pPr>
            <w:r w:rsidRPr="00BB2D1D">
              <w:rPr>
                <w:b/>
              </w:rPr>
              <w:t>Consideration of Deadweight:</w:t>
            </w:r>
          </w:p>
        </w:tc>
        <w:tc>
          <w:tcPr>
            <w:tcW w:w="7087" w:type="dxa"/>
            <w:gridSpan w:val="3"/>
          </w:tcPr>
          <w:p w:rsidR="00B64F29" w:rsidRPr="007B366B" w:rsidRDefault="00B64F29" w:rsidP="00B64F29">
            <w:pPr>
              <w:spacing w:after="0" w:line="240" w:lineRule="auto"/>
              <w:jc w:val="both"/>
              <w:rPr>
                <w:rFonts w:eastAsia="Times New Roman" w:cs="Calibri"/>
                <w:bCs/>
                <w:lang w:val="en-IE"/>
              </w:rPr>
            </w:pPr>
            <w:r w:rsidRPr="007B366B">
              <w:rPr>
                <w:rFonts w:eastAsia="Times New Roman" w:cs="Calibri"/>
                <w:bCs/>
                <w:lang w:val="en-IE"/>
              </w:rPr>
              <w:t xml:space="preserve">The Evaluation Committee agreed that the promoters should be encouraged to progress but to address deadweight reduced grant aid to 40%.  </w:t>
            </w:r>
          </w:p>
          <w:p w:rsidR="00B64F29" w:rsidRPr="00BB2D1D" w:rsidRDefault="00B64F29" w:rsidP="00B64F29">
            <w:pPr>
              <w:spacing w:after="0" w:line="240" w:lineRule="auto"/>
              <w:rPr>
                <w:b/>
              </w:rPr>
            </w:pPr>
            <w:r w:rsidRPr="007B366B">
              <w:rPr>
                <w:rFonts w:eastAsia="Times New Roman" w:cs="Calibri"/>
                <w:bCs/>
                <w:lang w:val="en-IE"/>
              </w:rPr>
              <w:t xml:space="preserve">It is important for Companies such as this on to invest promptly in new technologies                       </w:t>
            </w:r>
          </w:p>
        </w:tc>
      </w:tr>
      <w:tr w:rsidR="00B64F29" w:rsidRPr="00BB2D1D" w:rsidTr="00B64F29">
        <w:tc>
          <w:tcPr>
            <w:tcW w:w="3794" w:type="dxa"/>
          </w:tcPr>
          <w:p w:rsidR="00B64F29" w:rsidRPr="00BB2D1D" w:rsidRDefault="00B64F29" w:rsidP="00B64F29">
            <w:pPr>
              <w:spacing w:after="0" w:line="240" w:lineRule="auto"/>
              <w:rPr>
                <w:b/>
              </w:rPr>
            </w:pPr>
            <w:r w:rsidRPr="00BB2D1D">
              <w:rPr>
                <w:b/>
              </w:rPr>
              <w:t>Consideration of Displacement:</w:t>
            </w:r>
          </w:p>
        </w:tc>
        <w:tc>
          <w:tcPr>
            <w:tcW w:w="7087" w:type="dxa"/>
            <w:gridSpan w:val="3"/>
          </w:tcPr>
          <w:p w:rsidR="00B64F29" w:rsidRPr="00BB2D1D" w:rsidRDefault="00B64F29" w:rsidP="00B64F29">
            <w:pPr>
              <w:spacing w:after="0" w:line="240" w:lineRule="auto"/>
              <w:rPr>
                <w:b/>
              </w:rPr>
            </w:pPr>
            <w:r w:rsidRPr="007B366B">
              <w:rPr>
                <w:rFonts w:cs="Calibri"/>
                <w:bCs/>
                <w:lang w:val="en-IE"/>
              </w:rPr>
              <w:t xml:space="preserve">Displacement is not an issue as the promoters have developed their own niches and areas of expertise.  </w:t>
            </w:r>
          </w:p>
        </w:tc>
      </w:tr>
      <w:tr w:rsidR="00B64F29" w:rsidRPr="00BB2D1D" w:rsidTr="00B64F29">
        <w:tc>
          <w:tcPr>
            <w:tcW w:w="3794" w:type="dxa"/>
          </w:tcPr>
          <w:p w:rsidR="00B64F29" w:rsidRPr="00BB2D1D" w:rsidRDefault="00B64F29" w:rsidP="00B64F29">
            <w:pPr>
              <w:spacing w:after="0" w:line="240" w:lineRule="auto"/>
              <w:rPr>
                <w:b/>
              </w:rPr>
            </w:pPr>
            <w:r w:rsidRPr="00BB2D1D">
              <w:rPr>
                <w:b/>
              </w:rPr>
              <w:t>Economic justification for project:</w:t>
            </w:r>
          </w:p>
        </w:tc>
        <w:tc>
          <w:tcPr>
            <w:tcW w:w="7087" w:type="dxa"/>
            <w:gridSpan w:val="3"/>
          </w:tcPr>
          <w:p w:rsidR="00B64F29" w:rsidRPr="00BB2D1D" w:rsidRDefault="00B64F29" w:rsidP="00B64F29">
            <w:pPr>
              <w:spacing w:after="0" w:line="240" w:lineRule="auto"/>
              <w:rPr>
                <w:b/>
              </w:rPr>
            </w:pPr>
            <w:r w:rsidRPr="00CA1D56">
              <w:rPr>
                <w:rFonts w:cs="Calibri"/>
                <w:bCs/>
                <w:lang w:val="en-IE"/>
              </w:rPr>
              <w:t>The project fits the Local Development Strategy plan for Enterprise Development.</w:t>
            </w:r>
          </w:p>
        </w:tc>
      </w:tr>
      <w:tr w:rsidR="00B64F29" w:rsidRPr="00BB2D1D" w:rsidTr="00B64F29">
        <w:tc>
          <w:tcPr>
            <w:tcW w:w="3794" w:type="dxa"/>
          </w:tcPr>
          <w:p w:rsidR="00B64F29" w:rsidRPr="00BB2D1D" w:rsidRDefault="00B64F29" w:rsidP="00B64F29">
            <w:pPr>
              <w:spacing w:after="0" w:line="240" w:lineRule="auto"/>
              <w:rPr>
                <w:b/>
              </w:rPr>
            </w:pPr>
            <w:r w:rsidRPr="00BB2D1D">
              <w:rPr>
                <w:b/>
              </w:rPr>
              <w:t>Average Score for Project:</w:t>
            </w:r>
          </w:p>
        </w:tc>
        <w:tc>
          <w:tcPr>
            <w:tcW w:w="7087" w:type="dxa"/>
            <w:gridSpan w:val="3"/>
          </w:tcPr>
          <w:p w:rsidR="00B64F29" w:rsidRPr="00BB2D1D" w:rsidRDefault="00B64F29" w:rsidP="00B64F29">
            <w:pPr>
              <w:spacing w:after="0" w:line="240" w:lineRule="auto"/>
              <w:rPr>
                <w:b/>
              </w:rPr>
            </w:pPr>
            <w:r w:rsidRPr="00CA1D56">
              <w:rPr>
                <w:rFonts w:cs="Calibri"/>
                <w:bCs/>
              </w:rPr>
              <w:t>77/ 100 (3)</w:t>
            </w:r>
          </w:p>
        </w:tc>
      </w:tr>
      <w:tr w:rsidR="00B64F29" w:rsidRPr="00BB2D1D" w:rsidTr="00B64F29">
        <w:tc>
          <w:tcPr>
            <w:tcW w:w="3794" w:type="dxa"/>
          </w:tcPr>
          <w:p w:rsidR="00B64F29" w:rsidRPr="00BB2D1D" w:rsidRDefault="00B64F29" w:rsidP="00B64F29">
            <w:pPr>
              <w:spacing w:after="0" w:line="240" w:lineRule="auto"/>
              <w:rPr>
                <w:b/>
              </w:rPr>
            </w:pPr>
            <w:r w:rsidRPr="00BB2D1D">
              <w:rPr>
                <w:b/>
              </w:rPr>
              <w:t>% level of aid &amp; ceiling:</w:t>
            </w:r>
          </w:p>
        </w:tc>
        <w:tc>
          <w:tcPr>
            <w:tcW w:w="7087" w:type="dxa"/>
            <w:gridSpan w:val="3"/>
          </w:tcPr>
          <w:p w:rsidR="00B64F29" w:rsidRPr="00BB2D1D" w:rsidRDefault="00B64F29" w:rsidP="00B64F29">
            <w:pPr>
              <w:spacing w:after="0" w:line="240" w:lineRule="auto"/>
              <w:rPr>
                <w:b/>
              </w:rPr>
            </w:pPr>
            <w:r w:rsidRPr="00752F42">
              <w:rPr>
                <w:rFonts w:cs="Calibri"/>
                <w:b/>
                <w:bCs/>
              </w:rPr>
              <w:t>A maximum of €10,000.00</w:t>
            </w:r>
            <w:r w:rsidRPr="00752F42">
              <w:rPr>
                <w:rFonts w:cs="Calibri"/>
                <w:b/>
                <w:bCs/>
                <w:i/>
              </w:rPr>
              <w:t xml:space="preserve"> </w:t>
            </w:r>
            <w:r w:rsidRPr="00752F42">
              <w:rPr>
                <w:rFonts w:cs="Calibri"/>
                <w:b/>
                <w:bCs/>
              </w:rPr>
              <w:t>or 40% of eligible expenditure, whichever is the lesser</w:t>
            </w:r>
          </w:p>
        </w:tc>
      </w:tr>
      <w:tr w:rsidR="00B64F29" w:rsidRPr="00BB2D1D" w:rsidTr="00B64F29">
        <w:tc>
          <w:tcPr>
            <w:tcW w:w="3794" w:type="dxa"/>
          </w:tcPr>
          <w:p w:rsidR="00B64F29" w:rsidRPr="00BB2D1D" w:rsidRDefault="00B64F29" w:rsidP="00B64F29">
            <w:pPr>
              <w:spacing w:after="0" w:line="240" w:lineRule="auto"/>
              <w:rPr>
                <w:b/>
              </w:rPr>
            </w:pPr>
            <w:r w:rsidRPr="00BB2D1D">
              <w:rPr>
                <w:b/>
              </w:rPr>
              <w:t>E. C. Executive Summary/Rationale for Funding</w:t>
            </w:r>
          </w:p>
        </w:tc>
        <w:tc>
          <w:tcPr>
            <w:tcW w:w="7087" w:type="dxa"/>
            <w:gridSpan w:val="3"/>
          </w:tcPr>
          <w:p w:rsidR="00B64F29" w:rsidRPr="00BB2D1D" w:rsidRDefault="00B64F29" w:rsidP="00B64F29">
            <w:pPr>
              <w:spacing w:after="0" w:line="240" w:lineRule="auto"/>
              <w:rPr>
                <w:b/>
              </w:rPr>
            </w:pPr>
            <w:r w:rsidRPr="00BB2D1D">
              <w:rPr>
                <w:b/>
              </w:rPr>
              <w:t>The Evaluation Committee agreed to recommend funding this project for the following reasons:-</w:t>
            </w:r>
          </w:p>
          <w:p w:rsidR="00B64F29" w:rsidRPr="00CA1D56" w:rsidRDefault="00B64F29" w:rsidP="00B64F29">
            <w:pPr>
              <w:numPr>
                <w:ilvl w:val="0"/>
                <w:numId w:val="14"/>
              </w:numPr>
              <w:spacing w:after="0" w:line="240" w:lineRule="auto"/>
              <w:jc w:val="both"/>
              <w:rPr>
                <w:rFonts w:cs="Calibri"/>
                <w:bCs/>
              </w:rPr>
            </w:pPr>
            <w:r w:rsidRPr="00CA1D56">
              <w:rPr>
                <w:rFonts w:cs="Calibri"/>
                <w:bCs/>
              </w:rPr>
              <w:t>The project scored 77/100</w:t>
            </w:r>
          </w:p>
          <w:p w:rsidR="00B64F29" w:rsidRPr="00CA1D56" w:rsidRDefault="00B64F29" w:rsidP="00B64F29">
            <w:pPr>
              <w:numPr>
                <w:ilvl w:val="0"/>
                <w:numId w:val="14"/>
              </w:numPr>
              <w:spacing w:after="0" w:line="240" w:lineRule="auto"/>
              <w:jc w:val="both"/>
              <w:rPr>
                <w:rFonts w:cs="Calibri"/>
                <w:bCs/>
              </w:rPr>
            </w:pPr>
            <w:r w:rsidRPr="00CA1D56">
              <w:rPr>
                <w:rFonts w:cs="Calibri"/>
                <w:bCs/>
              </w:rPr>
              <w:t>Funding supports existing employment and may create one additional job if new contracts are secured</w:t>
            </w:r>
          </w:p>
          <w:p w:rsidR="00B64F29" w:rsidRPr="00BB2D1D" w:rsidRDefault="00B64F29" w:rsidP="00B64F29">
            <w:pPr>
              <w:pStyle w:val="ListParagraph"/>
              <w:numPr>
                <w:ilvl w:val="0"/>
                <w:numId w:val="14"/>
              </w:numPr>
              <w:spacing w:after="0" w:line="240" w:lineRule="auto"/>
              <w:rPr>
                <w:b/>
              </w:rPr>
            </w:pPr>
            <w:r w:rsidRPr="00CA1D56">
              <w:rPr>
                <w:rFonts w:cs="Calibri"/>
                <w:bCs/>
              </w:rPr>
              <w:t>The project fits the Local Development Plan (LDS) for supporting enterprise development</w:t>
            </w:r>
          </w:p>
        </w:tc>
      </w:tr>
    </w:tbl>
    <w:p w:rsidR="00B64F29" w:rsidRPr="007D23B2" w:rsidRDefault="00B64F29" w:rsidP="00B64F29">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3"/>
        <w:gridCol w:w="1589"/>
        <w:gridCol w:w="2475"/>
        <w:gridCol w:w="4099"/>
      </w:tblGrid>
      <w:tr w:rsidR="00B64F29" w:rsidRPr="00BB2D1D" w:rsidTr="00B64F29">
        <w:tc>
          <w:tcPr>
            <w:tcW w:w="1526" w:type="dxa"/>
          </w:tcPr>
          <w:p w:rsidR="00B64F29" w:rsidRPr="00BB2D1D" w:rsidRDefault="00B64F29" w:rsidP="00B64F29">
            <w:pPr>
              <w:rPr>
                <w:b/>
              </w:rPr>
            </w:pPr>
            <w:r w:rsidRPr="00BB2D1D">
              <w:rPr>
                <w:b/>
              </w:rPr>
              <w:t>Jobs Created</w:t>
            </w:r>
          </w:p>
        </w:tc>
        <w:tc>
          <w:tcPr>
            <w:tcW w:w="1701" w:type="dxa"/>
          </w:tcPr>
          <w:p w:rsidR="00B64F29" w:rsidRPr="00BB2D1D" w:rsidRDefault="00B64F29" w:rsidP="00B64F29">
            <w:pPr>
              <w:rPr>
                <w:b/>
              </w:rPr>
            </w:pPr>
            <w:r w:rsidRPr="00BB2D1D">
              <w:rPr>
                <w:b/>
              </w:rPr>
              <w:t>Jobs Sustained</w:t>
            </w:r>
          </w:p>
        </w:tc>
        <w:tc>
          <w:tcPr>
            <w:tcW w:w="2835" w:type="dxa"/>
          </w:tcPr>
          <w:p w:rsidR="00B64F29" w:rsidRPr="00BB2D1D" w:rsidRDefault="00B64F29" w:rsidP="00B64F29">
            <w:pPr>
              <w:rPr>
                <w:b/>
              </w:rPr>
            </w:pPr>
            <w:r w:rsidRPr="00BB2D1D">
              <w:rPr>
                <w:b/>
              </w:rPr>
              <w:t>Match Funding</w:t>
            </w:r>
          </w:p>
        </w:tc>
        <w:tc>
          <w:tcPr>
            <w:tcW w:w="4819" w:type="dxa"/>
          </w:tcPr>
          <w:p w:rsidR="00B64F29" w:rsidRPr="00BB2D1D" w:rsidRDefault="00B64F29" w:rsidP="00B64F29">
            <w:pPr>
              <w:rPr>
                <w:b/>
              </w:rPr>
            </w:pPr>
            <w:r w:rsidRPr="00BB2D1D">
              <w:rPr>
                <w:b/>
              </w:rPr>
              <w:t>Previous Grant Aid Received</w:t>
            </w:r>
          </w:p>
        </w:tc>
      </w:tr>
      <w:tr w:rsidR="00B64F29" w:rsidRPr="00BB2D1D" w:rsidTr="00B64F29">
        <w:trPr>
          <w:trHeight w:val="170"/>
        </w:trPr>
        <w:tc>
          <w:tcPr>
            <w:tcW w:w="1526" w:type="dxa"/>
            <w:vMerge w:val="restart"/>
          </w:tcPr>
          <w:p w:rsidR="00B64F29" w:rsidRPr="00BB2D1D" w:rsidRDefault="00B64F29" w:rsidP="00B64F29">
            <w:pPr>
              <w:rPr>
                <w:b/>
              </w:rPr>
            </w:pPr>
            <w:r>
              <w:rPr>
                <w:b/>
              </w:rPr>
              <w:t>4</w:t>
            </w:r>
          </w:p>
        </w:tc>
        <w:tc>
          <w:tcPr>
            <w:tcW w:w="1701" w:type="dxa"/>
            <w:vMerge w:val="restart"/>
          </w:tcPr>
          <w:p w:rsidR="00B64F29" w:rsidRPr="00BB2D1D" w:rsidRDefault="00B64F29" w:rsidP="00B64F29">
            <w:pPr>
              <w:rPr>
                <w:b/>
              </w:rPr>
            </w:pPr>
            <w:r>
              <w:rPr>
                <w:b/>
              </w:rPr>
              <w:t>22</w:t>
            </w:r>
          </w:p>
        </w:tc>
        <w:tc>
          <w:tcPr>
            <w:tcW w:w="2835" w:type="dxa"/>
          </w:tcPr>
          <w:p w:rsidR="00B64F29" w:rsidRPr="00BB2D1D" w:rsidRDefault="00B64F29" w:rsidP="00B64F29">
            <w:pPr>
              <w:rPr>
                <w:b/>
              </w:rPr>
            </w:pPr>
            <w:r>
              <w:rPr>
                <w:b/>
              </w:rPr>
              <w:t>Yes</w:t>
            </w:r>
          </w:p>
        </w:tc>
        <w:tc>
          <w:tcPr>
            <w:tcW w:w="4819" w:type="dxa"/>
          </w:tcPr>
          <w:p w:rsidR="00B64F29" w:rsidRPr="00BB2D1D" w:rsidRDefault="00B64F29" w:rsidP="00B64F29">
            <w:pPr>
              <w:rPr>
                <w:b/>
              </w:rPr>
            </w:pPr>
            <w:r>
              <w:rPr>
                <w:b/>
              </w:rPr>
              <w:t>2019</w:t>
            </w:r>
          </w:p>
        </w:tc>
      </w:tr>
      <w:tr w:rsidR="00B64F29" w:rsidRPr="00BB2D1D" w:rsidTr="00B64F29">
        <w:trPr>
          <w:trHeight w:val="170"/>
        </w:trPr>
        <w:tc>
          <w:tcPr>
            <w:tcW w:w="1526" w:type="dxa"/>
            <w:vMerge/>
          </w:tcPr>
          <w:p w:rsidR="00B64F29" w:rsidRPr="00BB2D1D" w:rsidRDefault="00B64F29" w:rsidP="00B64F29">
            <w:pPr>
              <w:rPr>
                <w:b/>
              </w:rPr>
            </w:pPr>
          </w:p>
        </w:tc>
        <w:tc>
          <w:tcPr>
            <w:tcW w:w="1701" w:type="dxa"/>
            <w:vMerge/>
          </w:tcPr>
          <w:p w:rsidR="00B64F29" w:rsidRPr="00BB2D1D" w:rsidRDefault="00B64F29" w:rsidP="00B64F29">
            <w:pPr>
              <w:rPr>
                <w:b/>
              </w:rPr>
            </w:pPr>
          </w:p>
        </w:tc>
        <w:tc>
          <w:tcPr>
            <w:tcW w:w="2835" w:type="dxa"/>
          </w:tcPr>
          <w:p w:rsidR="00B64F29" w:rsidRPr="00BB2D1D" w:rsidRDefault="00B64F29" w:rsidP="00B64F29">
            <w:pPr>
              <w:rPr>
                <w:b/>
              </w:rPr>
            </w:pPr>
          </w:p>
        </w:tc>
        <w:tc>
          <w:tcPr>
            <w:tcW w:w="4819" w:type="dxa"/>
          </w:tcPr>
          <w:p w:rsidR="00B64F29" w:rsidRPr="00BB2D1D" w:rsidRDefault="00B64F29" w:rsidP="00B64F29">
            <w:pPr>
              <w:rPr>
                <w:b/>
              </w:rPr>
            </w:pPr>
          </w:p>
        </w:tc>
      </w:tr>
      <w:tr w:rsidR="00B64F29" w:rsidRPr="00BB2D1D" w:rsidTr="00B64F29">
        <w:trPr>
          <w:trHeight w:val="170"/>
        </w:trPr>
        <w:tc>
          <w:tcPr>
            <w:tcW w:w="1526" w:type="dxa"/>
            <w:vMerge/>
          </w:tcPr>
          <w:p w:rsidR="00B64F29" w:rsidRPr="00BB2D1D" w:rsidRDefault="00B64F29" w:rsidP="00B64F29">
            <w:pPr>
              <w:rPr>
                <w:b/>
              </w:rPr>
            </w:pPr>
          </w:p>
        </w:tc>
        <w:tc>
          <w:tcPr>
            <w:tcW w:w="1701" w:type="dxa"/>
            <w:vMerge/>
          </w:tcPr>
          <w:p w:rsidR="00B64F29" w:rsidRPr="00BB2D1D" w:rsidRDefault="00B64F29" w:rsidP="00B64F29">
            <w:pPr>
              <w:rPr>
                <w:b/>
              </w:rPr>
            </w:pPr>
          </w:p>
        </w:tc>
        <w:tc>
          <w:tcPr>
            <w:tcW w:w="2835" w:type="dxa"/>
          </w:tcPr>
          <w:p w:rsidR="00B64F29" w:rsidRPr="00BB2D1D" w:rsidRDefault="00B64F29" w:rsidP="00B64F29">
            <w:pPr>
              <w:rPr>
                <w:b/>
              </w:rPr>
            </w:pPr>
          </w:p>
        </w:tc>
        <w:tc>
          <w:tcPr>
            <w:tcW w:w="4819" w:type="dxa"/>
          </w:tcPr>
          <w:p w:rsidR="00B64F29" w:rsidRPr="00BB2D1D" w:rsidRDefault="00B64F29" w:rsidP="00B64F29">
            <w:pPr>
              <w:rPr>
                <w:b/>
              </w:rPr>
            </w:pPr>
          </w:p>
        </w:tc>
      </w:tr>
    </w:tbl>
    <w:p w:rsidR="00B64F29" w:rsidRDefault="00B64F29" w:rsidP="00B64F29">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B64F29" w:rsidRPr="00BB2D1D" w:rsidTr="00B64F29">
        <w:tc>
          <w:tcPr>
            <w:tcW w:w="6912" w:type="dxa"/>
          </w:tcPr>
          <w:p w:rsidR="00B64F29" w:rsidRPr="00BB2D1D" w:rsidRDefault="00B64F29" w:rsidP="00B64F29">
            <w:pPr>
              <w:rPr>
                <w:b/>
              </w:rPr>
            </w:pPr>
            <w:r>
              <w:rPr>
                <w:b/>
              </w:rPr>
              <w:t xml:space="preserve">Confirmation on the </w:t>
            </w:r>
            <w:r w:rsidR="00D72391">
              <w:rPr>
                <w:b/>
              </w:rPr>
              <w:t>applicant’s position re De-Minim</w:t>
            </w:r>
            <w:r>
              <w:rPr>
                <w:b/>
              </w:rPr>
              <w:t>us and double from the relevant agencies.</w:t>
            </w:r>
          </w:p>
        </w:tc>
        <w:tc>
          <w:tcPr>
            <w:tcW w:w="1985" w:type="dxa"/>
          </w:tcPr>
          <w:p w:rsidR="00B64F29" w:rsidRPr="00BB2D1D" w:rsidRDefault="00B64F29" w:rsidP="00B64F29">
            <w:pPr>
              <w:rPr>
                <w:b/>
              </w:rPr>
            </w:pPr>
            <w:r w:rsidRPr="00BB2D1D">
              <w:rPr>
                <w:b/>
              </w:rPr>
              <w:t>Date of Confirmation</w:t>
            </w:r>
          </w:p>
        </w:tc>
        <w:tc>
          <w:tcPr>
            <w:tcW w:w="2119" w:type="dxa"/>
          </w:tcPr>
          <w:p w:rsidR="00B64F29" w:rsidRPr="00BB2D1D" w:rsidRDefault="00B64F29" w:rsidP="00B64F29">
            <w:pPr>
              <w:rPr>
                <w:b/>
              </w:rPr>
            </w:pPr>
            <w:r w:rsidRPr="00BB2D1D">
              <w:rPr>
                <w:b/>
              </w:rPr>
              <w:t>Signed By</w:t>
            </w:r>
          </w:p>
        </w:tc>
      </w:tr>
      <w:tr w:rsidR="00B64F29" w:rsidRPr="00BB2D1D" w:rsidTr="00B64F29">
        <w:tc>
          <w:tcPr>
            <w:tcW w:w="6912" w:type="dxa"/>
          </w:tcPr>
          <w:p w:rsidR="00B64F29" w:rsidRPr="00BB2D1D" w:rsidRDefault="00B64F29" w:rsidP="00B64F29">
            <w:pPr>
              <w:rPr>
                <w:b/>
              </w:rPr>
            </w:pPr>
            <w:r>
              <w:rPr>
                <w:b/>
              </w:rPr>
              <w:t>Email from the L.E.O.</w:t>
            </w:r>
          </w:p>
        </w:tc>
        <w:tc>
          <w:tcPr>
            <w:tcW w:w="1985" w:type="dxa"/>
          </w:tcPr>
          <w:p w:rsidR="00B64F29" w:rsidRPr="00BB2D1D" w:rsidRDefault="00B64F29" w:rsidP="00B64F29">
            <w:pPr>
              <w:rPr>
                <w:b/>
              </w:rPr>
            </w:pPr>
            <w:r>
              <w:rPr>
                <w:b/>
              </w:rPr>
              <w:t>17/02/2021</w:t>
            </w:r>
          </w:p>
        </w:tc>
        <w:tc>
          <w:tcPr>
            <w:tcW w:w="2119" w:type="dxa"/>
          </w:tcPr>
          <w:p w:rsidR="00B64F29" w:rsidRPr="00BB2D1D" w:rsidRDefault="00B64F29" w:rsidP="00B64F29">
            <w:pPr>
              <w:rPr>
                <w:b/>
              </w:rPr>
            </w:pPr>
            <w:r>
              <w:rPr>
                <w:b/>
              </w:rPr>
              <w:t>B. Kirby</w:t>
            </w:r>
          </w:p>
        </w:tc>
      </w:tr>
      <w:tr w:rsidR="00B64F29" w:rsidRPr="00BB2D1D" w:rsidTr="00B64F29">
        <w:tc>
          <w:tcPr>
            <w:tcW w:w="6912" w:type="dxa"/>
          </w:tcPr>
          <w:p w:rsidR="00B64F29" w:rsidRPr="00BB2D1D" w:rsidRDefault="00B64F29" w:rsidP="00B64F29">
            <w:pPr>
              <w:rPr>
                <w:b/>
              </w:rPr>
            </w:pPr>
          </w:p>
        </w:tc>
        <w:tc>
          <w:tcPr>
            <w:tcW w:w="1985" w:type="dxa"/>
          </w:tcPr>
          <w:p w:rsidR="00B64F29" w:rsidRPr="00BB2D1D" w:rsidRDefault="00B64F29" w:rsidP="00B64F29">
            <w:pPr>
              <w:rPr>
                <w:b/>
              </w:rPr>
            </w:pPr>
          </w:p>
        </w:tc>
        <w:tc>
          <w:tcPr>
            <w:tcW w:w="2119" w:type="dxa"/>
          </w:tcPr>
          <w:p w:rsidR="00B64F29" w:rsidRPr="00BB2D1D" w:rsidRDefault="00B64F29" w:rsidP="00B64F29">
            <w:pPr>
              <w:rPr>
                <w:b/>
              </w:rPr>
            </w:pPr>
          </w:p>
        </w:tc>
      </w:tr>
      <w:tr w:rsidR="00B64F29" w:rsidRPr="00BB2D1D" w:rsidTr="00B64F29">
        <w:tc>
          <w:tcPr>
            <w:tcW w:w="6912" w:type="dxa"/>
          </w:tcPr>
          <w:p w:rsidR="00B64F29" w:rsidRPr="00BB2D1D" w:rsidRDefault="00B64F29" w:rsidP="00B64F29">
            <w:pPr>
              <w:rPr>
                <w:b/>
              </w:rPr>
            </w:pPr>
          </w:p>
        </w:tc>
        <w:tc>
          <w:tcPr>
            <w:tcW w:w="1985" w:type="dxa"/>
          </w:tcPr>
          <w:p w:rsidR="00B64F29" w:rsidRPr="00BB2D1D" w:rsidRDefault="00B64F29" w:rsidP="00B64F29">
            <w:pPr>
              <w:rPr>
                <w:b/>
              </w:rPr>
            </w:pPr>
          </w:p>
        </w:tc>
        <w:tc>
          <w:tcPr>
            <w:tcW w:w="2119" w:type="dxa"/>
          </w:tcPr>
          <w:p w:rsidR="00B64F29" w:rsidRPr="00BB2D1D" w:rsidRDefault="00B64F29" w:rsidP="00B64F29">
            <w:pPr>
              <w:rPr>
                <w:b/>
              </w:rPr>
            </w:pPr>
          </w:p>
        </w:tc>
      </w:tr>
    </w:tbl>
    <w:p w:rsidR="00B64F29" w:rsidRPr="007D23B2" w:rsidRDefault="00B64F29" w:rsidP="00B64F29">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0"/>
        <w:gridCol w:w="4366"/>
      </w:tblGrid>
      <w:tr w:rsidR="00B64F29" w:rsidRPr="00BB2D1D" w:rsidTr="00B64F29">
        <w:tc>
          <w:tcPr>
            <w:tcW w:w="10881" w:type="dxa"/>
            <w:gridSpan w:val="2"/>
          </w:tcPr>
          <w:p w:rsidR="00B64F29" w:rsidRPr="00CA1D56" w:rsidRDefault="00B64F29" w:rsidP="00B64F29">
            <w:pPr>
              <w:numPr>
                <w:ilvl w:val="0"/>
                <w:numId w:val="6"/>
              </w:numPr>
              <w:spacing w:after="0" w:line="240" w:lineRule="auto"/>
              <w:jc w:val="both"/>
              <w:rPr>
                <w:rFonts w:eastAsia="Times New Roman" w:cs="Calibri"/>
                <w:bCs/>
                <w:lang w:val="en-GB"/>
              </w:rPr>
            </w:pPr>
            <w:r w:rsidRPr="00BB2D1D">
              <w:rPr>
                <w:b/>
              </w:rPr>
              <w:t>Detail of Discuss</w:t>
            </w:r>
            <w:r>
              <w:rPr>
                <w:b/>
              </w:rPr>
              <w:t>ion:</w:t>
            </w:r>
            <w:r w:rsidRPr="00752F42">
              <w:rPr>
                <w:rFonts w:eastAsia="Times New Roman" w:cs="Calibri"/>
                <w:bCs/>
                <w:lang w:val="en-GB"/>
              </w:rPr>
              <w:t xml:space="preserve"> </w:t>
            </w:r>
            <w:r w:rsidRPr="00CA1D56">
              <w:rPr>
                <w:rFonts w:eastAsia="Times New Roman" w:cs="Calibri"/>
                <w:bCs/>
                <w:lang w:val="en-GB"/>
              </w:rPr>
              <w:t xml:space="preserve">Mr Jimmy Taaffe briefly outlined this project to the Evaluation Committee advising that the promoters were funded previously and successfully implemented the project.  They are very progressive, continually adapting and using new technologies. Since previous </w:t>
            </w:r>
            <w:r w:rsidRPr="00CA1D56">
              <w:rPr>
                <w:rFonts w:eastAsia="Times New Roman" w:cs="Calibri"/>
                <w:bCs/>
                <w:lang w:val="en-GB"/>
              </w:rPr>
              <w:lastRenderedPageBreak/>
              <w:t>funding, their employment numbers have increased.</w:t>
            </w:r>
          </w:p>
          <w:p w:rsidR="00B64F29" w:rsidRPr="00CA1D56" w:rsidRDefault="00B64F29" w:rsidP="00B64F29">
            <w:pPr>
              <w:numPr>
                <w:ilvl w:val="0"/>
                <w:numId w:val="6"/>
              </w:numPr>
              <w:spacing w:after="0" w:line="240" w:lineRule="auto"/>
              <w:jc w:val="both"/>
              <w:rPr>
                <w:rFonts w:eastAsia="Times New Roman" w:cs="Calibri"/>
                <w:bCs/>
                <w:lang w:val="en-GB"/>
              </w:rPr>
            </w:pPr>
            <w:r w:rsidRPr="00CA1D56">
              <w:rPr>
                <w:rFonts w:eastAsia="Times New Roman" w:cs="Calibri"/>
                <w:bCs/>
                <w:lang w:val="en-GB"/>
              </w:rPr>
              <w:t xml:space="preserve">With this new equipment they will no longer have to outsource work to other companies and will expand into the production of digesters and trailing shoes for slurry spreaders.  </w:t>
            </w:r>
          </w:p>
          <w:p w:rsidR="00B64F29" w:rsidRPr="00CA1D56" w:rsidRDefault="00B64F29" w:rsidP="00B64F29">
            <w:pPr>
              <w:numPr>
                <w:ilvl w:val="0"/>
                <w:numId w:val="6"/>
              </w:numPr>
              <w:spacing w:after="0" w:line="240" w:lineRule="auto"/>
              <w:jc w:val="both"/>
              <w:rPr>
                <w:rFonts w:eastAsia="Times New Roman" w:cs="Calibri"/>
                <w:bCs/>
                <w:lang w:val="en-GB"/>
              </w:rPr>
            </w:pPr>
            <w:r w:rsidRPr="00CA1D56">
              <w:rPr>
                <w:rFonts w:eastAsia="Times New Roman" w:cs="Calibri"/>
                <w:bCs/>
                <w:lang w:val="en-GB"/>
              </w:rPr>
              <w:t>What the promoters are doing currently is very price sensitive and with this new equipment he hopes to produce products he can sell and enable them to move away from subcontracting work.</w:t>
            </w:r>
          </w:p>
          <w:p w:rsidR="00B64F29" w:rsidRPr="00CA1D56" w:rsidRDefault="00B64F29" w:rsidP="00B64F29">
            <w:pPr>
              <w:numPr>
                <w:ilvl w:val="0"/>
                <w:numId w:val="6"/>
              </w:numPr>
              <w:spacing w:after="0" w:line="240" w:lineRule="auto"/>
              <w:jc w:val="both"/>
              <w:rPr>
                <w:rFonts w:eastAsia="Times New Roman" w:cs="Calibri"/>
                <w:bCs/>
                <w:lang w:val="en-GB"/>
              </w:rPr>
            </w:pPr>
            <w:r w:rsidRPr="00CA1D56">
              <w:rPr>
                <w:rFonts w:eastAsia="Times New Roman" w:cs="Calibri"/>
                <w:bCs/>
                <w:lang w:val="en-GB"/>
              </w:rPr>
              <w:t>The Evaluation Committee questioned why they lost the Honeywell contract.  Mr Jimmy Taaffe confirmed that large organisations regularly re tender for contracts.</w:t>
            </w:r>
          </w:p>
          <w:p w:rsidR="00B64F29" w:rsidRPr="00CA1D56" w:rsidRDefault="00B64F29" w:rsidP="00B64F29">
            <w:pPr>
              <w:numPr>
                <w:ilvl w:val="0"/>
                <w:numId w:val="6"/>
              </w:numPr>
              <w:spacing w:after="0" w:line="240" w:lineRule="auto"/>
              <w:jc w:val="both"/>
              <w:rPr>
                <w:rFonts w:eastAsia="Times New Roman" w:cs="Calibri"/>
                <w:bCs/>
                <w:lang w:val="en-GB"/>
              </w:rPr>
            </w:pPr>
            <w:r w:rsidRPr="00CA1D56">
              <w:rPr>
                <w:rFonts w:eastAsia="Times New Roman" w:cs="Calibri"/>
                <w:bCs/>
                <w:lang w:val="en-GB"/>
              </w:rPr>
              <w:t>The Evaluation Committee noted that even with the loss of Honeywell the accounts and projections look quite healthy and questioned deadweight?  Mr Jimmy Taaffe said that this is more a matter of encouragement.  The promoter is an employer in a rural area and is trying to prepare for the future.  See it as progression not deadweight.</w:t>
            </w:r>
          </w:p>
          <w:p w:rsidR="00B64F29" w:rsidRPr="00CA1D56" w:rsidRDefault="00B64F29" w:rsidP="00B64F29">
            <w:pPr>
              <w:numPr>
                <w:ilvl w:val="0"/>
                <w:numId w:val="6"/>
              </w:numPr>
              <w:spacing w:after="0" w:line="240" w:lineRule="auto"/>
              <w:jc w:val="both"/>
              <w:rPr>
                <w:rFonts w:eastAsia="Times New Roman" w:cs="Calibri"/>
                <w:bCs/>
                <w:sz w:val="24"/>
                <w:szCs w:val="24"/>
                <w:lang w:val="en-GB"/>
              </w:rPr>
            </w:pPr>
            <w:r w:rsidRPr="00CA1D56">
              <w:rPr>
                <w:rFonts w:eastAsia="Times New Roman" w:cs="Calibri"/>
                <w:bCs/>
                <w:lang w:val="en-GB"/>
              </w:rPr>
              <w:t>The Evaluation agreed to recommend funding this project at 40% rather than 50% to address deadweight issues.  They felt that while the bank statements are healthy it is a volatile business, and this can change quite quickly.</w:t>
            </w:r>
          </w:p>
          <w:p w:rsidR="00B64F29" w:rsidRPr="00BB2D1D" w:rsidRDefault="00B64F29" w:rsidP="00B64F29"/>
        </w:tc>
      </w:tr>
      <w:tr w:rsidR="00B64F29" w:rsidRPr="00BB2D1D" w:rsidTr="00B64F29">
        <w:tc>
          <w:tcPr>
            <w:tcW w:w="5920" w:type="dxa"/>
          </w:tcPr>
          <w:p w:rsidR="00B64F29" w:rsidRPr="00BB2D1D" w:rsidRDefault="00B64F29" w:rsidP="00B64F29">
            <w:pPr>
              <w:rPr>
                <w:b/>
              </w:rPr>
            </w:pPr>
            <w:r w:rsidRPr="00BB2D1D">
              <w:rPr>
                <w:b/>
              </w:rPr>
              <w:lastRenderedPageBreak/>
              <w:t>Amount Recommended:</w:t>
            </w:r>
            <w:r w:rsidRPr="00752F42">
              <w:rPr>
                <w:rFonts w:cs="Calibri"/>
                <w:b/>
                <w:bCs/>
              </w:rPr>
              <w:t xml:space="preserve"> </w:t>
            </w:r>
            <w:r w:rsidRPr="00CA1D56">
              <w:rPr>
                <w:rFonts w:cs="Calibri"/>
                <w:b/>
                <w:bCs/>
              </w:rPr>
              <w:t>A maximum of €10,000.00</w:t>
            </w:r>
            <w:r w:rsidRPr="00CA1D56">
              <w:rPr>
                <w:rFonts w:cs="Calibri"/>
                <w:b/>
                <w:bCs/>
                <w:i/>
              </w:rPr>
              <w:t xml:space="preserve"> </w:t>
            </w:r>
            <w:r w:rsidRPr="00CA1D56">
              <w:rPr>
                <w:rFonts w:cs="Calibri"/>
                <w:b/>
                <w:bCs/>
              </w:rPr>
              <w:t>or 40% of eligible expenditure, whichever is the lesser</w:t>
            </w:r>
          </w:p>
        </w:tc>
        <w:tc>
          <w:tcPr>
            <w:tcW w:w="4961" w:type="dxa"/>
          </w:tcPr>
          <w:p w:rsidR="00B64F29" w:rsidRPr="00BB2D1D" w:rsidRDefault="00B64F29" w:rsidP="00B64F29">
            <w:pPr>
              <w:rPr>
                <w:b/>
              </w:rPr>
            </w:pPr>
            <w:r>
              <w:rPr>
                <w:b/>
              </w:rPr>
              <w:t>40</w:t>
            </w:r>
            <w:r w:rsidRPr="00BB2D1D">
              <w:rPr>
                <w:b/>
              </w:rPr>
              <w:t>% of Eligible Project Funding:</w:t>
            </w:r>
            <w:r w:rsidRPr="00CA1D56">
              <w:rPr>
                <w:rFonts w:cs="Calibri"/>
                <w:b/>
                <w:bCs/>
              </w:rPr>
              <w:t xml:space="preserve"> €10,000.00</w:t>
            </w:r>
            <w:r w:rsidRPr="00CA1D56">
              <w:rPr>
                <w:rFonts w:cs="Calibri"/>
                <w:b/>
                <w:bCs/>
                <w:i/>
              </w:rPr>
              <w:t xml:space="preserve"> </w:t>
            </w:r>
            <w:r w:rsidRPr="00CA1D56">
              <w:rPr>
                <w:rFonts w:cs="Calibri"/>
                <w:b/>
                <w:bCs/>
              </w:rPr>
              <w:t>or 40% of eligible expenditure, whichever is the lesser</w:t>
            </w:r>
          </w:p>
        </w:tc>
      </w:tr>
    </w:tbl>
    <w:p w:rsidR="00B64F29" w:rsidRDefault="00B64F29" w:rsidP="00612AC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2"/>
        <w:gridCol w:w="4374"/>
      </w:tblGrid>
      <w:tr w:rsidR="00D72391" w:rsidRPr="00450950" w:rsidTr="00AE5F3E">
        <w:tc>
          <w:tcPr>
            <w:tcW w:w="5920" w:type="dxa"/>
          </w:tcPr>
          <w:p w:rsidR="00D72391" w:rsidRPr="00450950" w:rsidRDefault="00D72391" w:rsidP="00AE5F3E">
            <w:pPr>
              <w:rPr>
                <w:b/>
              </w:rPr>
            </w:pPr>
            <w:r w:rsidRPr="00450950">
              <w:rPr>
                <w:b/>
              </w:rPr>
              <w:t>Proposed:</w:t>
            </w:r>
            <w:r>
              <w:rPr>
                <w:b/>
              </w:rPr>
              <w:t xml:space="preserve"> J. Beresford</w:t>
            </w:r>
          </w:p>
        </w:tc>
        <w:tc>
          <w:tcPr>
            <w:tcW w:w="4961" w:type="dxa"/>
          </w:tcPr>
          <w:p w:rsidR="00D72391" w:rsidRPr="00450950" w:rsidRDefault="00D72391" w:rsidP="00AE5F3E">
            <w:pPr>
              <w:rPr>
                <w:b/>
              </w:rPr>
            </w:pPr>
            <w:r w:rsidRPr="00450950">
              <w:rPr>
                <w:b/>
              </w:rPr>
              <w:t xml:space="preserve">Seconded by: </w:t>
            </w:r>
            <w:r>
              <w:rPr>
                <w:b/>
              </w:rPr>
              <w:t>D. Geoghegan</w:t>
            </w:r>
          </w:p>
        </w:tc>
      </w:tr>
      <w:tr w:rsidR="00D72391" w:rsidRPr="00450950" w:rsidTr="00AE5F3E">
        <w:trPr>
          <w:trHeight w:val="167"/>
        </w:trPr>
        <w:tc>
          <w:tcPr>
            <w:tcW w:w="5920" w:type="dxa"/>
          </w:tcPr>
          <w:p w:rsidR="00D72391" w:rsidRPr="00450950" w:rsidRDefault="00D72391" w:rsidP="00AE5F3E">
            <w:pPr>
              <w:rPr>
                <w:b/>
              </w:rPr>
            </w:pPr>
            <w:r>
              <w:rPr>
                <w:b/>
              </w:rPr>
              <w:t>Abstentions: None</w:t>
            </w:r>
          </w:p>
        </w:tc>
        <w:tc>
          <w:tcPr>
            <w:tcW w:w="4961" w:type="dxa"/>
          </w:tcPr>
          <w:p w:rsidR="00D72391" w:rsidRPr="00450950" w:rsidRDefault="00D72391" w:rsidP="00AE5F3E">
            <w:pPr>
              <w:rPr>
                <w:b/>
              </w:rPr>
            </w:pPr>
          </w:p>
        </w:tc>
      </w:tr>
      <w:tr w:rsidR="00D72391" w:rsidRPr="00450950" w:rsidTr="00AE5F3E">
        <w:tc>
          <w:tcPr>
            <w:tcW w:w="5920" w:type="dxa"/>
          </w:tcPr>
          <w:p w:rsidR="00D72391" w:rsidRPr="00450950" w:rsidRDefault="00D72391" w:rsidP="00AE5F3E">
            <w:pPr>
              <w:rPr>
                <w:b/>
              </w:rPr>
            </w:pPr>
            <w:r w:rsidRPr="00450950">
              <w:rPr>
                <w:b/>
              </w:rPr>
              <w:t xml:space="preserve">Quorum achieved: Yes </w:t>
            </w:r>
          </w:p>
        </w:tc>
        <w:tc>
          <w:tcPr>
            <w:tcW w:w="4961" w:type="dxa"/>
          </w:tcPr>
          <w:p w:rsidR="00D72391" w:rsidRPr="00450950" w:rsidRDefault="00D72391" w:rsidP="00AE5F3E">
            <w:pPr>
              <w:rPr>
                <w:b/>
              </w:rPr>
            </w:pPr>
            <w:r w:rsidRPr="00450950">
              <w:rPr>
                <w:b/>
              </w:rPr>
              <w:t>APPROVED</w:t>
            </w:r>
          </w:p>
        </w:tc>
      </w:tr>
    </w:tbl>
    <w:p w:rsidR="00D72391" w:rsidRDefault="00D72391" w:rsidP="00612AC2">
      <w:pPr>
        <w:rPr>
          <w:b/>
        </w:rPr>
      </w:pPr>
    </w:p>
    <w:p w:rsidR="00D0497D" w:rsidRDefault="00D0497D" w:rsidP="00612AC2">
      <w:pPr>
        <w:rPr>
          <w:b/>
        </w:rPr>
      </w:pPr>
    </w:p>
    <w:p w:rsidR="00505668" w:rsidRDefault="00D72391" w:rsidP="00612AC2">
      <w:pPr>
        <w:rPr>
          <w:b/>
        </w:rPr>
      </w:pPr>
      <w:r>
        <w:rPr>
          <w:b/>
        </w:rPr>
        <w:t>7.b. Extensions</w:t>
      </w:r>
    </w:p>
    <w:p w:rsidR="00D72391" w:rsidRDefault="00D72391" w:rsidP="00612AC2">
      <w:r w:rsidRPr="00D72391">
        <w:t>Four</w:t>
      </w:r>
      <w:r>
        <w:t xml:space="preserve"> extension requests w</w:t>
      </w:r>
      <w:r w:rsidR="00467C46">
        <w:t>ere considered in unison. Covid-</w:t>
      </w:r>
      <w:r>
        <w:t>19 restrictions have caused delays in each instance and each promoter is seeking a 6 month extension to complete their project.</w:t>
      </w:r>
    </w:p>
    <w:p w:rsidR="00D72391" w:rsidRDefault="00D72391" w:rsidP="00D72391">
      <w:pPr>
        <w:pStyle w:val="NoSpacing"/>
        <w:numPr>
          <w:ilvl w:val="0"/>
          <w:numId w:val="22"/>
        </w:numPr>
      </w:pPr>
      <w:r>
        <w:t>31LDRWAT111753 Biodiversity Audit Cheekpoint.</w:t>
      </w:r>
    </w:p>
    <w:p w:rsidR="00D72391" w:rsidRDefault="00D72391" w:rsidP="00D72391">
      <w:pPr>
        <w:pStyle w:val="NoSpacing"/>
        <w:numPr>
          <w:ilvl w:val="0"/>
          <w:numId w:val="22"/>
        </w:numPr>
      </w:pPr>
      <w:r>
        <w:t>31LDRWAT111752 Clashmore Community Biodiversity Action Plan.</w:t>
      </w:r>
    </w:p>
    <w:p w:rsidR="00D72391" w:rsidRDefault="00D72391" w:rsidP="00D72391">
      <w:pPr>
        <w:pStyle w:val="NoSpacing"/>
        <w:numPr>
          <w:ilvl w:val="0"/>
          <w:numId w:val="22"/>
        </w:numPr>
      </w:pPr>
      <w:r>
        <w:t>31LDRWAT111737 Villierstown Tree Planting.</w:t>
      </w:r>
    </w:p>
    <w:p w:rsidR="00D72391" w:rsidRDefault="00D72391" w:rsidP="00D72391">
      <w:pPr>
        <w:pStyle w:val="NoSpacing"/>
        <w:numPr>
          <w:ilvl w:val="0"/>
          <w:numId w:val="22"/>
        </w:numPr>
      </w:pPr>
      <w:r>
        <w:t>31LDRWAT111375 West Waterford Festival of Food.</w:t>
      </w:r>
    </w:p>
    <w:p w:rsidR="00D72391" w:rsidRDefault="00D72391" w:rsidP="00612AC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D72391" w:rsidRPr="00450950" w:rsidTr="00AE5F3E">
        <w:tc>
          <w:tcPr>
            <w:tcW w:w="5920" w:type="dxa"/>
          </w:tcPr>
          <w:p w:rsidR="00D72391" w:rsidRPr="00450950" w:rsidRDefault="00D72391" w:rsidP="00AE5F3E">
            <w:pPr>
              <w:rPr>
                <w:b/>
              </w:rPr>
            </w:pPr>
            <w:r w:rsidRPr="00450950">
              <w:rPr>
                <w:b/>
              </w:rPr>
              <w:t>Proposed:</w:t>
            </w:r>
            <w:r>
              <w:rPr>
                <w:b/>
              </w:rPr>
              <w:t xml:space="preserve"> G. Hurley</w:t>
            </w:r>
          </w:p>
        </w:tc>
        <w:tc>
          <w:tcPr>
            <w:tcW w:w="4961" w:type="dxa"/>
          </w:tcPr>
          <w:p w:rsidR="00D72391" w:rsidRPr="00450950" w:rsidRDefault="00D72391" w:rsidP="00AE5F3E">
            <w:pPr>
              <w:rPr>
                <w:b/>
              </w:rPr>
            </w:pPr>
            <w:r w:rsidRPr="00450950">
              <w:rPr>
                <w:b/>
              </w:rPr>
              <w:t xml:space="preserve">Seconded by: </w:t>
            </w:r>
            <w:r>
              <w:rPr>
                <w:b/>
              </w:rPr>
              <w:t>G. Foley</w:t>
            </w:r>
          </w:p>
        </w:tc>
      </w:tr>
      <w:tr w:rsidR="00D72391" w:rsidRPr="00450950" w:rsidTr="00AE5F3E">
        <w:trPr>
          <w:trHeight w:val="167"/>
        </w:trPr>
        <w:tc>
          <w:tcPr>
            <w:tcW w:w="5920" w:type="dxa"/>
          </w:tcPr>
          <w:p w:rsidR="00D72391" w:rsidRPr="00450950" w:rsidRDefault="00D72391" w:rsidP="00AE5F3E">
            <w:pPr>
              <w:rPr>
                <w:b/>
              </w:rPr>
            </w:pPr>
            <w:r>
              <w:rPr>
                <w:b/>
              </w:rPr>
              <w:t>Abstentions: None</w:t>
            </w:r>
          </w:p>
        </w:tc>
        <w:tc>
          <w:tcPr>
            <w:tcW w:w="4961" w:type="dxa"/>
          </w:tcPr>
          <w:p w:rsidR="00D72391" w:rsidRPr="00450950" w:rsidRDefault="00D72391" w:rsidP="00AE5F3E">
            <w:pPr>
              <w:rPr>
                <w:b/>
              </w:rPr>
            </w:pPr>
          </w:p>
        </w:tc>
      </w:tr>
      <w:tr w:rsidR="00D72391" w:rsidRPr="00450950" w:rsidTr="00AE5F3E">
        <w:tc>
          <w:tcPr>
            <w:tcW w:w="5920" w:type="dxa"/>
          </w:tcPr>
          <w:p w:rsidR="00D72391" w:rsidRPr="00450950" w:rsidRDefault="00D72391" w:rsidP="00AE5F3E">
            <w:pPr>
              <w:rPr>
                <w:b/>
              </w:rPr>
            </w:pPr>
            <w:r w:rsidRPr="00450950">
              <w:rPr>
                <w:b/>
              </w:rPr>
              <w:t xml:space="preserve">Quorum achieved: Yes </w:t>
            </w:r>
          </w:p>
        </w:tc>
        <w:tc>
          <w:tcPr>
            <w:tcW w:w="4961" w:type="dxa"/>
          </w:tcPr>
          <w:p w:rsidR="00D72391" w:rsidRPr="00450950" w:rsidRDefault="00D72391" w:rsidP="00AE5F3E">
            <w:pPr>
              <w:rPr>
                <w:b/>
              </w:rPr>
            </w:pPr>
            <w:r w:rsidRPr="00450950">
              <w:rPr>
                <w:b/>
              </w:rPr>
              <w:t>APPROVED</w:t>
            </w:r>
          </w:p>
        </w:tc>
      </w:tr>
    </w:tbl>
    <w:p w:rsidR="00D72391" w:rsidRPr="00D72391" w:rsidRDefault="00D72391" w:rsidP="00612AC2"/>
    <w:p w:rsidR="00D0497D" w:rsidRDefault="00D0497D" w:rsidP="00612AC2">
      <w:pPr>
        <w:rPr>
          <w:b/>
        </w:rPr>
      </w:pPr>
      <w:r>
        <w:rPr>
          <w:b/>
        </w:rPr>
        <w:lastRenderedPageBreak/>
        <w:t>7.c and 7.d</w:t>
      </w:r>
    </w:p>
    <w:p w:rsidR="00D0497D" w:rsidRDefault="00D0497D" w:rsidP="00D0497D">
      <w:pPr>
        <w:pStyle w:val="NoSpacing"/>
      </w:pPr>
      <w:r>
        <w:t>Waterford Leader Annual Progress Report 2020, Implementation Plan 2021 and Transitional Leader Programme.</w:t>
      </w:r>
    </w:p>
    <w:p w:rsidR="00D0497D" w:rsidRDefault="00D0497D" w:rsidP="00D0497D">
      <w:pPr>
        <w:pStyle w:val="NoSpacing"/>
      </w:pPr>
      <w:r>
        <w:t xml:space="preserve"> </w:t>
      </w:r>
    </w:p>
    <w:p w:rsidR="00D0497D" w:rsidRDefault="00D0497D" w:rsidP="00D0497D">
      <w:pPr>
        <w:pStyle w:val="NoSpacing"/>
      </w:pPr>
      <w:r>
        <w:t>Chief Officer D. Tuohy thanked WLP for progress to date and noted that maximum allocation of available budget had been achieved. WLP CEO Mr. J Taaffe thanked the Council staff for cooperation and support. Mr. Taaffe further commented that no projects had been compromised due to administration oversights or other potential system failures. A press release from Minister Humphries regarding the extra allocation of €50 million to the transitional programme was most welcome. Waterford can expect approx €2.1m i.e. €0.75m in admin costs and the remainder towards project funding. A thematic shift towards green tech and bio diversity is expected in line with the current public policy agenda. D Tuohy explained that transitional budget proposed in the first instance was insufficient to sustain the both the programme and the LDCs. S Cooke proposed, subject to funding, hiring agricultural science</w:t>
      </w:r>
      <w:r w:rsidR="00467C46">
        <w:t xml:space="preserve"> graduates</w:t>
      </w:r>
      <w:r>
        <w:t xml:space="preserve"> </w:t>
      </w:r>
      <w:r w:rsidR="00467C46">
        <w:t xml:space="preserve">or similar on short-term contracts </w:t>
      </w:r>
      <w:r>
        <w:t>to assist with</w:t>
      </w:r>
      <w:r w:rsidR="00467C46">
        <w:t xml:space="preserve"> animating</w:t>
      </w:r>
      <w:r>
        <w:t xml:space="preserve"> green tech projects.</w:t>
      </w:r>
    </w:p>
    <w:p w:rsidR="00D0497D" w:rsidRDefault="00D0497D" w:rsidP="00D0497D">
      <w:pPr>
        <w:pStyle w:val="No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D0497D" w:rsidRPr="00450950" w:rsidTr="00AE5F3E">
        <w:tc>
          <w:tcPr>
            <w:tcW w:w="5920" w:type="dxa"/>
          </w:tcPr>
          <w:p w:rsidR="00D0497D" w:rsidRPr="00450950" w:rsidRDefault="00D0497D" w:rsidP="00AE5F3E">
            <w:pPr>
              <w:rPr>
                <w:b/>
              </w:rPr>
            </w:pPr>
            <w:r w:rsidRPr="00450950">
              <w:rPr>
                <w:b/>
              </w:rPr>
              <w:t>Proposed:</w:t>
            </w:r>
            <w:r>
              <w:rPr>
                <w:b/>
              </w:rPr>
              <w:t xml:space="preserve"> S. Cooke</w:t>
            </w:r>
          </w:p>
        </w:tc>
        <w:tc>
          <w:tcPr>
            <w:tcW w:w="4961" w:type="dxa"/>
          </w:tcPr>
          <w:p w:rsidR="00D0497D" w:rsidRPr="00450950" w:rsidRDefault="00D0497D" w:rsidP="00AE5F3E">
            <w:pPr>
              <w:rPr>
                <w:b/>
              </w:rPr>
            </w:pPr>
            <w:r w:rsidRPr="00450950">
              <w:rPr>
                <w:b/>
              </w:rPr>
              <w:t xml:space="preserve">Seconded by: </w:t>
            </w:r>
            <w:r>
              <w:rPr>
                <w:b/>
              </w:rPr>
              <w:t>M O’Brien</w:t>
            </w:r>
          </w:p>
        </w:tc>
      </w:tr>
      <w:tr w:rsidR="00D0497D" w:rsidRPr="00450950" w:rsidTr="00AE5F3E">
        <w:trPr>
          <w:trHeight w:val="167"/>
        </w:trPr>
        <w:tc>
          <w:tcPr>
            <w:tcW w:w="5920" w:type="dxa"/>
          </w:tcPr>
          <w:p w:rsidR="00D0497D" w:rsidRPr="00450950" w:rsidRDefault="00D0497D" w:rsidP="00AE5F3E">
            <w:pPr>
              <w:rPr>
                <w:b/>
              </w:rPr>
            </w:pPr>
            <w:r>
              <w:rPr>
                <w:b/>
              </w:rPr>
              <w:t>Abstentions: None</w:t>
            </w:r>
          </w:p>
        </w:tc>
        <w:tc>
          <w:tcPr>
            <w:tcW w:w="4961" w:type="dxa"/>
          </w:tcPr>
          <w:p w:rsidR="00D0497D" w:rsidRPr="00450950" w:rsidRDefault="00D0497D" w:rsidP="00AE5F3E">
            <w:pPr>
              <w:rPr>
                <w:b/>
              </w:rPr>
            </w:pPr>
          </w:p>
        </w:tc>
      </w:tr>
      <w:tr w:rsidR="00D0497D" w:rsidRPr="00450950" w:rsidTr="00AE5F3E">
        <w:tc>
          <w:tcPr>
            <w:tcW w:w="5920" w:type="dxa"/>
          </w:tcPr>
          <w:p w:rsidR="00D0497D" w:rsidRPr="00450950" w:rsidRDefault="00D0497D" w:rsidP="00AE5F3E">
            <w:pPr>
              <w:rPr>
                <w:b/>
              </w:rPr>
            </w:pPr>
            <w:r w:rsidRPr="00450950">
              <w:rPr>
                <w:b/>
              </w:rPr>
              <w:t xml:space="preserve">Quorum achieved: Yes </w:t>
            </w:r>
          </w:p>
        </w:tc>
        <w:tc>
          <w:tcPr>
            <w:tcW w:w="4961" w:type="dxa"/>
          </w:tcPr>
          <w:p w:rsidR="00D0497D" w:rsidRPr="00450950" w:rsidRDefault="00D0497D" w:rsidP="00AE5F3E">
            <w:pPr>
              <w:rPr>
                <w:b/>
              </w:rPr>
            </w:pPr>
            <w:r w:rsidRPr="00450950">
              <w:rPr>
                <w:b/>
              </w:rPr>
              <w:t>APPROVED</w:t>
            </w:r>
          </w:p>
        </w:tc>
      </w:tr>
    </w:tbl>
    <w:p w:rsidR="00D0497D" w:rsidRDefault="00D0497D" w:rsidP="00D0497D">
      <w:pPr>
        <w:pStyle w:val="NoSpacing"/>
      </w:pPr>
    </w:p>
    <w:p w:rsidR="00D0497D" w:rsidRDefault="00D0497D" w:rsidP="00D0497D">
      <w:pPr>
        <w:pStyle w:val="NoSpacing"/>
      </w:pPr>
      <w:r w:rsidRPr="00D0497D">
        <w:rPr>
          <w:b/>
        </w:rPr>
        <w:t>7.e.</w:t>
      </w:r>
      <w:r>
        <w:rPr>
          <w:b/>
        </w:rPr>
        <w:t xml:space="preserve"> </w:t>
      </w:r>
      <w:r w:rsidRPr="00D0497D">
        <w:rPr>
          <w:b/>
        </w:rPr>
        <w:t>Evaluation Committee: New Appointments</w:t>
      </w:r>
    </w:p>
    <w:p w:rsidR="00D0497D" w:rsidRDefault="00D0497D" w:rsidP="00D0497D">
      <w:pPr>
        <w:pStyle w:val="NoSpacing"/>
        <w:rPr>
          <w:b/>
        </w:rPr>
      </w:pPr>
    </w:p>
    <w:p w:rsidR="00D0497D" w:rsidRPr="00D0497D" w:rsidRDefault="00D0497D" w:rsidP="00D0497D">
      <w:r>
        <w:t>WLP CEO J Taaffe informed the committee that there is a need to appoint two new members to the evaluation committee to ensure a quorum</w:t>
      </w:r>
      <w:r w:rsidR="00467C46">
        <w:t xml:space="preserve"> and to provide for succession planning</w:t>
      </w:r>
      <w:r>
        <w:t>. As has been the precedent, the members of the evaluation committee are neither members of the Board of WLP Clg or the Board of the LCDC in order to ensure a separation of powers. The Chairman of the Evaluation Committee was invited to suggest a number of nominees (The Chairman of the Evaluation Committee knows the level of commitment involved, (which is substantial) and the standards to be adhered to</w:t>
      </w:r>
      <w:r w:rsidR="00467C46">
        <w:t>)</w:t>
      </w:r>
      <w:r>
        <w:t xml:space="preserve">. The </w:t>
      </w:r>
      <w:r w:rsidR="00467C46">
        <w:t>proposals we</w:t>
      </w:r>
      <w:r>
        <w:t>re as follows:</w:t>
      </w:r>
    </w:p>
    <w:p w:rsidR="00D0497D" w:rsidRDefault="00D0497D" w:rsidP="00D0497D">
      <w:pPr>
        <w:pStyle w:val="NoSpacing"/>
        <w:rPr>
          <w:b/>
        </w:rPr>
      </w:pPr>
    </w:p>
    <w:tbl>
      <w:tblPr>
        <w:tblW w:w="0" w:type="auto"/>
        <w:tblCellMar>
          <w:left w:w="0" w:type="dxa"/>
          <w:right w:w="0" w:type="dxa"/>
        </w:tblCellMar>
        <w:tblLook w:val="04A0"/>
      </w:tblPr>
      <w:tblGrid>
        <w:gridCol w:w="4675"/>
        <w:gridCol w:w="4675"/>
      </w:tblGrid>
      <w:tr w:rsidR="00D0497D" w:rsidTr="00D0497D">
        <w:trPr>
          <w:trHeight w:val="569"/>
        </w:trPr>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0497D" w:rsidRDefault="00D0497D">
            <w:pPr>
              <w:rPr>
                <w:rFonts w:ascii="Calibri" w:hAnsi="Calibri" w:cs="Calibri"/>
              </w:rPr>
            </w:pPr>
            <w:r>
              <w:t>State Sector</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497D" w:rsidRDefault="00D0497D">
            <w:pPr>
              <w:rPr>
                <w:rFonts w:ascii="Calibri" w:hAnsi="Calibri" w:cs="Calibri"/>
              </w:rPr>
            </w:pPr>
            <w:r>
              <w:t>Private Sector</w:t>
            </w:r>
          </w:p>
        </w:tc>
      </w:tr>
      <w:tr w:rsidR="00D0497D" w:rsidTr="00D0497D">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497D" w:rsidRDefault="00D0497D" w:rsidP="00D0497D">
            <w:pPr>
              <w:numPr>
                <w:ilvl w:val="0"/>
                <w:numId w:val="23"/>
              </w:numPr>
              <w:spacing w:after="0" w:line="240" w:lineRule="auto"/>
              <w:rPr>
                <w:rFonts w:ascii="Calibri" w:eastAsia="Times New Roman" w:hAnsi="Calibri" w:cs="Calibri"/>
              </w:rPr>
            </w:pPr>
            <w:r>
              <w:rPr>
                <w:rFonts w:eastAsia="Times New Roman"/>
              </w:rPr>
              <w:t>Mary Walsh, WWETB(Year to go)</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rsidR="00D0497D" w:rsidRDefault="00D0497D" w:rsidP="00D0497D">
            <w:pPr>
              <w:numPr>
                <w:ilvl w:val="0"/>
                <w:numId w:val="24"/>
              </w:numPr>
              <w:spacing w:after="0" w:line="240" w:lineRule="auto"/>
              <w:rPr>
                <w:rFonts w:ascii="Calibri" w:eastAsia="Times New Roman" w:hAnsi="Calibri" w:cs="Calibri"/>
              </w:rPr>
            </w:pPr>
            <w:r>
              <w:rPr>
                <w:rFonts w:eastAsia="Times New Roman"/>
              </w:rPr>
              <w:t>John David Power Retired Business</w:t>
            </w:r>
          </w:p>
        </w:tc>
      </w:tr>
      <w:tr w:rsidR="00D0497D" w:rsidTr="00D0497D">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497D" w:rsidRDefault="00D0497D">
            <w:pPr>
              <w:ind w:left="360"/>
              <w:rPr>
                <w:rFonts w:ascii="Calibri" w:hAnsi="Calibri" w:cs="Calibri"/>
              </w:rPr>
            </w:pPr>
            <w:r>
              <w:t>2.   John Moloney Retired Teagasc</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rsidR="00D0497D" w:rsidRDefault="00D0497D">
            <w:pPr>
              <w:rPr>
                <w:rFonts w:ascii="Calibri" w:hAnsi="Calibri" w:cs="Calibri"/>
              </w:rPr>
            </w:pPr>
            <w:r>
              <w:t xml:space="preserve">        2. Anita Geoghegan, Retired Lancaster</w:t>
            </w:r>
            <w:r w:rsidR="00467C46">
              <w:t xml:space="preserve"> Labs</w:t>
            </w:r>
          </w:p>
        </w:tc>
      </w:tr>
    </w:tbl>
    <w:p w:rsidR="00D0497D" w:rsidRPr="00D0497D" w:rsidRDefault="00D0497D" w:rsidP="00D0497D">
      <w:pPr>
        <w:pStyle w:val="NoSpacing"/>
        <w:rPr>
          <w:b/>
        </w:rPr>
      </w:pPr>
    </w:p>
    <w:p w:rsidR="00D0497D" w:rsidRDefault="00D0497D" w:rsidP="00D0497D">
      <w:pPr>
        <w:pStyle w:val="NoSpacing"/>
        <w:rPr>
          <w:rFonts w:eastAsia="Times New Roman"/>
        </w:rPr>
      </w:pPr>
      <w:r>
        <w:t>L O’Sullivan queried if geographical bias was an issue, Mr. Taaffe responded that appointing knowledgeable candidates was the main priority but informed the committee that the candidates were representative of regional interests more so than any specific hinterland. J</w:t>
      </w:r>
      <w:r w:rsidR="00467C46">
        <w:t>. Beresford</w:t>
      </w:r>
      <w:r>
        <w:t xml:space="preserve"> queried the source of the nominations, Mr. Taaffe replied that </w:t>
      </w:r>
      <w:r>
        <w:rPr>
          <w:lang w:val="en-IE"/>
        </w:rPr>
        <w:t xml:space="preserve">nominations for the Evaluation Committee came from the Evaluation Committee and WLP; he also informed the committee that impartiality and sufficient knowledge were the key criteria in sourcing nominations. D Geoghegan commented that the candidates were suitable for the role. It was proposed that </w:t>
      </w:r>
      <w:r w:rsidR="00532CB9">
        <w:rPr>
          <w:lang w:val="en-IE"/>
        </w:rPr>
        <w:t xml:space="preserve">all 4 names be approved and that </w:t>
      </w:r>
      <w:r>
        <w:rPr>
          <w:rFonts w:eastAsia="Times New Roman"/>
        </w:rPr>
        <w:t xml:space="preserve">Mary Walsh and John David Power be </w:t>
      </w:r>
      <w:r w:rsidR="00532CB9">
        <w:rPr>
          <w:rFonts w:eastAsia="Times New Roman"/>
        </w:rPr>
        <w:t xml:space="preserve">approached initially to sit on </w:t>
      </w:r>
      <w:r>
        <w:rPr>
          <w:rFonts w:eastAsia="Times New Roman"/>
        </w:rPr>
        <w:t>the evaluation committee.</w:t>
      </w:r>
    </w:p>
    <w:p w:rsidR="00D0497D" w:rsidRDefault="00D0497D" w:rsidP="00D0497D">
      <w:pPr>
        <w:pStyle w:val="NoSpacing"/>
        <w:rPr>
          <w:rFonts w:eastAsia="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D0497D" w:rsidRPr="00450950" w:rsidTr="00AE5F3E">
        <w:tc>
          <w:tcPr>
            <w:tcW w:w="5920" w:type="dxa"/>
          </w:tcPr>
          <w:p w:rsidR="00D0497D" w:rsidRPr="00450950" w:rsidRDefault="00D0497D" w:rsidP="00AE5F3E">
            <w:pPr>
              <w:rPr>
                <w:b/>
              </w:rPr>
            </w:pPr>
            <w:r w:rsidRPr="00450950">
              <w:rPr>
                <w:b/>
              </w:rPr>
              <w:lastRenderedPageBreak/>
              <w:t>Proposed:</w:t>
            </w:r>
            <w:r>
              <w:rPr>
                <w:b/>
              </w:rPr>
              <w:t xml:space="preserve"> L. O’Sullivan</w:t>
            </w:r>
          </w:p>
        </w:tc>
        <w:tc>
          <w:tcPr>
            <w:tcW w:w="4961" w:type="dxa"/>
          </w:tcPr>
          <w:p w:rsidR="00D0497D" w:rsidRPr="00450950" w:rsidRDefault="00D0497D" w:rsidP="00AE5F3E">
            <w:pPr>
              <w:rPr>
                <w:b/>
              </w:rPr>
            </w:pPr>
            <w:r w:rsidRPr="00450950">
              <w:rPr>
                <w:b/>
              </w:rPr>
              <w:t xml:space="preserve">Seconded by: </w:t>
            </w:r>
            <w:r>
              <w:rPr>
                <w:b/>
              </w:rPr>
              <w:t>G. Foley</w:t>
            </w:r>
          </w:p>
        </w:tc>
      </w:tr>
      <w:tr w:rsidR="00D0497D" w:rsidRPr="00450950" w:rsidTr="00AE5F3E">
        <w:trPr>
          <w:trHeight w:val="167"/>
        </w:trPr>
        <w:tc>
          <w:tcPr>
            <w:tcW w:w="5920" w:type="dxa"/>
          </w:tcPr>
          <w:p w:rsidR="00D0497D" w:rsidRPr="00450950" w:rsidRDefault="00D0497D" w:rsidP="00AE5F3E">
            <w:pPr>
              <w:rPr>
                <w:b/>
              </w:rPr>
            </w:pPr>
            <w:r>
              <w:rPr>
                <w:b/>
              </w:rPr>
              <w:t>Abstentions: None</w:t>
            </w:r>
          </w:p>
        </w:tc>
        <w:tc>
          <w:tcPr>
            <w:tcW w:w="4961" w:type="dxa"/>
          </w:tcPr>
          <w:p w:rsidR="00D0497D" w:rsidRPr="00450950" w:rsidRDefault="00D0497D" w:rsidP="00AE5F3E">
            <w:pPr>
              <w:rPr>
                <w:b/>
              </w:rPr>
            </w:pPr>
          </w:p>
        </w:tc>
      </w:tr>
      <w:tr w:rsidR="00D0497D" w:rsidRPr="00450950" w:rsidTr="00AE5F3E">
        <w:tc>
          <w:tcPr>
            <w:tcW w:w="5920" w:type="dxa"/>
          </w:tcPr>
          <w:p w:rsidR="00D0497D" w:rsidRPr="00450950" w:rsidRDefault="00D0497D" w:rsidP="00AE5F3E">
            <w:pPr>
              <w:rPr>
                <w:b/>
              </w:rPr>
            </w:pPr>
            <w:r w:rsidRPr="00450950">
              <w:rPr>
                <w:b/>
              </w:rPr>
              <w:t xml:space="preserve">Quorum achieved: Yes </w:t>
            </w:r>
          </w:p>
        </w:tc>
        <w:tc>
          <w:tcPr>
            <w:tcW w:w="4961" w:type="dxa"/>
          </w:tcPr>
          <w:p w:rsidR="00D0497D" w:rsidRPr="00450950" w:rsidRDefault="00D0497D" w:rsidP="00AE5F3E">
            <w:pPr>
              <w:rPr>
                <w:b/>
              </w:rPr>
            </w:pPr>
            <w:r w:rsidRPr="00450950">
              <w:rPr>
                <w:b/>
              </w:rPr>
              <w:t>APPROVED</w:t>
            </w:r>
          </w:p>
        </w:tc>
      </w:tr>
    </w:tbl>
    <w:p w:rsidR="00D0497D" w:rsidRDefault="00D0497D" w:rsidP="00D0497D">
      <w:pPr>
        <w:pStyle w:val="NoSpacing"/>
      </w:pPr>
    </w:p>
    <w:p w:rsidR="00D0497D" w:rsidRDefault="00D0497D" w:rsidP="00612AC2">
      <w:pPr>
        <w:rPr>
          <w:b/>
        </w:rPr>
      </w:pPr>
    </w:p>
    <w:p w:rsidR="00DD232D" w:rsidRDefault="00DD232D" w:rsidP="00D0497D">
      <w:pPr>
        <w:pStyle w:val="ListParagraph"/>
        <w:numPr>
          <w:ilvl w:val="0"/>
          <w:numId w:val="1"/>
        </w:numPr>
      </w:pPr>
      <w:r w:rsidRPr="00D0497D">
        <w:rPr>
          <w:b/>
        </w:rPr>
        <w:t>Correspondence:</w:t>
      </w:r>
      <w:r w:rsidRPr="00450950">
        <w:t xml:space="preserve">  </w:t>
      </w:r>
    </w:p>
    <w:p w:rsidR="00D0497D" w:rsidRDefault="00D0497D" w:rsidP="00D0497D">
      <w:pPr>
        <w:pStyle w:val="ListParagraph"/>
        <w:ind w:left="360"/>
      </w:pPr>
    </w:p>
    <w:p w:rsidR="00D0497D" w:rsidRDefault="00D0497D" w:rsidP="00D0497D">
      <w:pPr>
        <w:pStyle w:val="ListParagraph"/>
        <w:ind w:left="360"/>
      </w:pPr>
      <w:r>
        <w:t>Two items of correspondence, which have previously been dealt with, were noted.</w:t>
      </w:r>
    </w:p>
    <w:p w:rsidR="00D0497D" w:rsidRDefault="00D0497D" w:rsidP="00D0497D">
      <w:pPr>
        <w:pStyle w:val="ListParagraph"/>
        <w:ind w:left="360"/>
      </w:pPr>
    </w:p>
    <w:p w:rsidR="00D0497D" w:rsidRDefault="00D0497D" w:rsidP="00D0497D">
      <w:pPr>
        <w:pStyle w:val="NoSpacing"/>
        <w:numPr>
          <w:ilvl w:val="0"/>
          <w:numId w:val="25"/>
        </w:numPr>
      </w:pPr>
      <w:r>
        <w:t>Press Release regarding Supplementary Leader Funding.</w:t>
      </w:r>
    </w:p>
    <w:p w:rsidR="00D0497D" w:rsidRPr="00612AC2" w:rsidRDefault="00D0497D" w:rsidP="00D0497D">
      <w:pPr>
        <w:pStyle w:val="NoSpacing"/>
        <w:numPr>
          <w:ilvl w:val="0"/>
          <w:numId w:val="25"/>
        </w:numPr>
      </w:pPr>
      <w:r>
        <w:t>Letter for Waterford Integration Services requesting funding for translation services.</w:t>
      </w:r>
    </w:p>
    <w:p w:rsidR="007869EC" w:rsidRDefault="007869EC" w:rsidP="00DD232D">
      <w:pPr>
        <w:rPr>
          <w:b/>
        </w:rPr>
      </w:pPr>
    </w:p>
    <w:p w:rsidR="00DD232D" w:rsidRDefault="00612AC2" w:rsidP="00D0497D">
      <w:pPr>
        <w:pStyle w:val="ListParagraph"/>
        <w:numPr>
          <w:ilvl w:val="0"/>
          <w:numId w:val="1"/>
        </w:numPr>
      </w:pPr>
      <w:r w:rsidRPr="00D0497D">
        <w:rPr>
          <w:b/>
        </w:rPr>
        <w:t>A.O.B</w:t>
      </w:r>
      <w:r>
        <w:t xml:space="preserve">. </w:t>
      </w:r>
    </w:p>
    <w:p w:rsidR="00D0497D" w:rsidRDefault="00D0497D" w:rsidP="00D0497D">
      <w:pPr>
        <w:pStyle w:val="ListParagraph"/>
        <w:ind w:left="360"/>
        <w:rPr>
          <w:b/>
        </w:rPr>
      </w:pPr>
    </w:p>
    <w:p w:rsidR="00D0497D" w:rsidRDefault="00D0497D" w:rsidP="00D0497D">
      <w:pPr>
        <w:pStyle w:val="ListParagraph"/>
        <w:ind w:left="360"/>
        <w:rPr>
          <w:b/>
        </w:rPr>
      </w:pPr>
      <w:r>
        <w:t>WLP CEO Mr. J Taaffe thanked the membership of the LCDC for the development of a good working relationship following the establishment of the LCDC/LAG and placement of LEADER with the committee remit.</w:t>
      </w:r>
    </w:p>
    <w:p w:rsidR="00D0497D" w:rsidRDefault="00D0497D" w:rsidP="00D0497D">
      <w:pPr>
        <w:pStyle w:val="ListParagraph"/>
        <w:ind w:left="360"/>
      </w:pPr>
    </w:p>
    <w:p w:rsidR="007869EC" w:rsidRDefault="007869EC" w:rsidP="00612AC2">
      <w:pPr>
        <w:spacing w:after="0" w:line="240" w:lineRule="auto"/>
        <w:ind w:left="720" w:hanging="720"/>
        <w:jc w:val="both"/>
        <w:rPr>
          <w:b/>
        </w:rPr>
      </w:pPr>
    </w:p>
    <w:p w:rsidR="00D0497D" w:rsidRDefault="00DD232D" w:rsidP="00D0497D">
      <w:r w:rsidRPr="00692F58">
        <w:rPr>
          <w:b/>
        </w:rPr>
        <w:t>1</w:t>
      </w:r>
      <w:r w:rsidR="00D0497D">
        <w:rPr>
          <w:b/>
        </w:rPr>
        <w:t>0</w:t>
      </w:r>
      <w:r>
        <w:t>.</w:t>
      </w:r>
      <w:r w:rsidRPr="00450950">
        <w:tab/>
      </w:r>
      <w:r w:rsidR="00D0497D" w:rsidRPr="00DB04DD">
        <w:rPr>
          <w:b/>
        </w:rPr>
        <w:t>Date and venue of next meeting:</w:t>
      </w:r>
      <w:r w:rsidR="00D0497D">
        <w:t xml:space="preserve"> 11.00am Thursday 8</w:t>
      </w:r>
      <w:r w:rsidR="00D0497D" w:rsidRPr="00951BB6">
        <w:rPr>
          <w:vertAlign w:val="superscript"/>
        </w:rPr>
        <w:t>th</w:t>
      </w:r>
      <w:r w:rsidR="00D0497D">
        <w:t xml:space="preserve"> April 2021, via videoconference.</w:t>
      </w:r>
    </w:p>
    <w:p w:rsidR="00DD232D" w:rsidRPr="00450950" w:rsidRDefault="00DD232D" w:rsidP="00612AC2">
      <w:pPr>
        <w:spacing w:after="0" w:line="240" w:lineRule="auto"/>
        <w:ind w:left="720" w:hanging="720"/>
        <w:jc w:val="both"/>
      </w:pPr>
    </w:p>
    <w:p w:rsidR="00DD232D" w:rsidRDefault="00DD232D" w:rsidP="00DD232D">
      <w:pPr>
        <w:jc w:val="both"/>
        <w:rPr>
          <w:b/>
          <w:lang w:val="en-IE"/>
        </w:rPr>
      </w:pPr>
    </w:p>
    <w:p w:rsidR="00F75890" w:rsidRDefault="00F75890" w:rsidP="00DD232D">
      <w:pPr>
        <w:jc w:val="both"/>
        <w:rPr>
          <w:b/>
          <w:lang w:val="en-IE"/>
        </w:rPr>
      </w:pPr>
    </w:p>
    <w:p w:rsidR="00DD232D" w:rsidRPr="00450950" w:rsidRDefault="00DD232D" w:rsidP="00DD232D">
      <w:pPr>
        <w:jc w:val="both"/>
        <w:rPr>
          <w:b/>
          <w:lang w:val="en-IE"/>
        </w:rPr>
      </w:pPr>
      <w:r w:rsidRPr="00450950">
        <w:rPr>
          <w:b/>
          <w:lang w:val="en-IE"/>
        </w:rPr>
        <w:t>Meeting Closed</w:t>
      </w:r>
    </w:p>
    <w:p w:rsidR="00DD232D" w:rsidRDefault="00DD232D" w:rsidP="00DD232D">
      <w:pPr>
        <w:jc w:val="both"/>
        <w:rPr>
          <w:b/>
          <w:lang w:val="en-IE"/>
        </w:rPr>
      </w:pPr>
    </w:p>
    <w:p w:rsidR="00DD232D" w:rsidRPr="00450950" w:rsidRDefault="00F75890" w:rsidP="00DD232D">
      <w:pPr>
        <w:jc w:val="both"/>
        <w:rPr>
          <w:b/>
          <w:lang w:val="en-IE"/>
        </w:rPr>
      </w:pPr>
      <w:r>
        <w:rPr>
          <w:b/>
          <w:lang w:val="en-IE"/>
        </w:rPr>
        <w:t xml:space="preserve">Signed________________________    </w:t>
      </w:r>
      <w:r w:rsidR="00DD232D" w:rsidRPr="00450950">
        <w:rPr>
          <w:b/>
          <w:lang w:val="en-IE"/>
        </w:rPr>
        <w:t xml:space="preserve"> </w:t>
      </w:r>
      <w:r w:rsidR="00DD232D" w:rsidRPr="00450950">
        <w:rPr>
          <w:b/>
          <w:lang w:val="en-IE"/>
        </w:rPr>
        <w:tab/>
        <w:t>________________</w:t>
      </w:r>
      <w:r>
        <w:rPr>
          <w:b/>
          <w:lang w:val="en-IE"/>
        </w:rPr>
        <w:t>_____</w:t>
      </w:r>
    </w:p>
    <w:p w:rsidR="00DD232D" w:rsidRPr="00450950" w:rsidRDefault="00DD232D" w:rsidP="00DD232D">
      <w:pPr>
        <w:ind w:firstLine="720"/>
        <w:jc w:val="both"/>
      </w:pPr>
      <w:r w:rsidRPr="00450950">
        <w:t xml:space="preserve">CHAIRPERSON    </w:t>
      </w:r>
      <w:r w:rsidRPr="00450950">
        <w:tab/>
      </w:r>
      <w:r w:rsidR="00F75890">
        <w:t xml:space="preserve">                </w:t>
      </w:r>
      <w:r w:rsidRPr="00450950">
        <w:t xml:space="preserve">DATE </w:t>
      </w:r>
    </w:p>
    <w:p w:rsidR="00027690" w:rsidRDefault="00027690"/>
    <w:sectPr w:rsidR="00027690" w:rsidSect="0042616A">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ABC" w:rsidRDefault="00C62ABC" w:rsidP="00176DD4">
      <w:pPr>
        <w:spacing w:after="0" w:line="240" w:lineRule="auto"/>
      </w:pPr>
      <w:r>
        <w:separator/>
      </w:r>
    </w:p>
  </w:endnote>
  <w:endnote w:type="continuationSeparator" w:id="0">
    <w:p w:rsidR="00C62ABC" w:rsidRDefault="00C62ABC" w:rsidP="00176D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34144"/>
      <w:docPartObj>
        <w:docPartGallery w:val="Page Numbers (Bottom of Page)"/>
        <w:docPartUnique/>
      </w:docPartObj>
    </w:sdtPr>
    <w:sdtContent>
      <w:p w:rsidR="00AE5F3E" w:rsidRDefault="00AE5F3E">
        <w:pPr>
          <w:pStyle w:val="Footer"/>
          <w:jc w:val="right"/>
        </w:pPr>
        <w:fldSimple w:instr=" PAGE   \* MERGEFORMAT ">
          <w:r w:rsidR="00532CB9">
            <w:rPr>
              <w:noProof/>
            </w:rPr>
            <w:t>42</w:t>
          </w:r>
        </w:fldSimple>
      </w:p>
    </w:sdtContent>
  </w:sdt>
  <w:p w:rsidR="00AE5F3E" w:rsidRDefault="00AE5F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ABC" w:rsidRDefault="00C62ABC" w:rsidP="00176DD4">
      <w:pPr>
        <w:spacing w:after="0" w:line="240" w:lineRule="auto"/>
      </w:pPr>
      <w:r>
        <w:separator/>
      </w:r>
    </w:p>
  </w:footnote>
  <w:footnote w:type="continuationSeparator" w:id="0">
    <w:p w:rsidR="00C62ABC" w:rsidRDefault="00C62ABC" w:rsidP="00176D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E22BF"/>
    <w:multiLevelType w:val="hybridMultilevel"/>
    <w:tmpl w:val="5D666DDC"/>
    <w:lvl w:ilvl="0" w:tplc="F0F2318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4C770C"/>
    <w:multiLevelType w:val="hybridMultilevel"/>
    <w:tmpl w:val="9E165654"/>
    <w:lvl w:ilvl="0" w:tplc="DFA09504">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0F74AB9"/>
    <w:multiLevelType w:val="hybridMultilevel"/>
    <w:tmpl w:val="391C6876"/>
    <w:lvl w:ilvl="0" w:tplc="5AF4ABAA">
      <w:start w:val="1"/>
      <w:numFmt w:val="lowerRoman"/>
      <w:lvlText w:val="%1)"/>
      <w:lvlJc w:val="left"/>
      <w:pPr>
        <w:ind w:left="1125" w:hanging="72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
    <w:nsid w:val="236C2469"/>
    <w:multiLevelType w:val="hybridMultilevel"/>
    <w:tmpl w:val="4C4A06D0"/>
    <w:lvl w:ilvl="0" w:tplc="3C7E3C9A">
      <w:numFmt w:val="bullet"/>
      <w:lvlText w:val="-"/>
      <w:lvlJc w:val="left"/>
      <w:pPr>
        <w:ind w:left="720" w:hanging="360"/>
      </w:pPr>
      <w:rPr>
        <w:rFonts w:ascii="Calibri" w:eastAsia="Calibri" w:hAnsi="Calibri" w:cs="Calibr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31681694"/>
    <w:multiLevelType w:val="hybridMultilevel"/>
    <w:tmpl w:val="6812F762"/>
    <w:lvl w:ilvl="0" w:tplc="18090019">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359F5303"/>
    <w:multiLevelType w:val="hybridMultilevel"/>
    <w:tmpl w:val="FFA8714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360F1605"/>
    <w:multiLevelType w:val="multilevel"/>
    <w:tmpl w:val="E38866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7460C52"/>
    <w:multiLevelType w:val="hybridMultilevel"/>
    <w:tmpl w:val="15689C2A"/>
    <w:lvl w:ilvl="0" w:tplc="92BA823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483D1CA9"/>
    <w:multiLevelType w:val="hybridMultilevel"/>
    <w:tmpl w:val="91C4A0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B2627F9"/>
    <w:multiLevelType w:val="hybridMultilevel"/>
    <w:tmpl w:val="F5E640B2"/>
    <w:lvl w:ilvl="0" w:tplc="4D4A617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50243B90"/>
    <w:multiLevelType w:val="hybridMultilevel"/>
    <w:tmpl w:val="A6A80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425C2F"/>
    <w:multiLevelType w:val="hybridMultilevel"/>
    <w:tmpl w:val="EF64667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53E71E74"/>
    <w:multiLevelType w:val="hybridMultilevel"/>
    <w:tmpl w:val="1FE84CF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541D1370"/>
    <w:multiLevelType w:val="hybridMultilevel"/>
    <w:tmpl w:val="CE16A988"/>
    <w:lvl w:ilvl="0" w:tplc="8AA095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481198B"/>
    <w:multiLevelType w:val="hybridMultilevel"/>
    <w:tmpl w:val="0908C5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570C38B9"/>
    <w:multiLevelType w:val="multilevel"/>
    <w:tmpl w:val="B538B4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A746B9B"/>
    <w:multiLevelType w:val="hybridMultilevel"/>
    <w:tmpl w:val="C36819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7">
    <w:nsid w:val="5AA41E5B"/>
    <w:multiLevelType w:val="hybridMultilevel"/>
    <w:tmpl w:val="D534D594"/>
    <w:lvl w:ilvl="0" w:tplc="1630B6AE">
      <w:start w:val="1"/>
      <w:numFmt w:val="lowerRoman"/>
      <w:lvlText w:val="(%1)"/>
      <w:lvlJc w:val="left"/>
      <w:pPr>
        <w:ind w:left="1440" w:hanging="72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nsid w:val="5EEF3027"/>
    <w:multiLevelType w:val="hybridMultilevel"/>
    <w:tmpl w:val="E74AA6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5F90581B"/>
    <w:multiLevelType w:val="hybridMultilevel"/>
    <w:tmpl w:val="DC30AE72"/>
    <w:lvl w:ilvl="0" w:tplc="3540603C">
      <w:start w:val="1"/>
      <w:numFmt w:val="decimal"/>
      <w:lvlText w:val="%1."/>
      <w:lvlJc w:val="left"/>
      <w:pPr>
        <w:ind w:left="360" w:hanging="360"/>
      </w:pPr>
      <w:rPr>
        <w:b/>
      </w:rPr>
    </w:lvl>
    <w:lvl w:ilvl="1" w:tplc="18090019">
      <w:start w:val="1"/>
      <w:numFmt w:val="lowerLetter"/>
      <w:lvlText w:val="%2."/>
      <w:lvlJc w:val="left"/>
      <w:pPr>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0">
    <w:nsid w:val="61327B0C"/>
    <w:multiLevelType w:val="hybridMultilevel"/>
    <w:tmpl w:val="15689C2A"/>
    <w:lvl w:ilvl="0" w:tplc="92BA823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671262B2"/>
    <w:multiLevelType w:val="hybridMultilevel"/>
    <w:tmpl w:val="306C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79B774A"/>
    <w:multiLevelType w:val="hybridMultilevel"/>
    <w:tmpl w:val="15689C2A"/>
    <w:lvl w:ilvl="0" w:tplc="92BA823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6FBE2742"/>
    <w:multiLevelType w:val="hybridMultilevel"/>
    <w:tmpl w:val="9906DFD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7C4B14D6"/>
    <w:multiLevelType w:val="hybridMultilevel"/>
    <w:tmpl w:val="3348CF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7"/>
  </w:num>
  <w:num w:numId="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5"/>
  </w:num>
  <w:num w:numId="7">
    <w:abstractNumId w:val="11"/>
  </w:num>
  <w:num w:numId="8">
    <w:abstractNumId w:val="8"/>
  </w:num>
  <w:num w:numId="9">
    <w:abstractNumId w:val="20"/>
  </w:num>
  <w:num w:numId="10">
    <w:abstractNumId w:val="21"/>
  </w:num>
  <w:num w:numId="11">
    <w:abstractNumId w:val="1"/>
  </w:num>
  <w:num w:numId="12">
    <w:abstractNumId w:val="22"/>
  </w:num>
  <w:num w:numId="13">
    <w:abstractNumId w:val="4"/>
  </w:num>
  <w:num w:numId="14">
    <w:abstractNumId w:val="10"/>
  </w:num>
  <w:num w:numId="15">
    <w:abstractNumId w:val="2"/>
  </w:num>
  <w:num w:numId="16">
    <w:abstractNumId w:val="23"/>
  </w:num>
  <w:num w:numId="17">
    <w:abstractNumId w:val="0"/>
  </w:num>
  <w:num w:numId="18">
    <w:abstractNumId w:val="3"/>
  </w:num>
  <w:num w:numId="19">
    <w:abstractNumId w:val="12"/>
  </w:num>
  <w:num w:numId="20">
    <w:abstractNumId w:val="9"/>
  </w:num>
  <w:num w:numId="21">
    <w:abstractNumId w:val="14"/>
  </w:num>
  <w:num w:numId="22">
    <w:abstractNumId w:val="13"/>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DD232D"/>
    <w:rsid w:val="00020F19"/>
    <w:rsid w:val="00027690"/>
    <w:rsid w:val="00030095"/>
    <w:rsid w:val="000556FC"/>
    <w:rsid w:val="00073B23"/>
    <w:rsid w:val="00095F9E"/>
    <w:rsid w:val="000A04D7"/>
    <w:rsid w:val="000A3B5F"/>
    <w:rsid w:val="000D4100"/>
    <w:rsid w:val="000F58AD"/>
    <w:rsid w:val="000F7A10"/>
    <w:rsid w:val="00120F78"/>
    <w:rsid w:val="00125C13"/>
    <w:rsid w:val="001424BC"/>
    <w:rsid w:val="001658D4"/>
    <w:rsid w:val="00176DD4"/>
    <w:rsid w:val="00183010"/>
    <w:rsid w:val="001E1B35"/>
    <w:rsid w:val="001F3B76"/>
    <w:rsid w:val="00251794"/>
    <w:rsid w:val="002564D5"/>
    <w:rsid w:val="002B68F0"/>
    <w:rsid w:val="002C3B6D"/>
    <w:rsid w:val="002D5744"/>
    <w:rsid w:val="00303D98"/>
    <w:rsid w:val="00311B24"/>
    <w:rsid w:val="0032063A"/>
    <w:rsid w:val="00342A66"/>
    <w:rsid w:val="003466EB"/>
    <w:rsid w:val="00382A14"/>
    <w:rsid w:val="003848E1"/>
    <w:rsid w:val="00397B23"/>
    <w:rsid w:val="003D190B"/>
    <w:rsid w:val="003F2F14"/>
    <w:rsid w:val="004230E6"/>
    <w:rsid w:val="0042616A"/>
    <w:rsid w:val="00467C46"/>
    <w:rsid w:val="004742FD"/>
    <w:rsid w:val="004C154D"/>
    <w:rsid w:val="004D186D"/>
    <w:rsid w:val="00505668"/>
    <w:rsid w:val="00532CB9"/>
    <w:rsid w:val="00545FE6"/>
    <w:rsid w:val="00557675"/>
    <w:rsid w:val="00575207"/>
    <w:rsid w:val="005A1A4A"/>
    <w:rsid w:val="005C184A"/>
    <w:rsid w:val="005C58EF"/>
    <w:rsid w:val="00601D48"/>
    <w:rsid w:val="00606302"/>
    <w:rsid w:val="00612AC2"/>
    <w:rsid w:val="00627732"/>
    <w:rsid w:val="006735D7"/>
    <w:rsid w:val="00692F58"/>
    <w:rsid w:val="006967F5"/>
    <w:rsid w:val="006B2BDD"/>
    <w:rsid w:val="006C1F82"/>
    <w:rsid w:val="006E4355"/>
    <w:rsid w:val="007054CF"/>
    <w:rsid w:val="00711D56"/>
    <w:rsid w:val="00726E58"/>
    <w:rsid w:val="007507FF"/>
    <w:rsid w:val="0075083E"/>
    <w:rsid w:val="00753347"/>
    <w:rsid w:val="00763A40"/>
    <w:rsid w:val="007869EC"/>
    <w:rsid w:val="00787086"/>
    <w:rsid w:val="007B3711"/>
    <w:rsid w:val="007D021B"/>
    <w:rsid w:val="007F08F0"/>
    <w:rsid w:val="00800BC2"/>
    <w:rsid w:val="00815951"/>
    <w:rsid w:val="008810AA"/>
    <w:rsid w:val="008A0CC6"/>
    <w:rsid w:val="008A7A58"/>
    <w:rsid w:val="00923466"/>
    <w:rsid w:val="00924E26"/>
    <w:rsid w:val="00942ED7"/>
    <w:rsid w:val="0094766D"/>
    <w:rsid w:val="00966A3A"/>
    <w:rsid w:val="009925BC"/>
    <w:rsid w:val="009C629E"/>
    <w:rsid w:val="00A13409"/>
    <w:rsid w:val="00A2202A"/>
    <w:rsid w:val="00A61247"/>
    <w:rsid w:val="00A66BB4"/>
    <w:rsid w:val="00A71DC6"/>
    <w:rsid w:val="00AA548D"/>
    <w:rsid w:val="00AB03A6"/>
    <w:rsid w:val="00AB61C4"/>
    <w:rsid w:val="00AC01DB"/>
    <w:rsid w:val="00AD0AC2"/>
    <w:rsid w:val="00AE5F3E"/>
    <w:rsid w:val="00AF7761"/>
    <w:rsid w:val="00B0087B"/>
    <w:rsid w:val="00B06EAC"/>
    <w:rsid w:val="00B07634"/>
    <w:rsid w:val="00B261CA"/>
    <w:rsid w:val="00B64F29"/>
    <w:rsid w:val="00B87C9B"/>
    <w:rsid w:val="00BD36C7"/>
    <w:rsid w:val="00BD50B1"/>
    <w:rsid w:val="00BE7486"/>
    <w:rsid w:val="00BF13F1"/>
    <w:rsid w:val="00C33FE3"/>
    <w:rsid w:val="00C615F1"/>
    <w:rsid w:val="00C62ABC"/>
    <w:rsid w:val="00CD2D18"/>
    <w:rsid w:val="00CE5C34"/>
    <w:rsid w:val="00CF03AD"/>
    <w:rsid w:val="00D0497D"/>
    <w:rsid w:val="00D07C0A"/>
    <w:rsid w:val="00D14953"/>
    <w:rsid w:val="00D2634E"/>
    <w:rsid w:val="00D62C3A"/>
    <w:rsid w:val="00D72391"/>
    <w:rsid w:val="00DA4274"/>
    <w:rsid w:val="00DA6B80"/>
    <w:rsid w:val="00DA7826"/>
    <w:rsid w:val="00DB2FC4"/>
    <w:rsid w:val="00DD232D"/>
    <w:rsid w:val="00DD5BF8"/>
    <w:rsid w:val="00DF18B6"/>
    <w:rsid w:val="00DF7FB9"/>
    <w:rsid w:val="00E010CE"/>
    <w:rsid w:val="00E815ED"/>
    <w:rsid w:val="00EC49EA"/>
    <w:rsid w:val="00ED394D"/>
    <w:rsid w:val="00EE5B35"/>
    <w:rsid w:val="00F4262E"/>
    <w:rsid w:val="00F51C51"/>
    <w:rsid w:val="00F524D3"/>
    <w:rsid w:val="00F6113E"/>
    <w:rsid w:val="00F75890"/>
    <w:rsid w:val="00F91429"/>
    <w:rsid w:val="00F9434E"/>
    <w:rsid w:val="00FB5E73"/>
    <w:rsid w:val="00FE3FA6"/>
    <w:rsid w:val="00FF69D8"/>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32D"/>
    <w:pPr>
      <w:spacing w:after="160" w:line="252" w:lineRule="auto"/>
    </w:pPr>
    <w:rPr>
      <w:lang w:val="en-US"/>
    </w:rPr>
  </w:style>
  <w:style w:type="paragraph" w:styleId="Heading3">
    <w:name w:val="heading 3"/>
    <w:basedOn w:val="Normal"/>
    <w:next w:val="Normal"/>
    <w:link w:val="Heading3Char"/>
    <w:uiPriority w:val="9"/>
    <w:unhideWhenUsed/>
    <w:qFormat/>
    <w:rsid w:val="007D021B"/>
    <w:pPr>
      <w:keepNext/>
      <w:keepLines/>
      <w:spacing w:before="40" w:after="0" w:line="276"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232D"/>
    <w:pPr>
      <w:spacing w:after="0" w:line="240" w:lineRule="auto"/>
    </w:pPr>
    <w:rPr>
      <w:lang w:val="en-US"/>
    </w:rPr>
  </w:style>
  <w:style w:type="paragraph" w:styleId="ListParagraph">
    <w:name w:val="List Paragraph"/>
    <w:basedOn w:val="Normal"/>
    <w:uiPriority w:val="34"/>
    <w:qFormat/>
    <w:rsid w:val="00DD232D"/>
    <w:pPr>
      <w:ind w:left="720"/>
      <w:contextualSpacing/>
    </w:pPr>
  </w:style>
  <w:style w:type="table" w:styleId="TableGrid">
    <w:name w:val="Table Grid"/>
    <w:basedOn w:val="TableNormal"/>
    <w:uiPriority w:val="39"/>
    <w:rsid w:val="00DD232D"/>
    <w:pPr>
      <w:spacing w:after="0" w:line="240" w:lineRule="auto"/>
    </w:pPr>
    <w:rPr>
      <w:rFonts w:ascii="Times New Roman" w:hAnsi="Times New Roman" w:cs="Times New Roman"/>
      <w:w w:val="115"/>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D23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32D"/>
    <w:rPr>
      <w:lang w:val="en-US"/>
    </w:rPr>
  </w:style>
  <w:style w:type="paragraph" w:styleId="BalloonText">
    <w:name w:val="Balloon Text"/>
    <w:basedOn w:val="Normal"/>
    <w:link w:val="BalloonTextChar"/>
    <w:uiPriority w:val="99"/>
    <w:semiHidden/>
    <w:unhideWhenUsed/>
    <w:rsid w:val="00DD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32D"/>
    <w:rPr>
      <w:rFonts w:ascii="Tahoma" w:hAnsi="Tahoma" w:cs="Tahoma"/>
      <w:sz w:val="16"/>
      <w:szCs w:val="16"/>
      <w:lang w:val="en-US"/>
    </w:rPr>
  </w:style>
  <w:style w:type="character" w:customStyle="1" w:styleId="Heading3Char">
    <w:name w:val="Heading 3 Char"/>
    <w:basedOn w:val="DefaultParagraphFont"/>
    <w:link w:val="Heading3"/>
    <w:uiPriority w:val="9"/>
    <w:rsid w:val="007D021B"/>
    <w:rPr>
      <w:rFonts w:asciiTheme="majorHAnsi" w:eastAsiaTheme="majorEastAsia" w:hAnsiTheme="majorHAnsi" w:cstheme="majorBidi"/>
      <w:color w:val="243F60" w:themeColor="accent1" w:themeShade="7F"/>
      <w:sz w:val="24"/>
      <w:szCs w:val="24"/>
      <w:lang w:val="en-US"/>
    </w:rPr>
  </w:style>
</w:styles>
</file>

<file path=word/webSettings.xml><?xml version="1.0" encoding="utf-8"?>
<w:webSettings xmlns:r="http://schemas.openxmlformats.org/officeDocument/2006/relationships" xmlns:w="http://schemas.openxmlformats.org/wordprocessingml/2006/main">
  <w:divs>
    <w:div w:id="677385149">
      <w:bodyDiv w:val="1"/>
      <w:marLeft w:val="0"/>
      <w:marRight w:val="0"/>
      <w:marTop w:val="0"/>
      <w:marBottom w:val="0"/>
      <w:divBdr>
        <w:top w:val="none" w:sz="0" w:space="0" w:color="auto"/>
        <w:left w:val="none" w:sz="0" w:space="0" w:color="auto"/>
        <w:bottom w:val="none" w:sz="0" w:space="0" w:color="auto"/>
        <w:right w:val="none" w:sz="0" w:space="0" w:color="auto"/>
      </w:divBdr>
    </w:div>
    <w:div w:id="6852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8B1E32FBE264448903BCA71254B6621" ma:contentTypeVersion="1" ma:contentTypeDescription="Create a new document." ma:contentTypeScope="" ma:versionID="5376fb8789cd7db167700755fe969adf">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YNAFEP33AA7V-1311728889-81</_dlc_DocId>
    <_dlc_DocIdUrl xmlns="e208e405-7f5c-4092-9d00-ae49e9a9738c">
      <Url>http://intranet/community/rdp/_layouts/15/DocIdRedir.aspx?ID=YNAFEP33AA7V-1311728889-81</Url>
      <Description>YNAFEP33AA7V-1311728889-81</Description>
    </_dlc_DocIdUrl>
  </documentManagement>
</p:properties>
</file>

<file path=customXml/itemProps1.xml><?xml version="1.0" encoding="utf-8"?>
<ds:datastoreItem xmlns:ds="http://schemas.openxmlformats.org/officeDocument/2006/customXml" ds:itemID="{127ECDC2-663C-47BE-8DF2-467227723D17}">
  <ds:schemaRefs>
    <ds:schemaRef ds:uri="http://schemas.microsoft.com/sharepoint/v3/contenttype/forms"/>
  </ds:schemaRefs>
</ds:datastoreItem>
</file>

<file path=customXml/itemProps2.xml><?xml version="1.0" encoding="utf-8"?>
<ds:datastoreItem xmlns:ds="http://schemas.openxmlformats.org/officeDocument/2006/customXml" ds:itemID="{9D3386C4-DBE9-4A18-9D7E-FD2198E801D1}">
  <ds:schemaRefs>
    <ds:schemaRef ds:uri="http://schemas.microsoft.com/sharepoint/events"/>
  </ds:schemaRefs>
</ds:datastoreItem>
</file>

<file path=customXml/itemProps3.xml><?xml version="1.0" encoding="utf-8"?>
<ds:datastoreItem xmlns:ds="http://schemas.openxmlformats.org/officeDocument/2006/customXml" ds:itemID="{9B2E4EE7-0174-4DA5-B42E-338E5D995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DC1BCC-4E39-4A69-AAA4-8D74B095F2E2}">
  <ds:schemaRefs>
    <ds:schemaRef ds:uri="http://schemas.microsoft.com/office/2006/metadata/properties"/>
    <ds:schemaRef ds:uri="http://schemas.microsoft.com/office/infopath/2007/PartnerControls"/>
    <ds:schemaRef ds:uri="e208e405-7f5c-4092-9d00-ae49e9a9738c"/>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42</Pages>
  <Words>11938</Words>
  <Characters>68051</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LAG Minutes 25th March 2021</dc:title>
  <dc:creator>jcodd</dc:creator>
  <cp:lastModifiedBy>dtuohy</cp:lastModifiedBy>
  <cp:revision>14</cp:revision>
  <cp:lastPrinted>2021-03-03T14:41:00Z</cp:lastPrinted>
  <dcterms:created xsi:type="dcterms:W3CDTF">2021-02-16T15:50:00Z</dcterms:created>
  <dcterms:modified xsi:type="dcterms:W3CDTF">2021-04-01T12:08:00Z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0x010100B8B1E32FBE264448903BCA71254B6621</vt:lpwstr>
  </property>
  <property fmtid="{D5CDD505-2E9C-101B-9397-08002B2CF9AE}" pid="3" name="_dlc_DocIdItemGuid">
    <vt:lpwstr>3e2a7409-00d3-4896-b7c9-98f4d1193420</vt:lpwstr>
  </property>
  <property fmtid="{D5CDD505-2E9C-101B-9397-08002B2CF9AE}" pid="4" name="Order">
    <vt:r8>8100</vt:r8>
  </property>
</Properties>
</file>